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FEA" w:rsidRPr="00F90FA6" w:rsidRDefault="00452FEA" w:rsidP="00452FEA">
      <w:pPr>
        <w:rPr>
          <w:sz w:val="28"/>
          <w:szCs w:val="28"/>
          <w:lang w:val="ro-RO"/>
        </w:rPr>
      </w:pPr>
      <w:r>
        <w:rPr>
          <w:sz w:val="28"/>
          <w:szCs w:val="28"/>
          <w:lang w:val="ro-RO"/>
        </w:rPr>
        <w:t>ȘCO</w:t>
      </w:r>
      <w:r w:rsidRPr="00F90FA6">
        <w:rPr>
          <w:sz w:val="28"/>
          <w:szCs w:val="28"/>
          <w:lang w:val="ro-RO"/>
        </w:rPr>
        <w:t>ALA GIMNAZIALĂ LARGU-BUZĂU</w:t>
      </w:r>
    </w:p>
    <w:p w:rsidR="00452FEA" w:rsidRPr="00F90FA6" w:rsidRDefault="00452FEA" w:rsidP="00452FEA">
      <w:pPr>
        <w:rPr>
          <w:sz w:val="28"/>
          <w:szCs w:val="28"/>
          <w:lang w:val="ro-RO"/>
        </w:rPr>
      </w:pPr>
    </w:p>
    <w:p w:rsidR="00452FEA" w:rsidRPr="00F90FA6" w:rsidRDefault="00452FEA" w:rsidP="00452FEA">
      <w:pPr>
        <w:pStyle w:val="ListParagraph"/>
        <w:ind w:left="0"/>
        <w:jc w:val="center"/>
        <w:rPr>
          <w:rFonts w:ascii="Cambria" w:hAnsi="Cambria" w:cs="Tahoma"/>
          <w:b/>
          <w:color w:val="002060"/>
          <w:sz w:val="28"/>
          <w:szCs w:val="28"/>
        </w:rPr>
      </w:pPr>
      <w:r w:rsidRPr="00F90FA6">
        <w:rPr>
          <w:rFonts w:ascii="Cambria" w:hAnsi="Cambria" w:cs="Tahoma"/>
          <w:b/>
          <w:color w:val="002060"/>
          <w:sz w:val="28"/>
          <w:szCs w:val="28"/>
        </w:rPr>
        <w:t xml:space="preserve">PLANIFICAREA ACTIVITĂȚILOR EXTRAȘCOLARE ȘI EXTRACURRICULARE </w:t>
      </w:r>
    </w:p>
    <w:p w:rsidR="00452FEA" w:rsidRPr="00F90FA6" w:rsidRDefault="00452FEA" w:rsidP="00452FEA">
      <w:pPr>
        <w:pStyle w:val="ListParagraph"/>
        <w:ind w:left="0"/>
        <w:jc w:val="center"/>
        <w:rPr>
          <w:rFonts w:ascii="Cambria" w:hAnsi="Cambria" w:cs="Tahoma"/>
          <w:b/>
          <w:color w:val="002060"/>
          <w:sz w:val="28"/>
          <w:szCs w:val="28"/>
        </w:rPr>
      </w:pPr>
      <w:r w:rsidRPr="00F90FA6">
        <w:rPr>
          <w:rFonts w:ascii="Cambria" w:hAnsi="Cambria" w:cs="Tahoma"/>
          <w:b/>
          <w:color w:val="002060"/>
          <w:sz w:val="28"/>
          <w:szCs w:val="28"/>
        </w:rPr>
        <w:t xml:space="preserve">DIN CADRUL PROIECTULUI „ȘCOALA ALTFEL: SĂ ȘTII MAI MULTE, SĂ FII MAI BUN!” </w:t>
      </w:r>
    </w:p>
    <w:p w:rsidR="00452FEA" w:rsidRPr="00F90FA6" w:rsidRDefault="00452FEA" w:rsidP="00452FEA">
      <w:pPr>
        <w:pStyle w:val="ListParagraph"/>
        <w:ind w:left="0"/>
        <w:jc w:val="center"/>
        <w:rPr>
          <w:rFonts w:ascii="Cambria" w:hAnsi="Cambria" w:cs="Tahoma"/>
          <w:b/>
          <w:color w:val="002060"/>
          <w:sz w:val="28"/>
          <w:szCs w:val="28"/>
        </w:rPr>
      </w:pPr>
      <w:r w:rsidRPr="00F90FA6">
        <w:rPr>
          <w:rFonts w:ascii="Cambria" w:hAnsi="Cambria" w:cs="Tahoma"/>
          <w:b/>
          <w:color w:val="002060"/>
          <w:sz w:val="28"/>
          <w:szCs w:val="28"/>
        </w:rPr>
        <w:t>DERULATE LA ȘCOALA GIMNAZIALĂ LARGU-BUZĂU</w:t>
      </w:r>
    </w:p>
    <w:p w:rsidR="00452FEA" w:rsidRDefault="00F90FA6" w:rsidP="00452FEA">
      <w:pPr>
        <w:pStyle w:val="ListParagraph"/>
        <w:ind w:left="0"/>
        <w:jc w:val="center"/>
        <w:rPr>
          <w:rFonts w:ascii="Arial" w:hAnsi="Arial" w:cs="Arial"/>
          <w:b/>
          <w:sz w:val="28"/>
          <w:szCs w:val="28"/>
        </w:rPr>
      </w:pPr>
      <w:r>
        <w:rPr>
          <w:rFonts w:ascii="Arial" w:hAnsi="Arial" w:cs="Arial"/>
          <w:b/>
          <w:sz w:val="28"/>
          <w:szCs w:val="28"/>
        </w:rPr>
        <w:t>21-25 octombrie 2024</w:t>
      </w:r>
    </w:p>
    <w:p w:rsidR="00F90FA6" w:rsidRPr="00F90FA6" w:rsidRDefault="00F90FA6" w:rsidP="00452FEA">
      <w:pPr>
        <w:pStyle w:val="ListParagraph"/>
        <w:ind w:left="0"/>
        <w:jc w:val="center"/>
        <w:rPr>
          <w:rFonts w:ascii="Arial" w:hAnsi="Arial" w:cs="Arial"/>
          <w:b/>
          <w:sz w:val="28"/>
          <w:szCs w:val="28"/>
        </w:rPr>
      </w:pPr>
    </w:p>
    <w:p w:rsidR="00452FEA" w:rsidRPr="00F90FA6" w:rsidRDefault="00452FEA" w:rsidP="00452FEA">
      <w:pPr>
        <w:pStyle w:val="ListParagraph"/>
        <w:ind w:left="0"/>
        <w:jc w:val="center"/>
        <w:rPr>
          <w:rFonts w:ascii="Arial" w:hAnsi="Arial" w:cs="Arial"/>
          <w:b/>
          <w:sz w:val="28"/>
          <w:szCs w:val="28"/>
        </w:rPr>
      </w:pPr>
    </w:p>
    <w:p w:rsidR="00452FEA" w:rsidRPr="00F90FA6" w:rsidRDefault="00452FEA" w:rsidP="00452FEA">
      <w:pPr>
        <w:pStyle w:val="ListParagraph"/>
        <w:ind w:left="0"/>
        <w:jc w:val="center"/>
        <w:rPr>
          <w:rFonts w:ascii="Arial" w:hAnsi="Arial" w:cs="Arial"/>
          <w:bCs/>
          <w:i/>
          <w:iCs/>
          <w:sz w:val="28"/>
          <w:szCs w:val="28"/>
        </w:rPr>
      </w:pPr>
    </w:p>
    <w:p w:rsidR="00452FEA" w:rsidRPr="00F90FA6" w:rsidRDefault="00452FEA" w:rsidP="00452FEA">
      <w:pPr>
        <w:pStyle w:val="ListParagraph"/>
        <w:shd w:val="clear" w:color="auto" w:fill="EAF1DD" w:themeFill="accent3" w:themeFillTint="33"/>
        <w:ind w:left="0"/>
        <w:jc w:val="both"/>
        <w:rPr>
          <w:rFonts w:ascii="Arial" w:hAnsi="Arial" w:cs="Arial"/>
          <w:b/>
          <w:sz w:val="28"/>
          <w:szCs w:val="28"/>
        </w:rPr>
      </w:pPr>
      <w:bookmarkStart w:id="0" w:name="_Hlk148271337"/>
      <w:r w:rsidRPr="00F90FA6">
        <w:rPr>
          <w:rFonts w:ascii="Arial" w:hAnsi="Arial" w:cs="Arial"/>
          <w:b/>
          <w:sz w:val="28"/>
          <w:szCs w:val="28"/>
        </w:rPr>
        <w:t>INFORMAȚII DESPRE PROIECT</w:t>
      </w:r>
    </w:p>
    <w:bookmarkEnd w:id="0"/>
    <w:p w:rsidR="00452FEA" w:rsidRPr="00F90FA6" w:rsidRDefault="00F90FA6" w:rsidP="00452FEA">
      <w:pPr>
        <w:ind w:firstLine="720"/>
        <w:jc w:val="both"/>
        <w:rPr>
          <w:rFonts w:ascii="Arial" w:hAnsi="Arial" w:cs="Arial"/>
          <w:bCs/>
          <w:sz w:val="28"/>
          <w:szCs w:val="28"/>
          <w:lang w:val="ro-RO"/>
        </w:rPr>
      </w:pPr>
      <w:r>
        <w:rPr>
          <w:rFonts w:ascii="Arial" w:hAnsi="Arial" w:cs="Arial"/>
          <w:bCs/>
          <w:sz w:val="28"/>
          <w:szCs w:val="28"/>
          <w:lang w:val="ro-RO"/>
        </w:rPr>
        <w:t>Săptămâna 21-25.10.2024</w:t>
      </w:r>
      <w:r w:rsidR="00452FEA" w:rsidRPr="00F90FA6">
        <w:rPr>
          <w:rFonts w:ascii="Arial" w:hAnsi="Arial" w:cs="Arial"/>
          <w:bCs/>
          <w:sz w:val="28"/>
          <w:szCs w:val="28"/>
          <w:lang w:val="ro-RO"/>
        </w:rPr>
        <w:t xml:space="preserve"> va fi dedicată activităţilor educative extracurriculare şi extraşcolare, în cadrul Programului „Școala Altfel: Să ştii mai multe, să fii mai bun!”. </w:t>
      </w:r>
    </w:p>
    <w:p w:rsidR="00452FEA" w:rsidRPr="00F90FA6" w:rsidRDefault="00452FEA" w:rsidP="00452FEA">
      <w:pPr>
        <w:ind w:firstLine="720"/>
        <w:jc w:val="both"/>
        <w:rPr>
          <w:rFonts w:ascii="Arial" w:hAnsi="Arial" w:cs="Arial"/>
          <w:bCs/>
          <w:sz w:val="28"/>
          <w:szCs w:val="28"/>
        </w:rPr>
      </w:pPr>
      <w:proofErr w:type="spellStart"/>
      <w:r w:rsidRPr="00F90FA6">
        <w:rPr>
          <w:rFonts w:ascii="Arial" w:hAnsi="Arial" w:cs="Arial"/>
          <w:bCs/>
          <w:sz w:val="28"/>
          <w:szCs w:val="28"/>
        </w:rPr>
        <w:t>În</w:t>
      </w:r>
      <w:proofErr w:type="spellEnd"/>
      <w:r w:rsidRPr="00F90FA6">
        <w:rPr>
          <w:rFonts w:ascii="Arial" w:hAnsi="Arial" w:cs="Arial"/>
          <w:bCs/>
          <w:sz w:val="28"/>
          <w:szCs w:val="28"/>
        </w:rPr>
        <w:t xml:space="preserve"> </w:t>
      </w:r>
      <w:proofErr w:type="spellStart"/>
      <w:r w:rsidRPr="00F90FA6">
        <w:rPr>
          <w:rFonts w:ascii="Arial" w:hAnsi="Arial" w:cs="Arial"/>
          <w:bCs/>
          <w:sz w:val="28"/>
          <w:szCs w:val="28"/>
        </w:rPr>
        <w:t>această</w:t>
      </w:r>
      <w:proofErr w:type="spellEnd"/>
      <w:r w:rsidRPr="00F90FA6">
        <w:rPr>
          <w:rFonts w:ascii="Arial" w:hAnsi="Arial" w:cs="Arial"/>
          <w:bCs/>
          <w:sz w:val="28"/>
          <w:szCs w:val="28"/>
        </w:rPr>
        <w:t xml:space="preserve"> </w:t>
      </w:r>
      <w:proofErr w:type="spellStart"/>
      <w:r w:rsidRPr="00F90FA6">
        <w:rPr>
          <w:rFonts w:ascii="Arial" w:hAnsi="Arial" w:cs="Arial"/>
          <w:bCs/>
          <w:sz w:val="28"/>
          <w:szCs w:val="28"/>
        </w:rPr>
        <w:t>săptămână</w:t>
      </w:r>
      <w:proofErr w:type="spellEnd"/>
      <w:r w:rsidRPr="00F90FA6">
        <w:rPr>
          <w:rFonts w:ascii="Arial" w:hAnsi="Arial" w:cs="Arial"/>
          <w:bCs/>
          <w:sz w:val="28"/>
          <w:szCs w:val="28"/>
        </w:rPr>
        <w:t xml:space="preserve">, </w:t>
      </w:r>
      <w:proofErr w:type="spellStart"/>
      <w:r w:rsidRPr="00F90FA6">
        <w:rPr>
          <w:rFonts w:ascii="Arial" w:hAnsi="Arial" w:cs="Arial"/>
          <w:bCs/>
          <w:sz w:val="28"/>
          <w:szCs w:val="28"/>
        </w:rPr>
        <w:t>aplicantul</w:t>
      </w:r>
      <w:proofErr w:type="spellEnd"/>
      <w:r w:rsidRPr="00F90FA6">
        <w:rPr>
          <w:rFonts w:ascii="Arial" w:hAnsi="Arial" w:cs="Arial"/>
          <w:bCs/>
          <w:sz w:val="28"/>
          <w:szCs w:val="28"/>
        </w:rPr>
        <w:t xml:space="preserve"> nu </w:t>
      </w:r>
      <w:proofErr w:type="spellStart"/>
      <w:r w:rsidRPr="00F90FA6">
        <w:rPr>
          <w:rFonts w:ascii="Arial" w:hAnsi="Arial" w:cs="Arial"/>
          <w:bCs/>
          <w:sz w:val="28"/>
          <w:szCs w:val="28"/>
        </w:rPr>
        <w:t>organizează</w:t>
      </w:r>
      <w:proofErr w:type="spellEnd"/>
      <w:r w:rsidRPr="00F90FA6">
        <w:rPr>
          <w:rFonts w:ascii="Arial" w:hAnsi="Arial" w:cs="Arial"/>
          <w:bCs/>
          <w:sz w:val="28"/>
          <w:szCs w:val="28"/>
        </w:rPr>
        <w:t xml:space="preserve"> </w:t>
      </w:r>
      <w:proofErr w:type="spellStart"/>
      <w:r w:rsidRPr="00F90FA6">
        <w:rPr>
          <w:rFonts w:ascii="Arial" w:hAnsi="Arial" w:cs="Arial"/>
          <w:bCs/>
          <w:sz w:val="28"/>
          <w:szCs w:val="28"/>
        </w:rPr>
        <w:t>cursuri</w:t>
      </w:r>
      <w:proofErr w:type="spellEnd"/>
      <w:r w:rsidRPr="00F90FA6">
        <w:rPr>
          <w:rFonts w:ascii="Arial" w:hAnsi="Arial" w:cs="Arial"/>
          <w:bCs/>
          <w:sz w:val="28"/>
          <w:szCs w:val="28"/>
        </w:rPr>
        <w:t xml:space="preserve"> conform </w:t>
      </w:r>
      <w:proofErr w:type="spellStart"/>
      <w:r w:rsidRPr="00F90FA6">
        <w:rPr>
          <w:rFonts w:ascii="Arial" w:hAnsi="Arial" w:cs="Arial"/>
          <w:bCs/>
          <w:sz w:val="28"/>
          <w:szCs w:val="28"/>
        </w:rPr>
        <w:t>orarului</w:t>
      </w:r>
      <w:proofErr w:type="spellEnd"/>
      <w:r w:rsidRPr="00F90FA6">
        <w:rPr>
          <w:rFonts w:ascii="Arial" w:hAnsi="Arial" w:cs="Arial"/>
          <w:bCs/>
          <w:sz w:val="28"/>
          <w:szCs w:val="28"/>
        </w:rPr>
        <w:t xml:space="preserve"> </w:t>
      </w:r>
      <w:proofErr w:type="spellStart"/>
      <w:r w:rsidRPr="00F90FA6">
        <w:rPr>
          <w:rFonts w:ascii="Arial" w:hAnsi="Arial" w:cs="Arial"/>
          <w:bCs/>
          <w:sz w:val="28"/>
          <w:szCs w:val="28"/>
        </w:rPr>
        <w:t>obişnuit</w:t>
      </w:r>
      <w:proofErr w:type="spellEnd"/>
      <w:r w:rsidRPr="00F90FA6">
        <w:rPr>
          <w:rFonts w:ascii="Arial" w:hAnsi="Arial" w:cs="Arial"/>
          <w:bCs/>
          <w:sz w:val="28"/>
          <w:szCs w:val="28"/>
        </w:rPr>
        <w:t xml:space="preserve"> al </w:t>
      </w:r>
      <w:proofErr w:type="spellStart"/>
      <w:r w:rsidRPr="00F90FA6">
        <w:rPr>
          <w:rFonts w:ascii="Arial" w:hAnsi="Arial" w:cs="Arial"/>
          <w:bCs/>
          <w:sz w:val="28"/>
          <w:szCs w:val="28"/>
        </w:rPr>
        <w:t>unităţii</w:t>
      </w:r>
      <w:proofErr w:type="spellEnd"/>
      <w:r w:rsidRPr="00F90FA6">
        <w:rPr>
          <w:rFonts w:ascii="Arial" w:hAnsi="Arial" w:cs="Arial"/>
          <w:bCs/>
          <w:sz w:val="28"/>
          <w:szCs w:val="28"/>
        </w:rPr>
        <w:t xml:space="preserve"> de </w:t>
      </w:r>
      <w:proofErr w:type="spellStart"/>
      <w:r w:rsidRPr="00F90FA6">
        <w:rPr>
          <w:rFonts w:ascii="Arial" w:hAnsi="Arial" w:cs="Arial"/>
          <w:bCs/>
          <w:sz w:val="28"/>
          <w:szCs w:val="28"/>
        </w:rPr>
        <w:t>învăţământ</w:t>
      </w:r>
      <w:proofErr w:type="spellEnd"/>
      <w:r w:rsidRPr="00F90FA6">
        <w:rPr>
          <w:rFonts w:ascii="Arial" w:hAnsi="Arial" w:cs="Arial"/>
          <w:bCs/>
          <w:sz w:val="28"/>
          <w:szCs w:val="28"/>
        </w:rPr>
        <w:t xml:space="preserve">, </w:t>
      </w:r>
      <w:proofErr w:type="spellStart"/>
      <w:r w:rsidRPr="00F90FA6">
        <w:rPr>
          <w:rFonts w:ascii="Arial" w:hAnsi="Arial" w:cs="Arial"/>
          <w:bCs/>
          <w:sz w:val="28"/>
          <w:szCs w:val="28"/>
        </w:rPr>
        <w:t>ci</w:t>
      </w:r>
      <w:proofErr w:type="spellEnd"/>
      <w:r w:rsidRPr="00F90FA6">
        <w:rPr>
          <w:rFonts w:ascii="Arial" w:hAnsi="Arial" w:cs="Arial"/>
          <w:bCs/>
          <w:sz w:val="28"/>
          <w:szCs w:val="28"/>
        </w:rPr>
        <w:t xml:space="preserve"> </w:t>
      </w:r>
      <w:proofErr w:type="spellStart"/>
      <w:r w:rsidRPr="00F90FA6">
        <w:rPr>
          <w:rFonts w:ascii="Arial" w:hAnsi="Arial" w:cs="Arial"/>
          <w:bCs/>
          <w:sz w:val="28"/>
          <w:szCs w:val="28"/>
        </w:rPr>
        <w:t>în</w:t>
      </w:r>
      <w:proofErr w:type="spellEnd"/>
      <w:r w:rsidRPr="00F90FA6">
        <w:rPr>
          <w:rFonts w:ascii="Arial" w:hAnsi="Arial" w:cs="Arial"/>
          <w:bCs/>
          <w:sz w:val="28"/>
          <w:szCs w:val="28"/>
        </w:rPr>
        <w:t xml:space="preserve"> </w:t>
      </w:r>
      <w:proofErr w:type="spellStart"/>
      <w:r w:rsidRPr="00F90FA6">
        <w:rPr>
          <w:rFonts w:ascii="Arial" w:hAnsi="Arial" w:cs="Arial"/>
          <w:bCs/>
          <w:sz w:val="28"/>
          <w:szCs w:val="28"/>
        </w:rPr>
        <w:t>conformitate</w:t>
      </w:r>
      <w:proofErr w:type="spellEnd"/>
      <w:r w:rsidRPr="00F90FA6">
        <w:rPr>
          <w:rFonts w:ascii="Arial" w:hAnsi="Arial" w:cs="Arial"/>
          <w:bCs/>
          <w:sz w:val="28"/>
          <w:szCs w:val="28"/>
        </w:rPr>
        <w:t xml:space="preserve"> cu </w:t>
      </w:r>
      <w:proofErr w:type="gramStart"/>
      <w:r w:rsidRPr="00F90FA6">
        <w:rPr>
          <w:rFonts w:ascii="Arial" w:hAnsi="Arial" w:cs="Arial"/>
          <w:bCs/>
          <w:sz w:val="28"/>
          <w:szCs w:val="28"/>
        </w:rPr>
        <w:t>un</w:t>
      </w:r>
      <w:proofErr w:type="gramEnd"/>
      <w:r w:rsidRPr="00F90FA6">
        <w:rPr>
          <w:rFonts w:ascii="Arial" w:hAnsi="Arial" w:cs="Arial"/>
          <w:bCs/>
          <w:sz w:val="28"/>
          <w:szCs w:val="28"/>
        </w:rPr>
        <w:t xml:space="preserve"> </w:t>
      </w:r>
      <w:proofErr w:type="spellStart"/>
      <w:r w:rsidRPr="00F90FA6">
        <w:rPr>
          <w:rFonts w:ascii="Arial" w:hAnsi="Arial" w:cs="Arial"/>
          <w:bCs/>
          <w:sz w:val="28"/>
          <w:szCs w:val="28"/>
        </w:rPr>
        <w:t>orar</w:t>
      </w:r>
      <w:proofErr w:type="spellEnd"/>
      <w:r w:rsidRPr="00F90FA6">
        <w:rPr>
          <w:rFonts w:ascii="Arial" w:hAnsi="Arial" w:cs="Arial"/>
          <w:bCs/>
          <w:sz w:val="28"/>
          <w:szCs w:val="28"/>
        </w:rPr>
        <w:t xml:space="preserve"> special.</w:t>
      </w:r>
    </w:p>
    <w:p w:rsidR="00452FEA" w:rsidRDefault="00452FEA" w:rsidP="00452FEA">
      <w:pPr>
        <w:ind w:firstLine="720"/>
        <w:jc w:val="both"/>
        <w:rPr>
          <w:rFonts w:ascii="Arial" w:hAnsi="Arial" w:cs="Arial"/>
          <w:bCs/>
          <w:sz w:val="28"/>
          <w:szCs w:val="28"/>
        </w:rPr>
      </w:pPr>
      <w:proofErr w:type="spellStart"/>
      <w:r w:rsidRPr="00F90FA6">
        <w:rPr>
          <w:rFonts w:ascii="Arial" w:hAnsi="Arial" w:cs="Arial"/>
          <w:bCs/>
          <w:sz w:val="28"/>
          <w:szCs w:val="28"/>
        </w:rPr>
        <w:t>Scopul</w:t>
      </w:r>
      <w:proofErr w:type="spellEnd"/>
      <w:r w:rsidRPr="00F90FA6">
        <w:rPr>
          <w:rFonts w:ascii="Arial" w:hAnsi="Arial" w:cs="Arial"/>
          <w:bCs/>
          <w:sz w:val="28"/>
          <w:szCs w:val="28"/>
        </w:rPr>
        <w:t xml:space="preserve"> </w:t>
      </w:r>
      <w:proofErr w:type="spellStart"/>
      <w:r w:rsidRPr="00F90FA6">
        <w:rPr>
          <w:rFonts w:ascii="Arial" w:hAnsi="Arial" w:cs="Arial"/>
          <w:bCs/>
          <w:sz w:val="28"/>
          <w:szCs w:val="28"/>
        </w:rPr>
        <w:t>acestui</w:t>
      </w:r>
      <w:proofErr w:type="spellEnd"/>
      <w:r w:rsidRPr="00F90FA6">
        <w:rPr>
          <w:rFonts w:ascii="Arial" w:hAnsi="Arial" w:cs="Arial"/>
          <w:bCs/>
          <w:sz w:val="28"/>
          <w:szCs w:val="28"/>
        </w:rPr>
        <w:t xml:space="preserve"> program </w:t>
      </w:r>
      <w:proofErr w:type="spellStart"/>
      <w:r w:rsidRPr="00F90FA6">
        <w:rPr>
          <w:rFonts w:ascii="Arial" w:hAnsi="Arial" w:cs="Arial"/>
          <w:bCs/>
          <w:sz w:val="28"/>
          <w:szCs w:val="28"/>
        </w:rPr>
        <w:t>este</w:t>
      </w:r>
      <w:proofErr w:type="spellEnd"/>
      <w:r w:rsidRPr="00F90FA6">
        <w:rPr>
          <w:rFonts w:ascii="Arial" w:hAnsi="Arial" w:cs="Arial"/>
          <w:bCs/>
          <w:sz w:val="28"/>
          <w:szCs w:val="28"/>
        </w:rPr>
        <w:t xml:space="preserve"> </w:t>
      </w:r>
      <w:proofErr w:type="spellStart"/>
      <w:r w:rsidRPr="00F90FA6">
        <w:rPr>
          <w:rFonts w:ascii="Arial" w:hAnsi="Arial" w:cs="Arial"/>
          <w:bCs/>
          <w:sz w:val="28"/>
          <w:szCs w:val="28"/>
        </w:rPr>
        <w:t>dezvoltarea</w:t>
      </w:r>
      <w:proofErr w:type="spellEnd"/>
      <w:r w:rsidRPr="00F90FA6">
        <w:rPr>
          <w:rFonts w:ascii="Arial" w:hAnsi="Arial" w:cs="Arial"/>
          <w:bCs/>
          <w:sz w:val="28"/>
          <w:szCs w:val="28"/>
        </w:rPr>
        <w:t xml:space="preserve"> </w:t>
      </w:r>
      <w:proofErr w:type="spellStart"/>
      <w:r w:rsidRPr="00F90FA6">
        <w:rPr>
          <w:rFonts w:ascii="Arial" w:hAnsi="Arial" w:cs="Arial"/>
          <w:bCs/>
          <w:sz w:val="28"/>
          <w:szCs w:val="28"/>
        </w:rPr>
        <w:t>atât</w:t>
      </w:r>
      <w:proofErr w:type="spellEnd"/>
      <w:r w:rsidRPr="00F90FA6">
        <w:rPr>
          <w:rFonts w:ascii="Arial" w:hAnsi="Arial" w:cs="Arial"/>
          <w:bCs/>
          <w:sz w:val="28"/>
          <w:szCs w:val="28"/>
        </w:rPr>
        <w:t xml:space="preserve"> a </w:t>
      </w:r>
      <w:proofErr w:type="spellStart"/>
      <w:r w:rsidRPr="00F90FA6">
        <w:rPr>
          <w:rFonts w:ascii="Arial" w:hAnsi="Arial" w:cs="Arial"/>
          <w:bCs/>
          <w:sz w:val="28"/>
          <w:szCs w:val="28"/>
        </w:rPr>
        <w:t>competențelor</w:t>
      </w:r>
      <w:proofErr w:type="spellEnd"/>
      <w:r w:rsidRPr="00F90FA6">
        <w:rPr>
          <w:rFonts w:ascii="Arial" w:hAnsi="Arial" w:cs="Arial"/>
          <w:bCs/>
          <w:sz w:val="28"/>
          <w:szCs w:val="28"/>
        </w:rPr>
        <w:t xml:space="preserve"> din curriculum </w:t>
      </w:r>
      <w:proofErr w:type="spellStart"/>
      <w:r w:rsidRPr="00F90FA6">
        <w:rPr>
          <w:rFonts w:ascii="Arial" w:hAnsi="Arial" w:cs="Arial"/>
          <w:bCs/>
          <w:sz w:val="28"/>
          <w:szCs w:val="28"/>
        </w:rPr>
        <w:t>național</w:t>
      </w:r>
      <w:proofErr w:type="spellEnd"/>
      <w:r w:rsidRPr="00F90FA6">
        <w:rPr>
          <w:rFonts w:ascii="Arial" w:hAnsi="Arial" w:cs="Arial"/>
          <w:bCs/>
          <w:sz w:val="28"/>
          <w:szCs w:val="28"/>
        </w:rPr>
        <w:t xml:space="preserve">, </w:t>
      </w:r>
      <w:proofErr w:type="spellStart"/>
      <w:r w:rsidRPr="00F90FA6">
        <w:rPr>
          <w:rFonts w:ascii="Arial" w:hAnsi="Arial" w:cs="Arial"/>
          <w:bCs/>
          <w:sz w:val="28"/>
          <w:szCs w:val="28"/>
        </w:rPr>
        <w:t>cât</w:t>
      </w:r>
      <w:proofErr w:type="spellEnd"/>
      <w:r w:rsidRPr="00F90FA6">
        <w:rPr>
          <w:rFonts w:ascii="Arial" w:hAnsi="Arial" w:cs="Arial"/>
          <w:bCs/>
          <w:sz w:val="28"/>
          <w:szCs w:val="28"/>
        </w:rPr>
        <w:t xml:space="preserve"> </w:t>
      </w:r>
      <w:proofErr w:type="spellStart"/>
      <w:r w:rsidRPr="00F90FA6">
        <w:rPr>
          <w:rFonts w:ascii="Arial" w:hAnsi="Arial" w:cs="Arial"/>
          <w:bCs/>
          <w:sz w:val="28"/>
          <w:szCs w:val="28"/>
        </w:rPr>
        <w:t>și</w:t>
      </w:r>
      <w:proofErr w:type="spellEnd"/>
      <w:r w:rsidRPr="00F90FA6">
        <w:rPr>
          <w:rFonts w:ascii="Arial" w:hAnsi="Arial" w:cs="Arial"/>
          <w:bCs/>
          <w:sz w:val="28"/>
          <w:szCs w:val="28"/>
        </w:rPr>
        <w:t xml:space="preserve"> a </w:t>
      </w:r>
      <w:proofErr w:type="spellStart"/>
      <w:r w:rsidRPr="00F90FA6">
        <w:rPr>
          <w:rFonts w:ascii="Arial" w:hAnsi="Arial" w:cs="Arial"/>
          <w:bCs/>
          <w:sz w:val="28"/>
          <w:szCs w:val="28"/>
        </w:rPr>
        <w:t>unor</w:t>
      </w:r>
      <w:proofErr w:type="spellEnd"/>
      <w:r w:rsidRPr="00F90FA6">
        <w:rPr>
          <w:rFonts w:ascii="Arial" w:hAnsi="Arial" w:cs="Arial"/>
          <w:bCs/>
          <w:sz w:val="28"/>
          <w:szCs w:val="28"/>
        </w:rPr>
        <w:t xml:space="preserve"> </w:t>
      </w:r>
      <w:proofErr w:type="spellStart"/>
      <w:r w:rsidRPr="00F90FA6">
        <w:rPr>
          <w:rFonts w:ascii="Arial" w:hAnsi="Arial" w:cs="Arial"/>
          <w:bCs/>
          <w:sz w:val="28"/>
          <w:szCs w:val="28"/>
        </w:rPr>
        <w:t>competențe</w:t>
      </w:r>
      <w:proofErr w:type="spellEnd"/>
      <w:r w:rsidRPr="00F90FA6">
        <w:rPr>
          <w:rFonts w:ascii="Arial" w:hAnsi="Arial" w:cs="Arial"/>
          <w:bCs/>
          <w:sz w:val="28"/>
          <w:szCs w:val="28"/>
        </w:rPr>
        <w:t xml:space="preserve"> </w:t>
      </w:r>
      <w:proofErr w:type="spellStart"/>
      <w:r w:rsidRPr="00F90FA6">
        <w:rPr>
          <w:rFonts w:ascii="Arial" w:hAnsi="Arial" w:cs="Arial"/>
          <w:bCs/>
          <w:sz w:val="28"/>
          <w:szCs w:val="28"/>
        </w:rPr>
        <w:t>complementare</w:t>
      </w:r>
      <w:proofErr w:type="spellEnd"/>
      <w:r w:rsidRPr="00F90FA6">
        <w:rPr>
          <w:rFonts w:ascii="Arial" w:hAnsi="Arial" w:cs="Arial"/>
          <w:bCs/>
          <w:sz w:val="28"/>
          <w:szCs w:val="28"/>
        </w:rPr>
        <w:t xml:space="preserve"> </w:t>
      </w:r>
      <w:proofErr w:type="spellStart"/>
      <w:r w:rsidRPr="00F90FA6">
        <w:rPr>
          <w:rFonts w:ascii="Arial" w:hAnsi="Arial" w:cs="Arial"/>
          <w:bCs/>
          <w:sz w:val="28"/>
          <w:szCs w:val="28"/>
        </w:rPr>
        <w:t>cestora</w:t>
      </w:r>
      <w:proofErr w:type="spellEnd"/>
      <w:r w:rsidRPr="00F90FA6">
        <w:rPr>
          <w:rFonts w:ascii="Arial" w:hAnsi="Arial" w:cs="Arial"/>
          <w:bCs/>
          <w:sz w:val="28"/>
          <w:szCs w:val="28"/>
        </w:rPr>
        <w:t xml:space="preserve">, </w:t>
      </w:r>
      <w:proofErr w:type="spellStart"/>
      <w:r w:rsidRPr="00F90FA6">
        <w:rPr>
          <w:rFonts w:ascii="Arial" w:hAnsi="Arial" w:cs="Arial"/>
          <w:bCs/>
          <w:sz w:val="28"/>
          <w:szCs w:val="28"/>
        </w:rPr>
        <w:t>fiind</w:t>
      </w:r>
      <w:proofErr w:type="spellEnd"/>
      <w:r w:rsidRPr="00F90FA6">
        <w:rPr>
          <w:rFonts w:ascii="Arial" w:hAnsi="Arial" w:cs="Arial"/>
          <w:bCs/>
          <w:sz w:val="28"/>
          <w:szCs w:val="28"/>
        </w:rPr>
        <w:t xml:space="preserve"> </w:t>
      </w:r>
      <w:proofErr w:type="spellStart"/>
      <w:r w:rsidRPr="00F90FA6">
        <w:rPr>
          <w:rFonts w:ascii="Arial" w:hAnsi="Arial" w:cs="Arial"/>
          <w:bCs/>
          <w:sz w:val="28"/>
          <w:szCs w:val="28"/>
        </w:rPr>
        <w:t>centrat</w:t>
      </w:r>
      <w:proofErr w:type="spellEnd"/>
      <w:r w:rsidRPr="00F90FA6">
        <w:rPr>
          <w:rFonts w:ascii="Arial" w:hAnsi="Arial" w:cs="Arial"/>
          <w:bCs/>
          <w:sz w:val="28"/>
          <w:szCs w:val="28"/>
        </w:rPr>
        <w:t xml:space="preserve"> </w:t>
      </w:r>
      <w:proofErr w:type="spellStart"/>
      <w:r w:rsidRPr="00F90FA6">
        <w:rPr>
          <w:rFonts w:ascii="Arial" w:hAnsi="Arial" w:cs="Arial"/>
          <w:bCs/>
          <w:sz w:val="28"/>
          <w:szCs w:val="28"/>
        </w:rPr>
        <w:t>pe</w:t>
      </w:r>
      <w:proofErr w:type="spellEnd"/>
      <w:r w:rsidRPr="00F90FA6">
        <w:rPr>
          <w:rFonts w:ascii="Arial" w:hAnsi="Arial" w:cs="Arial"/>
          <w:bCs/>
          <w:sz w:val="28"/>
          <w:szCs w:val="28"/>
        </w:rPr>
        <w:t xml:space="preserve"> </w:t>
      </w:r>
      <w:proofErr w:type="spellStart"/>
      <w:r w:rsidRPr="00F90FA6">
        <w:rPr>
          <w:rFonts w:ascii="Arial" w:hAnsi="Arial" w:cs="Arial"/>
          <w:bCs/>
          <w:sz w:val="28"/>
          <w:szCs w:val="28"/>
        </w:rPr>
        <w:t>obiectivele</w:t>
      </w:r>
      <w:proofErr w:type="spellEnd"/>
      <w:r w:rsidRPr="00F90FA6">
        <w:rPr>
          <w:rFonts w:ascii="Arial" w:hAnsi="Arial" w:cs="Arial"/>
          <w:bCs/>
          <w:sz w:val="28"/>
          <w:szCs w:val="28"/>
        </w:rPr>
        <w:t xml:space="preserve"> de </w:t>
      </w:r>
      <w:proofErr w:type="spellStart"/>
      <w:r w:rsidRPr="00F90FA6">
        <w:rPr>
          <w:rFonts w:ascii="Arial" w:hAnsi="Arial" w:cs="Arial"/>
          <w:bCs/>
          <w:sz w:val="28"/>
          <w:szCs w:val="28"/>
        </w:rPr>
        <w:t>învățare</w:t>
      </w:r>
      <w:proofErr w:type="spellEnd"/>
      <w:r w:rsidRPr="00F90FA6">
        <w:rPr>
          <w:rFonts w:ascii="Arial" w:hAnsi="Arial" w:cs="Arial"/>
          <w:bCs/>
          <w:sz w:val="28"/>
          <w:szCs w:val="28"/>
        </w:rPr>
        <w:t xml:space="preserve"> ale </w:t>
      </w:r>
      <w:proofErr w:type="spellStart"/>
      <w:r w:rsidRPr="00F90FA6">
        <w:rPr>
          <w:rFonts w:ascii="Arial" w:hAnsi="Arial" w:cs="Arial"/>
          <w:bCs/>
          <w:sz w:val="28"/>
          <w:szCs w:val="28"/>
        </w:rPr>
        <w:t>preșcolarilor</w:t>
      </w:r>
      <w:proofErr w:type="spellEnd"/>
      <w:r w:rsidRPr="00F90FA6">
        <w:rPr>
          <w:rFonts w:ascii="Arial" w:hAnsi="Arial" w:cs="Arial"/>
          <w:bCs/>
          <w:sz w:val="28"/>
          <w:szCs w:val="28"/>
        </w:rPr>
        <w:t xml:space="preserve"> </w:t>
      </w:r>
      <w:proofErr w:type="spellStart"/>
      <w:r w:rsidRPr="00F90FA6">
        <w:rPr>
          <w:rFonts w:ascii="Arial" w:hAnsi="Arial" w:cs="Arial"/>
          <w:bCs/>
          <w:sz w:val="28"/>
          <w:szCs w:val="28"/>
        </w:rPr>
        <w:t>și</w:t>
      </w:r>
      <w:proofErr w:type="spellEnd"/>
      <w:r w:rsidRPr="00F90FA6">
        <w:rPr>
          <w:rFonts w:ascii="Arial" w:hAnsi="Arial" w:cs="Arial"/>
          <w:bCs/>
          <w:sz w:val="28"/>
          <w:szCs w:val="28"/>
        </w:rPr>
        <w:t xml:space="preserve"> </w:t>
      </w:r>
      <w:proofErr w:type="spellStart"/>
      <w:r w:rsidRPr="00F90FA6">
        <w:rPr>
          <w:rFonts w:ascii="Arial" w:hAnsi="Arial" w:cs="Arial"/>
          <w:bCs/>
          <w:sz w:val="28"/>
          <w:szCs w:val="28"/>
        </w:rPr>
        <w:t>elevilor</w:t>
      </w:r>
      <w:proofErr w:type="spellEnd"/>
      <w:r w:rsidRPr="00F90FA6">
        <w:rPr>
          <w:rFonts w:ascii="Arial" w:hAnsi="Arial" w:cs="Arial"/>
          <w:bCs/>
          <w:sz w:val="28"/>
          <w:szCs w:val="28"/>
        </w:rPr>
        <w:t xml:space="preserve">, </w:t>
      </w:r>
      <w:proofErr w:type="spellStart"/>
      <w:r w:rsidRPr="00F90FA6">
        <w:rPr>
          <w:rFonts w:ascii="Arial" w:hAnsi="Arial" w:cs="Arial"/>
          <w:bCs/>
          <w:sz w:val="28"/>
          <w:szCs w:val="28"/>
        </w:rPr>
        <w:t>identificate</w:t>
      </w:r>
      <w:proofErr w:type="spellEnd"/>
      <w:r w:rsidRPr="00F90FA6">
        <w:rPr>
          <w:rFonts w:ascii="Arial" w:hAnsi="Arial" w:cs="Arial"/>
          <w:bCs/>
          <w:sz w:val="28"/>
          <w:szCs w:val="28"/>
        </w:rPr>
        <w:t xml:space="preserve"> la </w:t>
      </w:r>
      <w:proofErr w:type="spellStart"/>
      <w:r w:rsidRPr="00F90FA6">
        <w:rPr>
          <w:rFonts w:ascii="Arial" w:hAnsi="Arial" w:cs="Arial"/>
          <w:bCs/>
          <w:sz w:val="28"/>
          <w:szCs w:val="28"/>
        </w:rPr>
        <w:t>nivelul</w:t>
      </w:r>
      <w:proofErr w:type="spellEnd"/>
      <w:r w:rsidRPr="00F90FA6">
        <w:rPr>
          <w:rFonts w:ascii="Arial" w:hAnsi="Arial" w:cs="Arial"/>
          <w:bCs/>
          <w:sz w:val="28"/>
          <w:szCs w:val="28"/>
        </w:rPr>
        <w:t xml:space="preserve"> </w:t>
      </w:r>
      <w:proofErr w:type="spellStart"/>
      <w:r w:rsidRPr="00F90FA6">
        <w:rPr>
          <w:rFonts w:ascii="Arial" w:hAnsi="Arial" w:cs="Arial"/>
          <w:bCs/>
          <w:sz w:val="28"/>
          <w:szCs w:val="28"/>
        </w:rPr>
        <w:t>unității</w:t>
      </w:r>
      <w:proofErr w:type="spellEnd"/>
      <w:r w:rsidRPr="00F90FA6">
        <w:rPr>
          <w:rFonts w:ascii="Arial" w:hAnsi="Arial" w:cs="Arial"/>
          <w:bCs/>
          <w:sz w:val="28"/>
          <w:szCs w:val="28"/>
        </w:rPr>
        <w:t xml:space="preserve"> de </w:t>
      </w:r>
      <w:proofErr w:type="spellStart"/>
      <w:r w:rsidRPr="00F90FA6">
        <w:rPr>
          <w:rFonts w:ascii="Arial" w:hAnsi="Arial" w:cs="Arial"/>
          <w:bCs/>
          <w:sz w:val="28"/>
          <w:szCs w:val="28"/>
        </w:rPr>
        <w:t>învățământ</w:t>
      </w:r>
      <w:proofErr w:type="spellEnd"/>
      <w:r w:rsidRPr="00F90FA6">
        <w:rPr>
          <w:rFonts w:ascii="Arial" w:hAnsi="Arial" w:cs="Arial"/>
          <w:bCs/>
          <w:sz w:val="28"/>
          <w:szCs w:val="28"/>
        </w:rPr>
        <w:t xml:space="preserve">. De </w:t>
      </w:r>
      <w:proofErr w:type="spellStart"/>
      <w:r w:rsidRPr="00F90FA6">
        <w:rPr>
          <w:rFonts w:ascii="Arial" w:hAnsi="Arial" w:cs="Arial"/>
          <w:bCs/>
          <w:sz w:val="28"/>
          <w:szCs w:val="28"/>
        </w:rPr>
        <w:t>asemenea</w:t>
      </w:r>
      <w:proofErr w:type="spellEnd"/>
      <w:r w:rsidRPr="00F90FA6">
        <w:rPr>
          <w:rFonts w:ascii="Arial" w:hAnsi="Arial" w:cs="Arial"/>
          <w:bCs/>
          <w:sz w:val="28"/>
          <w:szCs w:val="28"/>
        </w:rPr>
        <w:t xml:space="preserve">, ne </w:t>
      </w:r>
      <w:proofErr w:type="spellStart"/>
      <w:r w:rsidRPr="00F90FA6">
        <w:rPr>
          <w:rFonts w:ascii="Arial" w:hAnsi="Arial" w:cs="Arial"/>
          <w:bCs/>
          <w:sz w:val="28"/>
          <w:szCs w:val="28"/>
        </w:rPr>
        <w:t>propunem</w:t>
      </w:r>
      <w:proofErr w:type="spellEnd"/>
      <w:r w:rsidRPr="00F90FA6">
        <w:rPr>
          <w:rFonts w:ascii="Arial" w:hAnsi="Arial" w:cs="Arial"/>
          <w:bCs/>
          <w:sz w:val="28"/>
          <w:szCs w:val="28"/>
        </w:rPr>
        <w:t xml:space="preserve"> </w:t>
      </w:r>
      <w:proofErr w:type="spellStart"/>
      <w:r w:rsidRPr="00F90FA6">
        <w:rPr>
          <w:rFonts w:ascii="Arial" w:hAnsi="Arial" w:cs="Arial"/>
          <w:bCs/>
          <w:sz w:val="28"/>
          <w:szCs w:val="28"/>
        </w:rPr>
        <w:t>implicarea</w:t>
      </w:r>
      <w:proofErr w:type="spellEnd"/>
      <w:r w:rsidRPr="00F90FA6">
        <w:rPr>
          <w:rFonts w:ascii="Arial" w:hAnsi="Arial" w:cs="Arial"/>
          <w:bCs/>
          <w:sz w:val="28"/>
          <w:szCs w:val="28"/>
        </w:rPr>
        <w:t xml:space="preserve"> </w:t>
      </w:r>
      <w:proofErr w:type="spellStart"/>
      <w:r w:rsidRPr="00F90FA6">
        <w:rPr>
          <w:rFonts w:ascii="Arial" w:hAnsi="Arial" w:cs="Arial"/>
          <w:bCs/>
          <w:sz w:val="28"/>
          <w:szCs w:val="28"/>
        </w:rPr>
        <w:t>tuturor</w:t>
      </w:r>
      <w:proofErr w:type="spellEnd"/>
      <w:r w:rsidRPr="00F90FA6">
        <w:rPr>
          <w:rFonts w:ascii="Arial" w:hAnsi="Arial" w:cs="Arial"/>
          <w:bCs/>
          <w:sz w:val="28"/>
          <w:szCs w:val="28"/>
        </w:rPr>
        <w:t xml:space="preserve"> </w:t>
      </w:r>
      <w:proofErr w:type="spellStart"/>
      <w:r w:rsidRPr="00F90FA6">
        <w:rPr>
          <w:rFonts w:ascii="Arial" w:hAnsi="Arial" w:cs="Arial"/>
          <w:bCs/>
          <w:sz w:val="28"/>
          <w:szCs w:val="28"/>
        </w:rPr>
        <w:t>copiilor</w:t>
      </w:r>
      <w:proofErr w:type="spellEnd"/>
      <w:r w:rsidRPr="00F90FA6">
        <w:rPr>
          <w:rFonts w:ascii="Arial" w:hAnsi="Arial" w:cs="Arial"/>
          <w:bCs/>
          <w:sz w:val="28"/>
          <w:szCs w:val="28"/>
        </w:rPr>
        <w:t xml:space="preserve"> </w:t>
      </w:r>
      <w:proofErr w:type="spellStart"/>
      <w:r w:rsidRPr="00F90FA6">
        <w:rPr>
          <w:rFonts w:ascii="Arial" w:hAnsi="Arial" w:cs="Arial"/>
          <w:bCs/>
          <w:sz w:val="28"/>
          <w:szCs w:val="28"/>
        </w:rPr>
        <w:t>preşcolari</w:t>
      </w:r>
      <w:proofErr w:type="spellEnd"/>
      <w:r w:rsidRPr="00F90FA6">
        <w:rPr>
          <w:rFonts w:ascii="Arial" w:hAnsi="Arial" w:cs="Arial"/>
          <w:bCs/>
          <w:sz w:val="28"/>
          <w:szCs w:val="28"/>
        </w:rPr>
        <w:t xml:space="preserve">, a </w:t>
      </w:r>
      <w:proofErr w:type="spellStart"/>
      <w:r w:rsidRPr="00F90FA6">
        <w:rPr>
          <w:rFonts w:ascii="Arial" w:hAnsi="Arial" w:cs="Arial"/>
          <w:bCs/>
          <w:sz w:val="28"/>
          <w:szCs w:val="28"/>
        </w:rPr>
        <w:t>elevilor</w:t>
      </w:r>
      <w:proofErr w:type="spellEnd"/>
      <w:r w:rsidRPr="00F90FA6">
        <w:rPr>
          <w:rFonts w:ascii="Arial" w:hAnsi="Arial" w:cs="Arial"/>
          <w:bCs/>
          <w:sz w:val="28"/>
          <w:szCs w:val="28"/>
        </w:rPr>
        <w:t xml:space="preserve"> </w:t>
      </w:r>
      <w:proofErr w:type="spellStart"/>
      <w:r w:rsidRPr="00F90FA6">
        <w:rPr>
          <w:rFonts w:ascii="Arial" w:hAnsi="Arial" w:cs="Arial"/>
          <w:bCs/>
          <w:sz w:val="28"/>
          <w:szCs w:val="28"/>
        </w:rPr>
        <w:t>şi</w:t>
      </w:r>
      <w:proofErr w:type="spellEnd"/>
      <w:r w:rsidRPr="00F90FA6">
        <w:rPr>
          <w:rFonts w:ascii="Arial" w:hAnsi="Arial" w:cs="Arial"/>
          <w:bCs/>
          <w:sz w:val="28"/>
          <w:szCs w:val="28"/>
        </w:rPr>
        <w:t xml:space="preserve"> a </w:t>
      </w:r>
      <w:proofErr w:type="spellStart"/>
      <w:r w:rsidRPr="00F90FA6">
        <w:rPr>
          <w:rFonts w:ascii="Arial" w:hAnsi="Arial" w:cs="Arial"/>
          <w:bCs/>
          <w:sz w:val="28"/>
          <w:szCs w:val="28"/>
        </w:rPr>
        <w:t>cadrelor</w:t>
      </w:r>
      <w:proofErr w:type="spellEnd"/>
      <w:r w:rsidRPr="00F90FA6">
        <w:rPr>
          <w:rFonts w:ascii="Arial" w:hAnsi="Arial" w:cs="Arial"/>
          <w:bCs/>
          <w:sz w:val="28"/>
          <w:szCs w:val="28"/>
        </w:rPr>
        <w:t xml:space="preserve"> </w:t>
      </w:r>
      <w:proofErr w:type="spellStart"/>
      <w:r w:rsidRPr="00F90FA6">
        <w:rPr>
          <w:rFonts w:ascii="Arial" w:hAnsi="Arial" w:cs="Arial"/>
          <w:bCs/>
          <w:sz w:val="28"/>
          <w:szCs w:val="28"/>
        </w:rPr>
        <w:t>didactice</w:t>
      </w:r>
      <w:proofErr w:type="spellEnd"/>
      <w:r w:rsidRPr="00F90FA6">
        <w:rPr>
          <w:rFonts w:ascii="Arial" w:hAnsi="Arial" w:cs="Arial"/>
          <w:bCs/>
          <w:sz w:val="28"/>
          <w:szCs w:val="28"/>
        </w:rPr>
        <w:t xml:space="preserve"> </w:t>
      </w:r>
      <w:proofErr w:type="spellStart"/>
      <w:r w:rsidRPr="00F90FA6">
        <w:rPr>
          <w:rFonts w:ascii="Arial" w:hAnsi="Arial" w:cs="Arial"/>
          <w:bCs/>
          <w:sz w:val="28"/>
          <w:szCs w:val="28"/>
        </w:rPr>
        <w:t>în</w:t>
      </w:r>
      <w:proofErr w:type="spellEnd"/>
      <w:r w:rsidRPr="00F90FA6">
        <w:rPr>
          <w:rFonts w:ascii="Arial" w:hAnsi="Arial" w:cs="Arial"/>
          <w:bCs/>
          <w:sz w:val="28"/>
          <w:szCs w:val="28"/>
        </w:rPr>
        <w:t xml:space="preserve"> </w:t>
      </w:r>
      <w:proofErr w:type="spellStart"/>
      <w:r w:rsidRPr="00F90FA6">
        <w:rPr>
          <w:rFonts w:ascii="Arial" w:hAnsi="Arial" w:cs="Arial"/>
          <w:bCs/>
          <w:sz w:val="28"/>
          <w:szCs w:val="28"/>
        </w:rPr>
        <w:t>activităţi</w:t>
      </w:r>
      <w:proofErr w:type="spellEnd"/>
      <w:r w:rsidRPr="00F90FA6">
        <w:rPr>
          <w:rFonts w:ascii="Arial" w:hAnsi="Arial" w:cs="Arial"/>
          <w:bCs/>
          <w:sz w:val="28"/>
          <w:szCs w:val="28"/>
        </w:rPr>
        <w:t xml:space="preserve"> care </w:t>
      </w:r>
      <w:proofErr w:type="spellStart"/>
      <w:r w:rsidRPr="00F90FA6">
        <w:rPr>
          <w:rFonts w:ascii="Arial" w:hAnsi="Arial" w:cs="Arial"/>
          <w:bCs/>
          <w:sz w:val="28"/>
          <w:szCs w:val="28"/>
        </w:rPr>
        <w:t>să</w:t>
      </w:r>
      <w:proofErr w:type="spellEnd"/>
      <w:r w:rsidRPr="00F90FA6">
        <w:rPr>
          <w:rFonts w:ascii="Arial" w:hAnsi="Arial" w:cs="Arial"/>
          <w:bCs/>
          <w:sz w:val="28"/>
          <w:szCs w:val="28"/>
        </w:rPr>
        <w:t xml:space="preserve"> </w:t>
      </w:r>
      <w:proofErr w:type="spellStart"/>
      <w:r w:rsidRPr="00F90FA6">
        <w:rPr>
          <w:rFonts w:ascii="Arial" w:hAnsi="Arial" w:cs="Arial"/>
          <w:bCs/>
          <w:sz w:val="28"/>
          <w:szCs w:val="28"/>
        </w:rPr>
        <w:t>răspundă</w:t>
      </w:r>
      <w:proofErr w:type="spellEnd"/>
      <w:r w:rsidRPr="00F90FA6">
        <w:rPr>
          <w:rFonts w:ascii="Arial" w:hAnsi="Arial" w:cs="Arial"/>
          <w:bCs/>
          <w:sz w:val="28"/>
          <w:szCs w:val="28"/>
        </w:rPr>
        <w:t xml:space="preserve"> </w:t>
      </w:r>
      <w:proofErr w:type="spellStart"/>
      <w:r w:rsidRPr="00F90FA6">
        <w:rPr>
          <w:rFonts w:ascii="Arial" w:hAnsi="Arial" w:cs="Arial"/>
          <w:bCs/>
          <w:sz w:val="28"/>
          <w:szCs w:val="28"/>
        </w:rPr>
        <w:t>intereselor</w:t>
      </w:r>
      <w:proofErr w:type="spellEnd"/>
      <w:r w:rsidRPr="00F90FA6">
        <w:rPr>
          <w:rFonts w:ascii="Arial" w:hAnsi="Arial" w:cs="Arial"/>
          <w:bCs/>
          <w:sz w:val="28"/>
          <w:szCs w:val="28"/>
        </w:rPr>
        <w:t xml:space="preserve"> </w:t>
      </w:r>
      <w:proofErr w:type="spellStart"/>
      <w:r w:rsidRPr="00F90FA6">
        <w:rPr>
          <w:rFonts w:ascii="Arial" w:hAnsi="Arial" w:cs="Arial"/>
          <w:bCs/>
          <w:sz w:val="28"/>
          <w:szCs w:val="28"/>
        </w:rPr>
        <w:t>şi</w:t>
      </w:r>
      <w:proofErr w:type="spellEnd"/>
      <w:r w:rsidRPr="00F90FA6">
        <w:rPr>
          <w:rFonts w:ascii="Arial" w:hAnsi="Arial" w:cs="Arial"/>
          <w:bCs/>
          <w:sz w:val="28"/>
          <w:szCs w:val="28"/>
        </w:rPr>
        <w:t xml:space="preserve"> </w:t>
      </w:r>
      <w:proofErr w:type="spellStart"/>
      <w:r w:rsidRPr="00F90FA6">
        <w:rPr>
          <w:rFonts w:ascii="Arial" w:hAnsi="Arial" w:cs="Arial"/>
          <w:bCs/>
          <w:sz w:val="28"/>
          <w:szCs w:val="28"/>
        </w:rPr>
        <w:t>preocupărilor</w:t>
      </w:r>
      <w:proofErr w:type="spellEnd"/>
      <w:r w:rsidRPr="00F90FA6">
        <w:rPr>
          <w:rFonts w:ascii="Arial" w:hAnsi="Arial" w:cs="Arial"/>
          <w:bCs/>
          <w:sz w:val="28"/>
          <w:szCs w:val="28"/>
        </w:rPr>
        <w:t xml:space="preserve"> </w:t>
      </w:r>
      <w:proofErr w:type="spellStart"/>
      <w:r w:rsidRPr="00F90FA6">
        <w:rPr>
          <w:rFonts w:ascii="Arial" w:hAnsi="Arial" w:cs="Arial"/>
          <w:bCs/>
          <w:sz w:val="28"/>
          <w:szCs w:val="28"/>
        </w:rPr>
        <w:t>lor</w:t>
      </w:r>
      <w:proofErr w:type="spellEnd"/>
      <w:r w:rsidRPr="00F90FA6">
        <w:rPr>
          <w:rFonts w:ascii="Arial" w:hAnsi="Arial" w:cs="Arial"/>
          <w:bCs/>
          <w:sz w:val="28"/>
          <w:szCs w:val="28"/>
        </w:rPr>
        <w:t xml:space="preserve"> diverse, </w:t>
      </w:r>
      <w:proofErr w:type="spellStart"/>
      <w:r w:rsidRPr="00F90FA6">
        <w:rPr>
          <w:rFonts w:ascii="Arial" w:hAnsi="Arial" w:cs="Arial"/>
          <w:bCs/>
          <w:sz w:val="28"/>
          <w:szCs w:val="28"/>
        </w:rPr>
        <w:t>să</w:t>
      </w:r>
      <w:proofErr w:type="spellEnd"/>
      <w:r w:rsidRPr="00F90FA6">
        <w:rPr>
          <w:rFonts w:ascii="Arial" w:hAnsi="Arial" w:cs="Arial"/>
          <w:bCs/>
          <w:sz w:val="28"/>
          <w:szCs w:val="28"/>
        </w:rPr>
        <w:t xml:space="preserve"> </w:t>
      </w:r>
      <w:proofErr w:type="spellStart"/>
      <w:r w:rsidRPr="00F90FA6">
        <w:rPr>
          <w:rFonts w:ascii="Arial" w:hAnsi="Arial" w:cs="Arial"/>
          <w:bCs/>
          <w:sz w:val="28"/>
          <w:szCs w:val="28"/>
        </w:rPr>
        <w:t>pună</w:t>
      </w:r>
      <w:proofErr w:type="spellEnd"/>
      <w:r w:rsidRPr="00F90FA6">
        <w:rPr>
          <w:rFonts w:ascii="Arial" w:hAnsi="Arial" w:cs="Arial"/>
          <w:bCs/>
          <w:sz w:val="28"/>
          <w:szCs w:val="28"/>
        </w:rPr>
        <w:t xml:space="preserve"> </w:t>
      </w:r>
      <w:proofErr w:type="spellStart"/>
      <w:r w:rsidRPr="00F90FA6">
        <w:rPr>
          <w:rFonts w:ascii="Arial" w:hAnsi="Arial" w:cs="Arial"/>
          <w:bCs/>
          <w:sz w:val="28"/>
          <w:szCs w:val="28"/>
        </w:rPr>
        <w:t>în</w:t>
      </w:r>
      <w:proofErr w:type="spellEnd"/>
      <w:r w:rsidRPr="00F90FA6">
        <w:rPr>
          <w:rFonts w:ascii="Arial" w:hAnsi="Arial" w:cs="Arial"/>
          <w:bCs/>
          <w:sz w:val="28"/>
          <w:szCs w:val="28"/>
        </w:rPr>
        <w:t xml:space="preserve"> </w:t>
      </w:r>
      <w:proofErr w:type="spellStart"/>
      <w:r w:rsidRPr="00F90FA6">
        <w:rPr>
          <w:rFonts w:ascii="Arial" w:hAnsi="Arial" w:cs="Arial"/>
          <w:bCs/>
          <w:sz w:val="28"/>
          <w:szCs w:val="28"/>
        </w:rPr>
        <w:t>valoare</w:t>
      </w:r>
      <w:proofErr w:type="spellEnd"/>
      <w:r w:rsidRPr="00F90FA6">
        <w:rPr>
          <w:rFonts w:ascii="Arial" w:hAnsi="Arial" w:cs="Arial"/>
          <w:bCs/>
          <w:sz w:val="28"/>
          <w:szCs w:val="28"/>
        </w:rPr>
        <w:t xml:space="preserve"> </w:t>
      </w:r>
      <w:proofErr w:type="spellStart"/>
      <w:r w:rsidRPr="00F90FA6">
        <w:rPr>
          <w:rFonts w:ascii="Arial" w:hAnsi="Arial" w:cs="Arial"/>
          <w:bCs/>
          <w:sz w:val="28"/>
          <w:szCs w:val="28"/>
        </w:rPr>
        <w:t>talentele</w:t>
      </w:r>
      <w:proofErr w:type="spellEnd"/>
      <w:r w:rsidRPr="00F90FA6">
        <w:rPr>
          <w:rFonts w:ascii="Arial" w:hAnsi="Arial" w:cs="Arial"/>
          <w:bCs/>
          <w:sz w:val="28"/>
          <w:szCs w:val="28"/>
        </w:rPr>
        <w:t xml:space="preserve"> </w:t>
      </w:r>
      <w:proofErr w:type="spellStart"/>
      <w:r w:rsidRPr="00F90FA6">
        <w:rPr>
          <w:rFonts w:ascii="Arial" w:hAnsi="Arial" w:cs="Arial"/>
          <w:bCs/>
          <w:sz w:val="28"/>
          <w:szCs w:val="28"/>
        </w:rPr>
        <w:t>şi</w:t>
      </w:r>
      <w:proofErr w:type="spellEnd"/>
      <w:r w:rsidRPr="00F90FA6">
        <w:rPr>
          <w:rFonts w:ascii="Arial" w:hAnsi="Arial" w:cs="Arial"/>
          <w:bCs/>
          <w:sz w:val="28"/>
          <w:szCs w:val="28"/>
        </w:rPr>
        <w:t xml:space="preserve"> </w:t>
      </w:r>
      <w:proofErr w:type="spellStart"/>
      <w:r w:rsidRPr="00F90FA6">
        <w:rPr>
          <w:rFonts w:ascii="Arial" w:hAnsi="Arial" w:cs="Arial"/>
          <w:bCs/>
          <w:sz w:val="28"/>
          <w:szCs w:val="28"/>
        </w:rPr>
        <w:t>capacităţi</w:t>
      </w:r>
      <w:proofErr w:type="spellEnd"/>
      <w:r w:rsidRPr="00F90FA6">
        <w:rPr>
          <w:rFonts w:ascii="Arial" w:hAnsi="Arial" w:cs="Arial"/>
          <w:bCs/>
          <w:sz w:val="28"/>
          <w:szCs w:val="28"/>
        </w:rPr>
        <w:t xml:space="preserve"> le </w:t>
      </w:r>
      <w:proofErr w:type="spellStart"/>
      <w:r w:rsidRPr="00F90FA6">
        <w:rPr>
          <w:rFonts w:ascii="Arial" w:hAnsi="Arial" w:cs="Arial"/>
          <w:bCs/>
          <w:sz w:val="28"/>
          <w:szCs w:val="28"/>
        </w:rPr>
        <w:t>elevilor</w:t>
      </w:r>
      <w:proofErr w:type="spellEnd"/>
      <w:r w:rsidRPr="00F90FA6">
        <w:rPr>
          <w:rFonts w:ascii="Arial" w:hAnsi="Arial" w:cs="Arial"/>
          <w:bCs/>
          <w:sz w:val="28"/>
          <w:szCs w:val="28"/>
        </w:rPr>
        <w:t xml:space="preserve"> </w:t>
      </w:r>
      <w:proofErr w:type="spellStart"/>
      <w:r w:rsidRPr="00F90FA6">
        <w:rPr>
          <w:rFonts w:ascii="Arial" w:hAnsi="Arial" w:cs="Arial"/>
          <w:bCs/>
          <w:sz w:val="28"/>
          <w:szCs w:val="28"/>
        </w:rPr>
        <w:t>în</w:t>
      </w:r>
      <w:proofErr w:type="spellEnd"/>
      <w:r w:rsidRPr="00F90FA6">
        <w:rPr>
          <w:rFonts w:ascii="Arial" w:hAnsi="Arial" w:cs="Arial"/>
          <w:bCs/>
          <w:sz w:val="28"/>
          <w:szCs w:val="28"/>
        </w:rPr>
        <w:t xml:space="preserve"> </w:t>
      </w:r>
      <w:proofErr w:type="spellStart"/>
      <w:r w:rsidRPr="00F90FA6">
        <w:rPr>
          <w:rFonts w:ascii="Arial" w:hAnsi="Arial" w:cs="Arial"/>
          <w:bCs/>
          <w:sz w:val="28"/>
          <w:szCs w:val="28"/>
        </w:rPr>
        <w:t>diferite</w:t>
      </w:r>
      <w:proofErr w:type="spellEnd"/>
      <w:r w:rsidRPr="00F90FA6">
        <w:rPr>
          <w:rFonts w:ascii="Arial" w:hAnsi="Arial" w:cs="Arial"/>
          <w:bCs/>
          <w:sz w:val="28"/>
          <w:szCs w:val="28"/>
        </w:rPr>
        <w:t xml:space="preserve"> </w:t>
      </w:r>
      <w:proofErr w:type="spellStart"/>
      <w:r w:rsidRPr="00F90FA6">
        <w:rPr>
          <w:rFonts w:ascii="Arial" w:hAnsi="Arial" w:cs="Arial"/>
          <w:bCs/>
          <w:sz w:val="28"/>
          <w:szCs w:val="28"/>
        </w:rPr>
        <w:t>domenii</w:t>
      </w:r>
      <w:proofErr w:type="spellEnd"/>
      <w:r w:rsidRPr="00F90FA6">
        <w:rPr>
          <w:rFonts w:ascii="Arial" w:hAnsi="Arial" w:cs="Arial"/>
          <w:bCs/>
          <w:sz w:val="28"/>
          <w:szCs w:val="28"/>
        </w:rPr>
        <w:t xml:space="preserve"> </w:t>
      </w:r>
      <w:proofErr w:type="spellStart"/>
      <w:r w:rsidRPr="00F90FA6">
        <w:rPr>
          <w:rFonts w:ascii="Arial" w:hAnsi="Arial" w:cs="Arial"/>
          <w:bCs/>
          <w:sz w:val="28"/>
          <w:szCs w:val="28"/>
        </w:rPr>
        <w:t>şi</w:t>
      </w:r>
      <w:proofErr w:type="spellEnd"/>
      <w:r w:rsidRPr="00F90FA6">
        <w:rPr>
          <w:rFonts w:ascii="Arial" w:hAnsi="Arial" w:cs="Arial"/>
          <w:bCs/>
          <w:sz w:val="28"/>
          <w:szCs w:val="28"/>
        </w:rPr>
        <w:t xml:space="preserve"> </w:t>
      </w:r>
      <w:proofErr w:type="spellStart"/>
      <w:r w:rsidRPr="00F90FA6">
        <w:rPr>
          <w:rFonts w:ascii="Arial" w:hAnsi="Arial" w:cs="Arial"/>
          <w:bCs/>
          <w:sz w:val="28"/>
          <w:szCs w:val="28"/>
        </w:rPr>
        <w:t>să</w:t>
      </w:r>
      <w:proofErr w:type="spellEnd"/>
      <w:r w:rsidRPr="00F90FA6">
        <w:rPr>
          <w:rFonts w:ascii="Arial" w:hAnsi="Arial" w:cs="Arial"/>
          <w:bCs/>
          <w:sz w:val="28"/>
          <w:szCs w:val="28"/>
        </w:rPr>
        <w:t xml:space="preserve"> </w:t>
      </w:r>
      <w:proofErr w:type="spellStart"/>
      <w:r w:rsidRPr="00F90FA6">
        <w:rPr>
          <w:rFonts w:ascii="Arial" w:hAnsi="Arial" w:cs="Arial"/>
          <w:bCs/>
          <w:sz w:val="28"/>
          <w:szCs w:val="28"/>
        </w:rPr>
        <w:t>stimuleze</w:t>
      </w:r>
      <w:proofErr w:type="spellEnd"/>
      <w:r w:rsidRPr="00F90FA6">
        <w:rPr>
          <w:rFonts w:ascii="Arial" w:hAnsi="Arial" w:cs="Arial"/>
          <w:bCs/>
          <w:sz w:val="28"/>
          <w:szCs w:val="28"/>
        </w:rPr>
        <w:t xml:space="preserve"> </w:t>
      </w:r>
      <w:proofErr w:type="spellStart"/>
      <w:r w:rsidRPr="00F90FA6">
        <w:rPr>
          <w:rFonts w:ascii="Arial" w:hAnsi="Arial" w:cs="Arial"/>
          <w:bCs/>
          <w:sz w:val="28"/>
          <w:szCs w:val="28"/>
        </w:rPr>
        <w:t>participarea</w:t>
      </w:r>
      <w:proofErr w:type="spellEnd"/>
      <w:r w:rsidRPr="00F90FA6">
        <w:rPr>
          <w:rFonts w:ascii="Arial" w:hAnsi="Arial" w:cs="Arial"/>
          <w:bCs/>
          <w:sz w:val="28"/>
          <w:szCs w:val="28"/>
        </w:rPr>
        <w:t xml:space="preserve"> </w:t>
      </w:r>
      <w:proofErr w:type="spellStart"/>
      <w:r w:rsidRPr="00F90FA6">
        <w:rPr>
          <w:rFonts w:ascii="Arial" w:hAnsi="Arial" w:cs="Arial"/>
          <w:bCs/>
          <w:sz w:val="28"/>
          <w:szCs w:val="28"/>
        </w:rPr>
        <w:t>tuturor</w:t>
      </w:r>
      <w:proofErr w:type="spellEnd"/>
      <w:r w:rsidRPr="00F90FA6">
        <w:rPr>
          <w:rFonts w:ascii="Arial" w:hAnsi="Arial" w:cs="Arial"/>
          <w:bCs/>
          <w:sz w:val="28"/>
          <w:szCs w:val="28"/>
        </w:rPr>
        <w:t xml:space="preserve"> la </w:t>
      </w:r>
      <w:proofErr w:type="spellStart"/>
      <w:r w:rsidRPr="00F90FA6">
        <w:rPr>
          <w:rFonts w:ascii="Arial" w:hAnsi="Arial" w:cs="Arial"/>
          <w:bCs/>
          <w:sz w:val="28"/>
          <w:szCs w:val="28"/>
        </w:rPr>
        <w:t>acţiuni</w:t>
      </w:r>
      <w:proofErr w:type="spellEnd"/>
      <w:r w:rsidRPr="00F90FA6">
        <w:rPr>
          <w:rFonts w:ascii="Arial" w:hAnsi="Arial" w:cs="Arial"/>
          <w:bCs/>
          <w:sz w:val="28"/>
          <w:szCs w:val="28"/>
        </w:rPr>
        <w:t xml:space="preserve"> </w:t>
      </w:r>
      <w:proofErr w:type="spellStart"/>
      <w:r w:rsidRPr="00F90FA6">
        <w:rPr>
          <w:rFonts w:ascii="Arial" w:hAnsi="Arial" w:cs="Arial"/>
          <w:bCs/>
          <w:sz w:val="28"/>
          <w:szCs w:val="28"/>
        </w:rPr>
        <w:t>variate</w:t>
      </w:r>
      <w:proofErr w:type="spellEnd"/>
      <w:r w:rsidRPr="00F90FA6">
        <w:rPr>
          <w:rFonts w:ascii="Arial" w:hAnsi="Arial" w:cs="Arial"/>
          <w:bCs/>
          <w:sz w:val="28"/>
          <w:szCs w:val="28"/>
        </w:rPr>
        <w:t xml:space="preserve">, </w:t>
      </w:r>
      <w:proofErr w:type="spellStart"/>
      <w:r w:rsidRPr="00F90FA6">
        <w:rPr>
          <w:rFonts w:ascii="Arial" w:hAnsi="Arial" w:cs="Arial"/>
          <w:bCs/>
          <w:sz w:val="28"/>
          <w:szCs w:val="28"/>
        </w:rPr>
        <w:t>în</w:t>
      </w:r>
      <w:proofErr w:type="spellEnd"/>
      <w:r w:rsidRPr="00F90FA6">
        <w:rPr>
          <w:rFonts w:ascii="Arial" w:hAnsi="Arial" w:cs="Arial"/>
          <w:bCs/>
          <w:sz w:val="28"/>
          <w:szCs w:val="28"/>
        </w:rPr>
        <w:t xml:space="preserve"> context </w:t>
      </w:r>
      <w:proofErr w:type="spellStart"/>
      <w:r w:rsidRPr="00F90FA6">
        <w:rPr>
          <w:rFonts w:ascii="Arial" w:hAnsi="Arial" w:cs="Arial"/>
          <w:bCs/>
          <w:sz w:val="28"/>
          <w:szCs w:val="28"/>
        </w:rPr>
        <w:t>nonformale</w:t>
      </w:r>
      <w:proofErr w:type="spellEnd"/>
      <w:r w:rsidRPr="00F90FA6">
        <w:rPr>
          <w:rFonts w:ascii="Arial" w:hAnsi="Arial" w:cs="Arial"/>
          <w:bCs/>
          <w:sz w:val="28"/>
          <w:szCs w:val="28"/>
        </w:rPr>
        <w:t>.</w:t>
      </w:r>
    </w:p>
    <w:p w:rsidR="00F90FA6" w:rsidRDefault="00F90FA6" w:rsidP="00452FEA">
      <w:pPr>
        <w:ind w:firstLine="720"/>
        <w:jc w:val="both"/>
        <w:rPr>
          <w:rFonts w:ascii="Arial" w:hAnsi="Arial" w:cs="Arial"/>
          <w:bCs/>
          <w:sz w:val="28"/>
          <w:szCs w:val="28"/>
        </w:rPr>
      </w:pPr>
    </w:p>
    <w:p w:rsidR="00F90FA6" w:rsidRDefault="00F90FA6" w:rsidP="00452FEA">
      <w:pPr>
        <w:ind w:firstLine="720"/>
        <w:jc w:val="both"/>
        <w:rPr>
          <w:rFonts w:ascii="Arial" w:hAnsi="Arial" w:cs="Arial"/>
          <w:bCs/>
          <w:sz w:val="28"/>
          <w:szCs w:val="28"/>
        </w:rPr>
      </w:pPr>
    </w:p>
    <w:p w:rsidR="00F90FA6" w:rsidRPr="00F90FA6" w:rsidRDefault="00F90FA6" w:rsidP="00452FEA">
      <w:pPr>
        <w:ind w:firstLine="720"/>
        <w:jc w:val="both"/>
        <w:rPr>
          <w:rFonts w:ascii="Arial" w:hAnsi="Arial" w:cs="Arial"/>
          <w:bCs/>
          <w:sz w:val="28"/>
          <w:szCs w:val="28"/>
        </w:rPr>
      </w:pPr>
    </w:p>
    <w:p w:rsidR="00452FEA" w:rsidRPr="00F90FA6" w:rsidRDefault="00452FEA" w:rsidP="00452FEA">
      <w:pPr>
        <w:pStyle w:val="ListParagraph"/>
        <w:shd w:val="clear" w:color="auto" w:fill="EAF1DD" w:themeFill="accent3" w:themeFillTint="33"/>
        <w:ind w:left="0"/>
        <w:jc w:val="both"/>
        <w:rPr>
          <w:rFonts w:ascii="Arial" w:hAnsi="Arial" w:cs="Arial"/>
          <w:b/>
          <w:sz w:val="28"/>
          <w:szCs w:val="28"/>
        </w:rPr>
      </w:pPr>
      <w:r w:rsidRPr="00F90FA6">
        <w:rPr>
          <w:rFonts w:ascii="Arial" w:hAnsi="Arial" w:cs="Arial"/>
          <w:b/>
          <w:sz w:val="28"/>
          <w:szCs w:val="28"/>
        </w:rPr>
        <w:t>ECHIPA DE COORDONARE A PROGRAMULUI „ȘCOALA ALTFEL” :</w:t>
      </w:r>
    </w:p>
    <w:p w:rsidR="00452FEA" w:rsidRPr="00F90FA6" w:rsidRDefault="00452FEA" w:rsidP="00452FEA">
      <w:pPr>
        <w:pStyle w:val="ListParagraph"/>
        <w:numPr>
          <w:ilvl w:val="0"/>
          <w:numId w:val="1"/>
        </w:numPr>
        <w:jc w:val="both"/>
        <w:rPr>
          <w:rFonts w:ascii="Arial" w:hAnsi="Arial" w:cs="Arial"/>
          <w:bCs/>
          <w:sz w:val="28"/>
          <w:szCs w:val="28"/>
        </w:rPr>
      </w:pPr>
      <w:r w:rsidRPr="00F90FA6">
        <w:rPr>
          <w:rFonts w:ascii="Arial" w:hAnsi="Arial" w:cs="Arial"/>
          <w:bCs/>
          <w:sz w:val="28"/>
          <w:szCs w:val="28"/>
        </w:rPr>
        <w:t>Director: prof. STANCU CARMEN</w:t>
      </w:r>
    </w:p>
    <w:p w:rsidR="00452FEA" w:rsidRPr="00F90FA6" w:rsidRDefault="00452FEA" w:rsidP="00452FEA">
      <w:pPr>
        <w:pStyle w:val="ListParagraph"/>
        <w:numPr>
          <w:ilvl w:val="0"/>
          <w:numId w:val="1"/>
        </w:numPr>
        <w:jc w:val="both"/>
        <w:rPr>
          <w:rFonts w:ascii="Arial" w:hAnsi="Arial" w:cs="Arial"/>
          <w:bCs/>
          <w:sz w:val="28"/>
          <w:szCs w:val="28"/>
        </w:rPr>
      </w:pPr>
      <w:r w:rsidRPr="00F90FA6">
        <w:rPr>
          <w:rFonts w:ascii="Arial" w:hAnsi="Arial" w:cs="Arial"/>
          <w:bCs/>
          <w:sz w:val="28"/>
          <w:szCs w:val="28"/>
        </w:rPr>
        <w:t>Consilier educativ: prof. PÎRVAN SANDA</w:t>
      </w:r>
    </w:p>
    <w:p w:rsidR="00452FEA" w:rsidRPr="00F90FA6" w:rsidRDefault="00452FEA" w:rsidP="00452FEA">
      <w:pPr>
        <w:pStyle w:val="ListParagraph"/>
        <w:numPr>
          <w:ilvl w:val="0"/>
          <w:numId w:val="1"/>
        </w:numPr>
        <w:jc w:val="both"/>
        <w:rPr>
          <w:rFonts w:ascii="Arial" w:hAnsi="Arial" w:cs="Arial"/>
          <w:bCs/>
          <w:sz w:val="28"/>
          <w:szCs w:val="28"/>
        </w:rPr>
      </w:pPr>
      <w:r w:rsidRPr="00F90FA6">
        <w:rPr>
          <w:rFonts w:ascii="Arial" w:hAnsi="Arial" w:cs="Arial"/>
          <w:bCs/>
          <w:sz w:val="28"/>
          <w:szCs w:val="28"/>
        </w:rPr>
        <w:t>Membru Comisiei ORAR: prof. ALEXE NICOLETA ,prof. UDREA CRISTINA</w:t>
      </w:r>
    </w:p>
    <w:p w:rsidR="00452FEA" w:rsidRPr="00F90FA6" w:rsidRDefault="00452FEA" w:rsidP="00452FEA">
      <w:pPr>
        <w:pStyle w:val="ListParagraph"/>
        <w:numPr>
          <w:ilvl w:val="0"/>
          <w:numId w:val="1"/>
        </w:numPr>
        <w:jc w:val="both"/>
        <w:rPr>
          <w:rFonts w:ascii="Arial" w:hAnsi="Arial" w:cs="Arial"/>
          <w:bCs/>
          <w:sz w:val="28"/>
          <w:szCs w:val="28"/>
        </w:rPr>
      </w:pPr>
      <w:r w:rsidRPr="00F90FA6">
        <w:rPr>
          <w:rFonts w:ascii="Arial" w:hAnsi="Arial" w:cs="Arial"/>
          <w:bCs/>
          <w:sz w:val="28"/>
          <w:szCs w:val="28"/>
        </w:rPr>
        <w:t>Reprezentat C.A: Prof.UDREA CRISTINA</w:t>
      </w:r>
    </w:p>
    <w:p w:rsidR="00452FEA" w:rsidRPr="00F90FA6" w:rsidRDefault="00452FEA" w:rsidP="00452FEA">
      <w:pPr>
        <w:pStyle w:val="ListParagraph"/>
        <w:numPr>
          <w:ilvl w:val="0"/>
          <w:numId w:val="1"/>
        </w:numPr>
        <w:jc w:val="both"/>
        <w:rPr>
          <w:rFonts w:ascii="Arial" w:hAnsi="Arial" w:cs="Arial"/>
          <w:bCs/>
          <w:sz w:val="28"/>
          <w:szCs w:val="28"/>
        </w:rPr>
      </w:pPr>
      <w:r w:rsidRPr="00F90FA6">
        <w:rPr>
          <w:rFonts w:ascii="Arial" w:hAnsi="Arial" w:cs="Arial"/>
          <w:bCs/>
          <w:sz w:val="28"/>
          <w:szCs w:val="28"/>
        </w:rPr>
        <w:t>Reprezentant părinți: TOADER IULIANA,EFTIMIE ANA MARIA</w:t>
      </w:r>
    </w:p>
    <w:p w:rsidR="00452FEA" w:rsidRPr="00F90FA6" w:rsidRDefault="00452FEA" w:rsidP="00452FEA">
      <w:pPr>
        <w:pStyle w:val="ListParagraph"/>
        <w:jc w:val="both"/>
        <w:rPr>
          <w:rFonts w:ascii="Arial" w:hAnsi="Arial" w:cs="Arial"/>
          <w:bCs/>
          <w:sz w:val="28"/>
          <w:szCs w:val="28"/>
        </w:rPr>
      </w:pPr>
    </w:p>
    <w:p w:rsidR="00452FEA" w:rsidRPr="00F90FA6" w:rsidRDefault="00452FEA" w:rsidP="00452FEA">
      <w:pPr>
        <w:spacing w:after="0"/>
        <w:jc w:val="both"/>
        <w:rPr>
          <w:rFonts w:ascii="Arial" w:hAnsi="Arial" w:cs="Arial"/>
          <w:b/>
          <w:sz w:val="28"/>
          <w:szCs w:val="28"/>
        </w:rPr>
      </w:pPr>
      <w:proofErr w:type="spellStart"/>
      <w:r w:rsidRPr="00F90FA6">
        <w:rPr>
          <w:rFonts w:ascii="Arial" w:hAnsi="Arial" w:cs="Arial"/>
          <w:b/>
          <w:sz w:val="28"/>
          <w:szCs w:val="28"/>
        </w:rPr>
        <w:t>Competențevizate</w:t>
      </w:r>
      <w:proofErr w:type="spellEnd"/>
      <w:r w:rsidRPr="00F90FA6">
        <w:rPr>
          <w:rFonts w:ascii="Arial" w:hAnsi="Arial" w:cs="Arial"/>
          <w:b/>
          <w:sz w:val="28"/>
          <w:szCs w:val="28"/>
        </w:rPr>
        <w:t>:</w:t>
      </w:r>
    </w:p>
    <w:p w:rsidR="00452FEA" w:rsidRPr="00F90FA6" w:rsidRDefault="00452FEA" w:rsidP="00452FEA">
      <w:pPr>
        <w:pStyle w:val="ListParagraph"/>
        <w:numPr>
          <w:ilvl w:val="0"/>
          <w:numId w:val="2"/>
        </w:numPr>
        <w:spacing w:after="0"/>
        <w:jc w:val="both"/>
        <w:rPr>
          <w:rFonts w:ascii="Arial" w:hAnsi="Arial" w:cs="Arial"/>
          <w:b/>
          <w:sz w:val="28"/>
          <w:szCs w:val="28"/>
        </w:rPr>
      </w:pPr>
      <w:r w:rsidRPr="00F90FA6">
        <w:rPr>
          <w:rFonts w:ascii="Arial" w:hAnsi="Arial" w:cs="Arial"/>
          <w:b/>
          <w:sz w:val="28"/>
          <w:szCs w:val="28"/>
        </w:rPr>
        <w:t>Competențe generale:</w:t>
      </w:r>
    </w:p>
    <w:p w:rsidR="00452FEA" w:rsidRPr="00F90FA6" w:rsidRDefault="00452FEA" w:rsidP="00452FEA">
      <w:pPr>
        <w:pStyle w:val="ListParagraph"/>
        <w:numPr>
          <w:ilvl w:val="0"/>
          <w:numId w:val="3"/>
        </w:numPr>
        <w:spacing w:after="0"/>
        <w:jc w:val="both"/>
        <w:rPr>
          <w:rFonts w:ascii="Arial" w:hAnsi="Arial" w:cs="Arial"/>
          <w:bCs/>
          <w:sz w:val="28"/>
          <w:szCs w:val="28"/>
        </w:rPr>
      </w:pPr>
      <w:r w:rsidRPr="00F90FA6">
        <w:rPr>
          <w:rFonts w:ascii="Arial" w:hAnsi="Arial" w:cs="Arial"/>
          <w:bCs/>
          <w:sz w:val="28"/>
          <w:szCs w:val="28"/>
        </w:rPr>
        <w:t>prevenirea și combaterea consumului de droguri;</w:t>
      </w:r>
    </w:p>
    <w:p w:rsidR="00452FEA" w:rsidRPr="00F90FA6" w:rsidRDefault="00452FEA" w:rsidP="00452FEA">
      <w:pPr>
        <w:pStyle w:val="ListParagraph"/>
        <w:numPr>
          <w:ilvl w:val="0"/>
          <w:numId w:val="3"/>
        </w:numPr>
        <w:spacing w:after="0"/>
        <w:jc w:val="both"/>
        <w:rPr>
          <w:rFonts w:ascii="Arial" w:hAnsi="Arial" w:cs="Arial"/>
          <w:bCs/>
          <w:sz w:val="28"/>
          <w:szCs w:val="28"/>
        </w:rPr>
      </w:pPr>
      <w:r w:rsidRPr="00F90FA6">
        <w:rPr>
          <w:rFonts w:ascii="Arial" w:hAnsi="Arial" w:cs="Arial"/>
          <w:bCs/>
          <w:sz w:val="28"/>
          <w:szCs w:val="28"/>
        </w:rPr>
        <w:t>promovarea siguranței pe internet;</w:t>
      </w:r>
    </w:p>
    <w:p w:rsidR="00452FEA" w:rsidRPr="00F90FA6" w:rsidRDefault="00452FEA" w:rsidP="00452FEA">
      <w:pPr>
        <w:pStyle w:val="ListParagraph"/>
        <w:numPr>
          <w:ilvl w:val="0"/>
          <w:numId w:val="3"/>
        </w:numPr>
        <w:spacing w:after="0"/>
        <w:jc w:val="both"/>
        <w:rPr>
          <w:rFonts w:ascii="Arial" w:hAnsi="Arial" w:cs="Arial"/>
          <w:bCs/>
          <w:sz w:val="28"/>
          <w:szCs w:val="28"/>
        </w:rPr>
      </w:pPr>
      <w:r w:rsidRPr="00F90FA6">
        <w:rPr>
          <w:rFonts w:ascii="Arial" w:hAnsi="Arial" w:cs="Arial"/>
          <w:bCs/>
          <w:sz w:val="28"/>
          <w:szCs w:val="28"/>
        </w:rPr>
        <w:t>prevenirea traficului de persoane;</w:t>
      </w:r>
    </w:p>
    <w:p w:rsidR="00452FEA" w:rsidRPr="00F90FA6" w:rsidRDefault="00452FEA" w:rsidP="00452FEA">
      <w:pPr>
        <w:pStyle w:val="ListParagraph"/>
        <w:numPr>
          <w:ilvl w:val="0"/>
          <w:numId w:val="3"/>
        </w:numPr>
        <w:spacing w:after="0"/>
        <w:jc w:val="both"/>
        <w:rPr>
          <w:rFonts w:ascii="Arial" w:hAnsi="Arial" w:cs="Arial"/>
          <w:bCs/>
          <w:sz w:val="28"/>
          <w:szCs w:val="28"/>
        </w:rPr>
      </w:pPr>
      <w:r w:rsidRPr="00F90FA6">
        <w:rPr>
          <w:rFonts w:ascii="Arial" w:hAnsi="Arial" w:cs="Arial"/>
          <w:bCs/>
          <w:sz w:val="28"/>
          <w:szCs w:val="28"/>
        </w:rPr>
        <w:t>prevenirea comportamentului de eşec şi abandon şcolar;</w:t>
      </w:r>
    </w:p>
    <w:p w:rsidR="00452FEA" w:rsidRPr="00F90FA6" w:rsidRDefault="00452FEA" w:rsidP="00452FEA">
      <w:pPr>
        <w:pStyle w:val="ListParagraph"/>
        <w:numPr>
          <w:ilvl w:val="0"/>
          <w:numId w:val="3"/>
        </w:numPr>
        <w:spacing w:after="0"/>
        <w:jc w:val="both"/>
        <w:rPr>
          <w:rFonts w:ascii="Arial" w:hAnsi="Arial" w:cs="Arial"/>
          <w:bCs/>
          <w:sz w:val="28"/>
          <w:szCs w:val="28"/>
        </w:rPr>
      </w:pPr>
      <w:r w:rsidRPr="00F90FA6">
        <w:rPr>
          <w:rFonts w:ascii="Arial" w:hAnsi="Arial" w:cs="Arial"/>
          <w:bCs/>
          <w:sz w:val="28"/>
          <w:szCs w:val="28"/>
        </w:rPr>
        <w:t>dobândirea deprinderilor de viaţă independentă şi autonomie personală;</w:t>
      </w:r>
    </w:p>
    <w:p w:rsidR="00452FEA" w:rsidRPr="00F90FA6" w:rsidRDefault="00452FEA" w:rsidP="00452FEA">
      <w:pPr>
        <w:pStyle w:val="ListParagraph"/>
        <w:numPr>
          <w:ilvl w:val="0"/>
          <w:numId w:val="3"/>
        </w:numPr>
        <w:spacing w:after="0"/>
        <w:jc w:val="both"/>
        <w:rPr>
          <w:rFonts w:ascii="Arial" w:hAnsi="Arial" w:cs="Arial"/>
          <w:bCs/>
          <w:sz w:val="28"/>
          <w:szCs w:val="28"/>
        </w:rPr>
      </w:pPr>
      <w:r w:rsidRPr="00F90FA6">
        <w:rPr>
          <w:rFonts w:ascii="Arial" w:hAnsi="Arial" w:cs="Arial"/>
          <w:bCs/>
          <w:sz w:val="28"/>
          <w:szCs w:val="28"/>
        </w:rPr>
        <w:t>dezvoltarea inteligenţelor multiple;</w:t>
      </w:r>
    </w:p>
    <w:p w:rsidR="00452FEA" w:rsidRPr="00F90FA6" w:rsidRDefault="00452FEA" w:rsidP="00452FEA">
      <w:pPr>
        <w:pStyle w:val="ListParagraph"/>
        <w:numPr>
          <w:ilvl w:val="0"/>
          <w:numId w:val="3"/>
        </w:numPr>
        <w:spacing w:after="0"/>
        <w:jc w:val="both"/>
        <w:rPr>
          <w:rFonts w:ascii="Arial" w:hAnsi="Arial" w:cs="Arial"/>
          <w:bCs/>
          <w:sz w:val="28"/>
          <w:szCs w:val="28"/>
        </w:rPr>
      </w:pPr>
      <w:r w:rsidRPr="00F90FA6">
        <w:rPr>
          <w:rFonts w:ascii="Arial" w:hAnsi="Arial" w:cs="Arial"/>
          <w:bCs/>
          <w:sz w:val="28"/>
          <w:szCs w:val="28"/>
        </w:rPr>
        <w:t>formarea unor tineri cu o cultură comunicaţională de bază, capabili să-şi utilizeze în mod creativ şi eficient propriile capacităţi;</w:t>
      </w:r>
    </w:p>
    <w:p w:rsidR="00452FEA" w:rsidRPr="00F90FA6" w:rsidRDefault="00452FEA" w:rsidP="00452FEA">
      <w:pPr>
        <w:pStyle w:val="ListParagraph"/>
        <w:numPr>
          <w:ilvl w:val="0"/>
          <w:numId w:val="3"/>
        </w:numPr>
        <w:spacing w:after="0"/>
        <w:jc w:val="both"/>
        <w:rPr>
          <w:rFonts w:ascii="Arial" w:hAnsi="Arial" w:cs="Arial"/>
          <w:bCs/>
          <w:sz w:val="28"/>
          <w:szCs w:val="28"/>
        </w:rPr>
      </w:pPr>
      <w:r w:rsidRPr="00F90FA6">
        <w:rPr>
          <w:rFonts w:ascii="Arial" w:hAnsi="Arial" w:cs="Arial"/>
          <w:bCs/>
          <w:sz w:val="28"/>
          <w:szCs w:val="28"/>
        </w:rPr>
        <w:t>crearea unei motivaţii optime pentru activitatea extraşcolară;</w:t>
      </w:r>
    </w:p>
    <w:p w:rsidR="00452FEA" w:rsidRPr="00F90FA6" w:rsidRDefault="00452FEA" w:rsidP="00452FEA">
      <w:pPr>
        <w:pStyle w:val="ListParagraph"/>
        <w:numPr>
          <w:ilvl w:val="0"/>
          <w:numId w:val="3"/>
        </w:numPr>
        <w:spacing w:after="0"/>
        <w:jc w:val="both"/>
        <w:rPr>
          <w:rFonts w:ascii="Arial" w:hAnsi="Arial" w:cs="Arial"/>
          <w:bCs/>
          <w:sz w:val="28"/>
          <w:szCs w:val="28"/>
        </w:rPr>
      </w:pPr>
      <w:r w:rsidRPr="00F90FA6">
        <w:rPr>
          <w:rFonts w:ascii="Arial" w:hAnsi="Arial" w:cs="Arial"/>
          <w:bCs/>
          <w:sz w:val="28"/>
          <w:szCs w:val="28"/>
        </w:rPr>
        <w:t>implicarea familiei în activităţile extraşcolare;</w:t>
      </w:r>
    </w:p>
    <w:p w:rsidR="00452FEA" w:rsidRPr="00F90FA6" w:rsidRDefault="00452FEA" w:rsidP="00452FEA">
      <w:pPr>
        <w:pStyle w:val="ListParagraph"/>
        <w:numPr>
          <w:ilvl w:val="0"/>
          <w:numId w:val="3"/>
        </w:numPr>
        <w:spacing w:after="0"/>
        <w:jc w:val="both"/>
        <w:rPr>
          <w:rFonts w:ascii="Arial" w:hAnsi="Arial" w:cs="Arial"/>
          <w:bCs/>
          <w:sz w:val="28"/>
          <w:szCs w:val="28"/>
        </w:rPr>
      </w:pPr>
      <w:r w:rsidRPr="00F90FA6">
        <w:rPr>
          <w:rFonts w:ascii="Arial" w:hAnsi="Arial" w:cs="Arial"/>
          <w:bCs/>
          <w:sz w:val="28"/>
          <w:szCs w:val="28"/>
        </w:rPr>
        <w:t>îmbunătăţirea relaţiei şcoală-familie-comunitate locală;</w:t>
      </w:r>
    </w:p>
    <w:p w:rsidR="00452FEA" w:rsidRDefault="00452FEA" w:rsidP="00452FEA">
      <w:pPr>
        <w:pStyle w:val="ListParagraph"/>
        <w:numPr>
          <w:ilvl w:val="0"/>
          <w:numId w:val="3"/>
        </w:numPr>
        <w:spacing w:after="0"/>
        <w:jc w:val="both"/>
        <w:rPr>
          <w:rFonts w:ascii="Arial" w:hAnsi="Arial" w:cs="Arial"/>
          <w:bCs/>
          <w:sz w:val="28"/>
          <w:szCs w:val="28"/>
        </w:rPr>
      </w:pPr>
      <w:r w:rsidRPr="00F90FA6">
        <w:rPr>
          <w:rFonts w:ascii="Arial" w:hAnsi="Arial" w:cs="Arial"/>
          <w:bCs/>
          <w:sz w:val="28"/>
          <w:szCs w:val="28"/>
        </w:rPr>
        <w:t>creşterea prestigiului şcolii.</w:t>
      </w:r>
    </w:p>
    <w:p w:rsidR="00F90FA6" w:rsidRDefault="00F90FA6" w:rsidP="00F90FA6">
      <w:pPr>
        <w:pStyle w:val="ListParagraph"/>
        <w:spacing w:after="0"/>
        <w:jc w:val="both"/>
        <w:rPr>
          <w:rFonts w:ascii="Arial" w:hAnsi="Arial" w:cs="Arial"/>
          <w:bCs/>
          <w:sz w:val="28"/>
          <w:szCs w:val="28"/>
        </w:rPr>
      </w:pPr>
    </w:p>
    <w:p w:rsidR="00F90FA6" w:rsidRPr="00F90FA6" w:rsidRDefault="00F90FA6" w:rsidP="00F90FA6">
      <w:pPr>
        <w:pStyle w:val="ListParagraph"/>
        <w:spacing w:after="0"/>
        <w:jc w:val="both"/>
        <w:rPr>
          <w:rFonts w:ascii="Arial" w:hAnsi="Arial" w:cs="Arial"/>
          <w:bCs/>
          <w:sz w:val="28"/>
          <w:szCs w:val="28"/>
        </w:rPr>
      </w:pPr>
    </w:p>
    <w:p w:rsidR="00452FEA" w:rsidRPr="00F90FA6" w:rsidRDefault="00452FEA" w:rsidP="00452FEA">
      <w:pPr>
        <w:pStyle w:val="ListParagraph"/>
        <w:numPr>
          <w:ilvl w:val="0"/>
          <w:numId w:val="2"/>
        </w:numPr>
        <w:jc w:val="both"/>
        <w:rPr>
          <w:rFonts w:ascii="Arial" w:hAnsi="Arial" w:cs="Arial"/>
          <w:b/>
          <w:sz w:val="28"/>
          <w:szCs w:val="28"/>
        </w:rPr>
      </w:pPr>
      <w:r w:rsidRPr="00F90FA6">
        <w:rPr>
          <w:rFonts w:ascii="Arial" w:hAnsi="Arial" w:cs="Arial"/>
          <w:b/>
          <w:sz w:val="28"/>
          <w:szCs w:val="28"/>
        </w:rPr>
        <w:lastRenderedPageBreak/>
        <w:t>Competențe specifice:</w:t>
      </w:r>
    </w:p>
    <w:p w:rsidR="00452FEA" w:rsidRPr="00F90FA6" w:rsidRDefault="00452FEA" w:rsidP="00452FEA">
      <w:pPr>
        <w:pStyle w:val="ListParagraph"/>
        <w:numPr>
          <w:ilvl w:val="0"/>
          <w:numId w:val="4"/>
        </w:numPr>
        <w:jc w:val="both"/>
        <w:rPr>
          <w:rFonts w:ascii="Arial" w:hAnsi="Arial" w:cs="Arial"/>
          <w:b/>
          <w:i/>
          <w:iCs/>
          <w:sz w:val="28"/>
          <w:szCs w:val="28"/>
        </w:rPr>
      </w:pPr>
      <w:r w:rsidRPr="00F90FA6">
        <w:rPr>
          <w:rFonts w:ascii="Arial" w:hAnsi="Arial" w:cs="Arial"/>
          <w:b/>
          <w:i/>
          <w:iCs/>
          <w:sz w:val="28"/>
          <w:szCs w:val="28"/>
        </w:rPr>
        <w:t>pentru domeniul cultural-artistic:</w:t>
      </w:r>
    </w:p>
    <w:p w:rsidR="00452FEA" w:rsidRPr="00F90FA6" w:rsidRDefault="00452FEA" w:rsidP="00452FEA">
      <w:pPr>
        <w:pStyle w:val="ListParagraph"/>
        <w:numPr>
          <w:ilvl w:val="0"/>
          <w:numId w:val="5"/>
        </w:numPr>
        <w:jc w:val="both"/>
        <w:rPr>
          <w:rFonts w:ascii="Arial" w:hAnsi="Arial" w:cs="Arial"/>
          <w:bCs/>
          <w:sz w:val="28"/>
          <w:szCs w:val="28"/>
        </w:rPr>
      </w:pPr>
      <w:r w:rsidRPr="00F90FA6">
        <w:rPr>
          <w:rFonts w:ascii="Arial" w:hAnsi="Arial" w:cs="Arial"/>
          <w:bCs/>
          <w:sz w:val="28"/>
          <w:szCs w:val="28"/>
        </w:rPr>
        <w:t>dezvoltarea simţului artistic şi a gustului pentru frumos, prin realizarea de picturi;</w:t>
      </w:r>
    </w:p>
    <w:p w:rsidR="00452FEA" w:rsidRPr="00F90FA6" w:rsidRDefault="00452FEA" w:rsidP="00452FEA">
      <w:pPr>
        <w:pStyle w:val="ListParagraph"/>
        <w:numPr>
          <w:ilvl w:val="0"/>
          <w:numId w:val="5"/>
        </w:numPr>
        <w:jc w:val="both"/>
        <w:rPr>
          <w:rFonts w:ascii="Arial" w:hAnsi="Arial" w:cs="Arial"/>
          <w:bCs/>
          <w:sz w:val="28"/>
          <w:szCs w:val="28"/>
        </w:rPr>
      </w:pPr>
      <w:r w:rsidRPr="00F90FA6">
        <w:rPr>
          <w:rFonts w:ascii="Arial" w:hAnsi="Arial" w:cs="Arial"/>
          <w:bCs/>
          <w:sz w:val="28"/>
          <w:szCs w:val="28"/>
        </w:rPr>
        <w:t>dezvoltarea abilităţilor de comunicare;</w:t>
      </w:r>
    </w:p>
    <w:p w:rsidR="00452FEA" w:rsidRPr="00F90FA6" w:rsidRDefault="00452FEA" w:rsidP="00452FEA">
      <w:pPr>
        <w:pStyle w:val="ListParagraph"/>
        <w:numPr>
          <w:ilvl w:val="0"/>
          <w:numId w:val="5"/>
        </w:numPr>
        <w:jc w:val="both"/>
        <w:rPr>
          <w:rFonts w:ascii="Arial" w:hAnsi="Arial" w:cs="Arial"/>
          <w:bCs/>
          <w:sz w:val="28"/>
          <w:szCs w:val="28"/>
        </w:rPr>
      </w:pPr>
      <w:r w:rsidRPr="00F90FA6">
        <w:rPr>
          <w:rFonts w:ascii="Arial" w:hAnsi="Arial" w:cs="Arial"/>
          <w:bCs/>
          <w:sz w:val="28"/>
          <w:szCs w:val="28"/>
        </w:rPr>
        <w:t>formarea gândirii reflexive, critice;</w:t>
      </w:r>
    </w:p>
    <w:p w:rsidR="00452FEA" w:rsidRPr="00F90FA6" w:rsidRDefault="00452FEA" w:rsidP="00452FEA">
      <w:pPr>
        <w:pStyle w:val="ListParagraph"/>
        <w:numPr>
          <w:ilvl w:val="0"/>
          <w:numId w:val="5"/>
        </w:numPr>
        <w:jc w:val="both"/>
        <w:rPr>
          <w:rFonts w:ascii="Arial" w:hAnsi="Arial" w:cs="Arial"/>
          <w:bCs/>
          <w:sz w:val="28"/>
          <w:szCs w:val="28"/>
        </w:rPr>
      </w:pPr>
      <w:r w:rsidRPr="00F90FA6">
        <w:rPr>
          <w:rFonts w:ascii="Arial" w:hAnsi="Arial" w:cs="Arial"/>
          <w:bCs/>
          <w:sz w:val="28"/>
          <w:szCs w:val="28"/>
        </w:rPr>
        <w:t>promovarea/stimularea elevilor cu aptitudini literare şi plastice;</w:t>
      </w:r>
    </w:p>
    <w:p w:rsidR="00452FEA" w:rsidRPr="00F90FA6" w:rsidRDefault="00452FEA" w:rsidP="00452FEA">
      <w:pPr>
        <w:pStyle w:val="ListParagraph"/>
        <w:numPr>
          <w:ilvl w:val="0"/>
          <w:numId w:val="5"/>
        </w:numPr>
        <w:jc w:val="both"/>
        <w:rPr>
          <w:rFonts w:ascii="Arial" w:hAnsi="Arial" w:cs="Arial"/>
          <w:bCs/>
          <w:sz w:val="28"/>
          <w:szCs w:val="28"/>
        </w:rPr>
      </w:pPr>
      <w:r w:rsidRPr="00F90FA6">
        <w:rPr>
          <w:rFonts w:ascii="Arial" w:hAnsi="Arial" w:cs="Arial"/>
          <w:bCs/>
          <w:sz w:val="28"/>
          <w:szCs w:val="28"/>
        </w:rPr>
        <w:t xml:space="preserve">investigarea realităţii prin intermediul cuvântului scris şi al imaginii;     </w:t>
      </w:r>
    </w:p>
    <w:p w:rsidR="00452FEA" w:rsidRPr="00F90FA6" w:rsidRDefault="00452FEA" w:rsidP="00452FEA">
      <w:pPr>
        <w:pStyle w:val="ListParagraph"/>
        <w:numPr>
          <w:ilvl w:val="0"/>
          <w:numId w:val="5"/>
        </w:numPr>
        <w:jc w:val="both"/>
        <w:rPr>
          <w:rFonts w:ascii="Arial" w:hAnsi="Arial" w:cs="Arial"/>
          <w:bCs/>
          <w:sz w:val="28"/>
          <w:szCs w:val="28"/>
        </w:rPr>
      </w:pPr>
      <w:r w:rsidRPr="00F90FA6">
        <w:rPr>
          <w:rFonts w:ascii="Arial" w:hAnsi="Arial" w:cs="Arial"/>
          <w:bCs/>
          <w:sz w:val="28"/>
          <w:szCs w:val="28"/>
        </w:rPr>
        <w:t>exersarea capacităţilor creatoare prin realizarea de expoziţii, de compoziţii literare sau prin dramatizarea unor fragmente din operele literare;</w:t>
      </w:r>
    </w:p>
    <w:p w:rsidR="00452FEA" w:rsidRPr="00F90FA6" w:rsidRDefault="00452FEA" w:rsidP="00452FEA">
      <w:pPr>
        <w:pStyle w:val="ListParagraph"/>
        <w:numPr>
          <w:ilvl w:val="0"/>
          <w:numId w:val="4"/>
        </w:numPr>
        <w:jc w:val="both"/>
        <w:rPr>
          <w:rFonts w:ascii="Arial" w:hAnsi="Arial" w:cs="Arial"/>
          <w:b/>
          <w:i/>
          <w:iCs/>
          <w:sz w:val="28"/>
          <w:szCs w:val="28"/>
        </w:rPr>
      </w:pPr>
      <w:r w:rsidRPr="00F90FA6">
        <w:rPr>
          <w:rFonts w:ascii="Arial" w:hAnsi="Arial" w:cs="Arial"/>
          <w:b/>
          <w:i/>
          <w:iCs/>
          <w:sz w:val="28"/>
          <w:szCs w:val="28"/>
        </w:rPr>
        <w:t>pentru domeniul ştiinţific:</w:t>
      </w:r>
    </w:p>
    <w:p w:rsidR="00452FEA" w:rsidRPr="00F90FA6" w:rsidRDefault="00452FEA" w:rsidP="00452FEA">
      <w:pPr>
        <w:pStyle w:val="ListParagraph"/>
        <w:numPr>
          <w:ilvl w:val="0"/>
          <w:numId w:val="6"/>
        </w:numPr>
        <w:jc w:val="both"/>
        <w:rPr>
          <w:rFonts w:ascii="Arial" w:hAnsi="Arial" w:cs="Arial"/>
          <w:bCs/>
          <w:sz w:val="28"/>
          <w:szCs w:val="28"/>
        </w:rPr>
      </w:pPr>
      <w:r w:rsidRPr="00F90FA6">
        <w:rPr>
          <w:rFonts w:ascii="Arial" w:hAnsi="Arial" w:cs="Arial"/>
          <w:bCs/>
          <w:sz w:val="28"/>
          <w:szCs w:val="28"/>
        </w:rPr>
        <w:t>dovedirea asimilării informaţiilor din diverse domenii;</w:t>
      </w:r>
    </w:p>
    <w:p w:rsidR="00452FEA" w:rsidRPr="00F90FA6" w:rsidRDefault="00452FEA" w:rsidP="00452FEA">
      <w:pPr>
        <w:pStyle w:val="ListParagraph"/>
        <w:numPr>
          <w:ilvl w:val="0"/>
          <w:numId w:val="6"/>
        </w:numPr>
        <w:jc w:val="both"/>
        <w:rPr>
          <w:rFonts w:ascii="Arial" w:hAnsi="Arial" w:cs="Arial"/>
          <w:bCs/>
          <w:sz w:val="28"/>
          <w:szCs w:val="28"/>
        </w:rPr>
      </w:pPr>
      <w:r w:rsidRPr="00F90FA6">
        <w:rPr>
          <w:rFonts w:ascii="Arial" w:hAnsi="Arial" w:cs="Arial"/>
          <w:bCs/>
          <w:sz w:val="28"/>
          <w:szCs w:val="28"/>
        </w:rPr>
        <w:t>dezvoltarea spiritului de competiţie;</w:t>
      </w:r>
    </w:p>
    <w:p w:rsidR="00452FEA" w:rsidRPr="00F90FA6" w:rsidRDefault="00452FEA" w:rsidP="00452FEA">
      <w:pPr>
        <w:pStyle w:val="ListParagraph"/>
        <w:numPr>
          <w:ilvl w:val="0"/>
          <w:numId w:val="4"/>
        </w:numPr>
        <w:jc w:val="both"/>
        <w:rPr>
          <w:rFonts w:ascii="Arial" w:hAnsi="Arial" w:cs="Arial"/>
          <w:b/>
          <w:i/>
          <w:iCs/>
          <w:sz w:val="28"/>
          <w:szCs w:val="28"/>
        </w:rPr>
      </w:pPr>
      <w:r w:rsidRPr="00F90FA6">
        <w:rPr>
          <w:rFonts w:ascii="Arial" w:hAnsi="Arial" w:cs="Arial"/>
          <w:b/>
          <w:i/>
          <w:iCs/>
          <w:sz w:val="28"/>
          <w:szCs w:val="28"/>
        </w:rPr>
        <w:t>pentru domeniul educaţie pentru sănătate şi stil de viaţă sănătos:</w:t>
      </w:r>
    </w:p>
    <w:p w:rsidR="00452FEA" w:rsidRPr="00F90FA6" w:rsidRDefault="00452FEA" w:rsidP="00452FEA">
      <w:pPr>
        <w:pStyle w:val="ListParagraph"/>
        <w:numPr>
          <w:ilvl w:val="0"/>
          <w:numId w:val="7"/>
        </w:numPr>
        <w:jc w:val="both"/>
        <w:rPr>
          <w:rFonts w:ascii="Arial" w:hAnsi="Arial" w:cs="Arial"/>
          <w:bCs/>
          <w:sz w:val="28"/>
          <w:szCs w:val="28"/>
        </w:rPr>
      </w:pPr>
      <w:r w:rsidRPr="00F90FA6">
        <w:rPr>
          <w:rFonts w:ascii="Arial" w:hAnsi="Arial" w:cs="Arial"/>
          <w:bCs/>
          <w:sz w:val="28"/>
          <w:szCs w:val="28"/>
        </w:rPr>
        <w:t>formarea şi cultivarea interesului pentru problematica sănătăţii;</w:t>
      </w:r>
    </w:p>
    <w:p w:rsidR="00452FEA" w:rsidRPr="00F90FA6" w:rsidRDefault="00452FEA" w:rsidP="00452FEA">
      <w:pPr>
        <w:pStyle w:val="ListParagraph"/>
        <w:numPr>
          <w:ilvl w:val="0"/>
          <w:numId w:val="7"/>
        </w:numPr>
        <w:jc w:val="both"/>
        <w:rPr>
          <w:rFonts w:ascii="Arial" w:hAnsi="Arial" w:cs="Arial"/>
          <w:bCs/>
          <w:sz w:val="28"/>
          <w:szCs w:val="28"/>
        </w:rPr>
      </w:pPr>
      <w:r w:rsidRPr="00F90FA6">
        <w:rPr>
          <w:rFonts w:ascii="Arial" w:hAnsi="Arial" w:cs="Arial"/>
          <w:bCs/>
          <w:sz w:val="28"/>
          <w:szCs w:val="28"/>
        </w:rPr>
        <w:t>cunoaşterea normelor igienico-sanitare şi corectarea deprinderilor greşite;</w:t>
      </w:r>
    </w:p>
    <w:p w:rsidR="00452FEA" w:rsidRPr="00F90FA6" w:rsidRDefault="00452FEA" w:rsidP="00452FEA">
      <w:pPr>
        <w:pStyle w:val="ListParagraph"/>
        <w:numPr>
          <w:ilvl w:val="0"/>
          <w:numId w:val="7"/>
        </w:numPr>
        <w:jc w:val="both"/>
        <w:rPr>
          <w:rFonts w:ascii="Arial" w:hAnsi="Arial" w:cs="Arial"/>
          <w:bCs/>
          <w:sz w:val="28"/>
          <w:szCs w:val="28"/>
        </w:rPr>
      </w:pPr>
      <w:r w:rsidRPr="00F90FA6">
        <w:rPr>
          <w:rFonts w:ascii="Arial" w:hAnsi="Arial" w:cs="Arial"/>
          <w:bCs/>
          <w:sz w:val="28"/>
          <w:szCs w:val="28"/>
        </w:rPr>
        <w:t>formarea şi consolidarea deprinderilor de igienă a muncii, de odihnă şi recreere;</w:t>
      </w:r>
    </w:p>
    <w:p w:rsidR="00452FEA" w:rsidRPr="00F90FA6" w:rsidRDefault="00452FEA" w:rsidP="00452FEA">
      <w:pPr>
        <w:pStyle w:val="ListParagraph"/>
        <w:numPr>
          <w:ilvl w:val="0"/>
          <w:numId w:val="7"/>
        </w:numPr>
        <w:jc w:val="both"/>
        <w:rPr>
          <w:rFonts w:ascii="Arial" w:hAnsi="Arial" w:cs="Arial"/>
          <w:bCs/>
          <w:sz w:val="28"/>
          <w:szCs w:val="28"/>
        </w:rPr>
      </w:pPr>
      <w:r w:rsidRPr="00F90FA6">
        <w:rPr>
          <w:rFonts w:ascii="Arial" w:hAnsi="Arial" w:cs="Arial"/>
          <w:bCs/>
          <w:sz w:val="28"/>
          <w:szCs w:val="28"/>
        </w:rPr>
        <w:t>formarea deprinderilor de alimentaţie raţională şi de desfăşurare a exerciţiilor fizice;</w:t>
      </w:r>
    </w:p>
    <w:p w:rsidR="00452FEA" w:rsidRPr="00F90FA6" w:rsidRDefault="00452FEA" w:rsidP="00452FEA">
      <w:pPr>
        <w:pStyle w:val="ListParagraph"/>
        <w:numPr>
          <w:ilvl w:val="0"/>
          <w:numId w:val="7"/>
        </w:numPr>
        <w:jc w:val="both"/>
        <w:rPr>
          <w:rFonts w:ascii="Arial" w:hAnsi="Arial" w:cs="Arial"/>
          <w:bCs/>
          <w:sz w:val="28"/>
          <w:szCs w:val="28"/>
        </w:rPr>
      </w:pPr>
      <w:r w:rsidRPr="00F90FA6">
        <w:rPr>
          <w:rFonts w:ascii="Arial" w:hAnsi="Arial" w:cs="Arial"/>
          <w:bCs/>
          <w:sz w:val="28"/>
          <w:szCs w:val="28"/>
        </w:rPr>
        <w:t>înţelegerea efectelor nocive ale fumatului, alcoolului;</w:t>
      </w:r>
    </w:p>
    <w:p w:rsidR="00452FEA" w:rsidRPr="00F90FA6" w:rsidRDefault="00452FEA" w:rsidP="00452FEA">
      <w:pPr>
        <w:pStyle w:val="ListParagraph"/>
        <w:numPr>
          <w:ilvl w:val="0"/>
          <w:numId w:val="4"/>
        </w:numPr>
        <w:jc w:val="both"/>
        <w:rPr>
          <w:rFonts w:ascii="Arial" w:hAnsi="Arial" w:cs="Arial"/>
          <w:bCs/>
          <w:sz w:val="28"/>
          <w:szCs w:val="28"/>
        </w:rPr>
      </w:pPr>
      <w:r w:rsidRPr="00F90FA6">
        <w:rPr>
          <w:rFonts w:ascii="Arial" w:hAnsi="Arial" w:cs="Arial"/>
          <w:b/>
          <w:i/>
          <w:iCs/>
          <w:sz w:val="28"/>
          <w:szCs w:val="28"/>
        </w:rPr>
        <w:t>pentru domeniul educaţie fizică:</w:t>
      </w:r>
    </w:p>
    <w:p w:rsidR="00452FEA" w:rsidRPr="00F90FA6" w:rsidRDefault="00452FEA" w:rsidP="00452FEA">
      <w:pPr>
        <w:pStyle w:val="ListParagraph"/>
        <w:numPr>
          <w:ilvl w:val="0"/>
          <w:numId w:val="8"/>
        </w:numPr>
        <w:jc w:val="both"/>
        <w:rPr>
          <w:rFonts w:ascii="Arial" w:hAnsi="Arial" w:cs="Arial"/>
          <w:bCs/>
          <w:sz w:val="28"/>
          <w:szCs w:val="28"/>
        </w:rPr>
      </w:pPr>
      <w:r w:rsidRPr="00F90FA6">
        <w:rPr>
          <w:rFonts w:ascii="Arial" w:hAnsi="Arial" w:cs="Arial"/>
          <w:bCs/>
          <w:sz w:val="28"/>
          <w:szCs w:val="28"/>
        </w:rPr>
        <w:t>respectarea regulilor jocurilor propuse;</w:t>
      </w:r>
    </w:p>
    <w:p w:rsidR="00452FEA" w:rsidRPr="00F90FA6" w:rsidRDefault="00452FEA" w:rsidP="00452FEA">
      <w:pPr>
        <w:pStyle w:val="ListParagraph"/>
        <w:numPr>
          <w:ilvl w:val="0"/>
          <w:numId w:val="8"/>
        </w:numPr>
        <w:jc w:val="both"/>
        <w:rPr>
          <w:rFonts w:ascii="Arial" w:hAnsi="Arial" w:cs="Arial"/>
          <w:bCs/>
          <w:sz w:val="28"/>
          <w:szCs w:val="28"/>
        </w:rPr>
      </w:pPr>
      <w:r w:rsidRPr="00F90FA6">
        <w:rPr>
          <w:rFonts w:ascii="Arial" w:hAnsi="Arial" w:cs="Arial"/>
          <w:bCs/>
          <w:sz w:val="28"/>
          <w:szCs w:val="28"/>
        </w:rPr>
        <w:t>conştientizarea importanţei sportului pentru organism;</w:t>
      </w:r>
    </w:p>
    <w:p w:rsidR="00452FEA" w:rsidRPr="00F90FA6" w:rsidRDefault="00452FEA" w:rsidP="00452FEA">
      <w:pPr>
        <w:pStyle w:val="ListParagraph"/>
        <w:numPr>
          <w:ilvl w:val="0"/>
          <w:numId w:val="8"/>
        </w:numPr>
        <w:jc w:val="both"/>
        <w:rPr>
          <w:rFonts w:ascii="Arial" w:hAnsi="Arial" w:cs="Arial"/>
          <w:bCs/>
          <w:sz w:val="28"/>
          <w:szCs w:val="28"/>
        </w:rPr>
      </w:pPr>
      <w:r w:rsidRPr="00F90FA6">
        <w:rPr>
          <w:rFonts w:ascii="Arial" w:hAnsi="Arial" w:cs="Arial"/>
          <w:bCs/>
          <w:sz w:val="28"/>
          <w:szCs w:val="28"/>
        </w:rPr>
        <w:t>manifestarea comportamentului competitiv şi a spiritului de echipă;</w:t>
      </w:r>
    </w:p>
    <w:p w:rsidR="00452FEA" w:rsidRPr="00F90FA6" w:rsidRDefault="00452FEA" w:rsidP="00452FEA">
      <w:pPr>
        <w:pStyle w:val="ListParagraph"/>
        <w:numPr>
          <w:ilvl w:val="0"/>
          <w:numId w:val="4"/>
        </w:numPr>
        <w:jc w:val="both"/>
        <w:rPr>
          <w:rFonts w:ascii="Arial" w:hAnsi="Arial" w:cs="Arial"/>
          <w:b/>
          <w:i/>
          <w:iCs/>
          <w:sz w:val="28"/>
          <w:szCs w:val="28"/>
        </w:rPr>
      </w:pPr>
      <w:r w:rsidRPr="00F90FA6">
        <w:rPr>
          <w:rFonts w:ascii="Arial" w:hAnsi="Arial" w:cs="Arial"/>
          <w:b/>
          <w:i/>
          <w:iCs/>
          <w:sz w:val="28"/>
          <w:szCs w:val="28"/>
        </w:rPr>
        <w:t>pentru domeniul educaţie ecologică:</w:t>
      </w:r>
    </w:p>
    <w:p w:rsidR="00452FEA" w:rsidRPr="00F90FA6" w:rsidRDefault="00452FEA" w:rsidP="00452FEA">
      <w:pPr>
        <w:pStyle w:val="ListParagraph"/>
        <w:numPr>
          <w:ilvl w:val="0"/>
          <w:numId w:val="9"/>
        </w:numPr>
        <w:jc w:val="both"/>
        <w:rPr>
          <w:rFonts w:ascii="Arial" w:hAnsi="Arial" w:cs="Arial"/>
          <w:bCs/>
          <w:sz w:val="28"/>
          <w:szCs w:val="28"/>
        </w:rPr>
      </w:pPr>
      <w:r w:rsidRPr="00F90FA6">
        <w:rPr>
          <w:rFonts w:ascii="Arial" w:hAnsi="Arial" w:cs="Arial"/>
          <w:bCs/>
          <w:sz w:val="28"/>
          <w:szCs w:val="28"/>
        </w:rPr>
        <w:t>dobândirea unui sistem coerent de cunoştinţe elementare despre mediul înconjurător;</w:t>
      </w:r>
    </w:p>
    <w:p w:rsidR="00452FEA" w:rsidRPr="00F90FA6" w:rsidRDefault="00452FEA" w:rsidP="00452FEA">
      <w:pPr>
        <w:pStyle w:val="ListParagraph"/>
        <w:numPr>
          <w:ilvl w:val="0"/>
          <w:numId w:val="9"/>
        </w:numPr>
        <w:jc w:val="both"/>
        <w:rPr>
          <w:rFonts w:ascii="Arial" w:hAnsi="Arial" w:cs="Arial"/>
          <w:bCs/>
          <w:sz w:val="28"/>
          <w:szCs w:val="28"/>
        </w:rPr>
      </w:pPr>
      <w:r w:rsidRPr="00F90FA6">
        <w:rPr>
          <w:rFonts w:ascii="Arial" w:hAnsi="Arial" w:cs="Arial"/>
          <w:bCs/>
          <w:sz w:val="28"/>
          <w:szCs w:val="28"/>
        </w:rPr>
        <w:lastRenderedPageBreak/>
        <w:t>înţelegerea cauzalităţii unor fenomene, schimbările şi transformările din mediul înconjurător;</w:t>
      </w:r>
    </w:p>
    <w:p w:rsidR="00452FEA" w:rsidRPr="00F90FA6" w:rsidRDefault="00452FEA" w:rsidP="00452FEA">
      <w:pPr>
        <w:pStyle w:val="ListParagraph"/>
        <w:numPr>
          <w:ilvl w:val="0"/>
          <w:numId w:val="9"/>
        </w:numPr>
        <w:jc w:val="both"/>
        <w:rPr>
          <w:rFonts w:ascii="Arial" w:hAnsi="Arial" w:cs="Arial"/>
          <w:bCs/>
          <w:sz w:val="28"/>
          <w:szCs w:val="28"/>
        </w:rPr>
      </w:pPr>
      <w:r w:rsidRPr="00F90FA6">
        <w:rPr>
          <w:rFonts w:ascii="Arial" w:hAnsi="Arial" w:cs="Arial"/>
          <w:bCs/>
          <w:sz w:val="28"/>
          <w:szCs w:val="28"/>
        </w:rPr>
        <w:t>participarea la acţiuni care presupun ecologizarea;</w:t>
      </w:r>
    </w:p>
    <w:p w:rsidR="00452FEA" w:rsidRPr="00F90FA6" w:rsidRDefault="00452FEA" w:rsidP="00452FEA">
      <w:pPr>
        <w:pStyle w:val="ListParagraph"/>
        <w:numPr>
          <w:ilvl w:val="0"/>
          <w:numId w:val="9"/>
        </w:numPr>
        <w:jc w:val="both"/>
        <w:rPr>
          <w:rFonts w:ascii="Arial" w:hAnsi="Arial" w:cs="Arial"/>
          <w:bCs/>
          <w:sz w:val="28"/>
          <w:szCs w:val="28"/>
        </w:rPr>
      </w:pPr>
      <w:r w:rsidRPr="00F90FA6">
        <w:rPr>
          <w:rFonts w:ascii="Arial" w:hAnsi="Arial" w:cs="Arial"/>
          <w:bCs/>
          <w:sz w:val="28"/>
          <w:szCs w:val="28"/>
        </w:rPr>
        <w:t>formarea deprinderii de muncă în echipă;</w:t>
      </w:r>
    </w:p>
    <w:p w:rsidR="00452FEA" w:rsidRPr="00F90FA6" w:rsidRDefault="00452FEA" w:rsidP="00452FEA">
      <w:pPr>
        <w:pStyle w:val="ListParagraph"/>
        <w:numPr>
          <w:ilvl w:val="0"/>
          <w:numId w:val="9"/>
        </w:numPr>
        <w:jc w:val="both"/>
        <w:rPr>
          <w:rFonts w:ascii="Arial" w:hAnsi="Arial" w:cs="Arial"/>
          <w:bCs/>
          <w:sz w:val="28"/>
          <w:szCs w:val="28"/>
        </w:rPr>
      </w:pPr>
      <w:r w:rsidRPr="00F90FA6">
        <w:rPr>
          <w:rFonts w:ascii="Arial" w:hAnsi="Arial" w:cs="Arial"/>
          <w:bCs/>
          <w:sz w:val="28"/>
          <w:szCs w:val="28"/>
        </w:rPr>
        <w:t>stimularea curioziăţii prin investigarea realităţii;</w:t>
      </w:r>
    </w:p>
    <w:p w:rsidR="00452FEA" w:rsidRPr="00F90FA6" w:rsidRDefault="00452FEA" w:rsidP="00452FEA">
      <w:pPr>
        <w:pStyle w:val="ListParagraph"/>
        <w:numPr>
          <w:ilvl w:val="0"/>
          <w:numId w:val="4"/>
        </w:numPr>
        <w:jc w:val="both"/>
        <w:rPr>
          <w:rFonts w:ascii="Arial" w:hAnsi="Arial" w:cs="Arial"/>
          <w:b/>
          <w:i/>
          <w:iCs/>
          <w:sz w:val="28"/>
          <w:szCs w:val="28"/>
        </w:rPr>
      </w:pPr>
      <w:r w:rsidRPr="00F90FA6">
        <w:rPr>
          <w:rFonts w:ascii="Arial" w:hAnsi="Arial" w:cs="Arial"/>
          <w:b/>
          <w:i/>
          <w:iCs/>
          <w:sz w:val="28"/>
          <w:szCs w:val="28"/>
        </w:rPr>
        <w:t>pentru domeniul cetăţenie democratică:</w:t>
      </w:r>
    </w:p>
    <w:p w:rsidR="00452FEA" w:rsidRPr="00F90FA6" w:rsidRDefault="00452FEA" w:rsidP="00452FEA">
      <w:pPr>
        <w:pStyle w:val="ListParagraph"/>
        <w:numPr>
          <w:ilvl w:val="0"/>
          <w:numId w:val="10"/>
        </w:numPr>
        <w:jc w:val="both"/>
        <w:rPr>
          <w:rFonts w:ascii="Arial" w:hAnsi="Arial" w:cs="Arial"/>
          <w:bCs/>
          <w:sz w:val="28"/>
          <w:szCs w:val="28"/>
        </w:rPr>
      </w:pPr>
      <w:r w:rsidRPr="00F90FA6">
        <w:rPr>
          <w:rFonts w:ascii="Arial" w:hAnsi="Arial" w:cs="Arial"/>
          <w:bCs/>
          <w:sz w:val="28"/>
          <w:szCs w:val="28"/>
        </w:rPr>
        <w:t xml:space="preserve">asigurarea unui cadru în care să se faciliteze comunicarea pe tema violenţei/delincvenţei cu profesorii, dar şi pentru informarea în privinţa resurselor ce le stau la dispoziţie dacă au nevoie de ajutor în caz de abuz/ violenţă în familie sau la şcoală; </w:t>
      </w:r>
    </w:p>
    <w:p w:rsidR="00452FEA" w:rsidRPr="00F90FA6" w:rsidRDefault="00452FEA" w:rsidP="00452FEA">
      <w:pPr>
        <w:pStyle w:val="ListParagraph"/>
        <w:numPr>
          <w:ilvl w:val="0"/>
          <w:numId w:val="4"/>
        </w:numPr>
        <w:jc w:val="both"/>
        <w:rPr>
          <w:rFonts w:ascii="Arial" w:hAnsi="Arial" w:cs="Arial"/>
          <w:b/>
          <w:i/>
          <w:iCs/>
          <w:sz w:val="28"/>
          <w:szCs w:val="28"/>
        </w:rPr>
      </w:pPr>
      <w:r w:rsidRPr="00F90FA6">
        <w:rPr>
          <w:rFonts w:ascii="Arial" w:hAnsi="Arial" w:cs="Arial"/>
          <w:b/>
          <w:i/>
          <w:iCs/>
          <w:sz w:val="28"/>
          <w:szCs w:val="28"/>
        </w:rPr>
        <w:t>pentru domeniul voluntariat:</w:t>
      </w:r>
    </w:p>
    <w:p w:rsidR="00452FEA" w:rsidRPr="00F90FA6" w:rsidRDefault="00452FEA" w:rsidP="00452FEA">
      <w:pPr>
        <w:pStyle w:val="ListParagraph"/>
        <w:numPr>
          <w:ilvl w:val="0"/>
          <w:numId w:val="10"/>
        </w:numPr>
        <w:jc w:val="both"/>
        <w:rPr>
          <w:rFonts w:ascii="Arial" w:hAnsi="Arial" w:cs="Arial"/>
          <w:bCs/>
          <w:sz w:val="28"/>
          <w:szCs w:val="28"/>
        </w:rPr>
      </w:pPr>
      <w:r w:rsidRPr="00F90FA6">
        <w:rPr>
          <w:rFonts w:ascii="Arial" w:hAnsi="Arial" w:cs="Arial"/>
          <w:bCs/>
          <w:sz w:val="28"/>
          <w:szCs w:val="28"/>
        </w:rPr>
        <w:t>sensibilizarea elevilor și a profesorilor voluntari  cu privire la situația dificilă în care se află  bătrânii din sat și elevii nevoiași;</w:t>
      </w:r>
    </w:p>
    <w:p w:rsidR="00452FEA" w:rsidRPr="00F90FA6" w:rsidRDefault="00452FEA" w:rsidP="00452FEA">
      <w:pPr>
        <w:pStyle w:val="ListParagraph"/>
        <w:numPr>
          <w:ilvl w:val="0"/>
          <w:numId w:val="10"/>
        </w:numPr>
        <w:jc w:val="both"/>
        <w:rPr>
          <w:rFonts w:ascii="Arial" w:hAnsi="Arial" w:cs="Arial"/>
          <w:bCs/>
          <w:sz w:val="28"/>
          <w:szCs w:val="28"/>
        </w:rPr>
      </w:pPr>
      <w:r w:rsidRPr="00F90FA6">
        <w:rPr>
          <w:rFonts w:ascii="Arial" w:hAnsi="Arial" w:cs="Arial"/>
          <w:bCs/>
          <w:sz w:val="28"/>
          <w:szCs w:val="28"/>
        </w:rPr>
        <w:t>stimularea interesului pentru exersarea cetățeniei active.</w:t>
      </w:r>
    </w:p>
    <w:p w:rsidR="00452FEA" w:rsidRDefault="00452FEA" w:rsidP="00452FEA">
      <w:pPr>
        <w:pStyle w:val="ListParagraph"/>
        <w:jc w:val="both"/>
        <w:rPr>
          <w:rFonts w:ascii="Arial" w:hAnsi="Arial" w:cs="Arial"/>
          <w:bCs/>
          <w:sz w:val="28"/>
          <w:szCs w:val="28"/>
        </w:rPr>
      </w:pPr>
    </w:p>
    <w:p w:rsidR="00F90FA6" w:rsidRPr="00F90FA6" w:rsidRDefault="00F90FA6" w:rsidP="00452FEA">
      <w:pPr>
        <w:pStyle w:val="ListParagraph"/>
        <w:jc w:val="both"/>
        <w:rPr>
          <w:rFonts w:ascii="Arial" w:hAnsi="Arial" w:cs="Arial"/>
          <w:bCs/>
          <w:sz w:val="28"/>
          <w:szCs w:val="28"/>
        </w:rPr>
      </w:pPr>
    </w:p>
    <w:p w:rsidR="00452FEA" w:rsidRPr="00F90FA6" w:rsidRDefault="00452FEA" w:rsidP="00452FEA">
      <w:pPr>
        <w:pStyle w:val="ListParagraph"/>
        <w:ind w:left="0"/>
        <w:jc w:val="both"/>
        <w:rPr>
          <w:rFonts w:ascii="Arial" w:hAnsi="Arial" w:cs="Arial"/>
          <w:b/>
          <w:sz w:val="28"/>
          <w:szCs w:val="28"/>
        </w:rPr>
      </w:pPr>
      <w:r w:rsidRPr="00F90FA6">
        <w:rPr>
          <w:rFonts w:ascii="Arial" w:hAnsi="Arial" w:cs="Arial"/>
          <w:b/>
          <w:sz w:val="28"/>
          <w:szCs w:val="28"/>
        </w:rPr>
        <w:t>Grupul ţintă:</w:t>
      </w:r>
    </w:p>
    <w:p w:rsidR="00452FEA" w:rsidRPr="00F90FA6" w:rsidRDefault="00452FEA" w:rsidP="00452FEA">
      <w:pPr>
        <w:pStyle w:val="ListParagraph"/>
        <w:ind w:left="0" w:firstLine="720"/>
        <w:jc w:val="both"/>
        <w:rPr>
          <w:rFonts w:ascii="Arial" w:hAnsi="Arial" w:cs="Arial"/>
          <w:bCs/>
          <w:sz w:val="28"/>
          <w:szCs w:val="28"/>
        </w:rPr>
      </w:pPr>
      <w:r w:rsidRPr="00F90FA6">
        <w:rPr>
          <w:rFonts w:ascii="Arial" w:hAnsi="Arial" w:cs="Arial"/>
          <w:bCs/>
          <w:sz w:val="28"/>
          <w:szCs w:val="28"/>
        </w:rPr>
        <w:t>Proiectul se adresează în mod direct preşcolarilor, elevilor de la Şcoala Gimnazială Largu și de la structurile arondate, precum şi indirect, cadrelor didactice care îşi desfăşoară activitatea aici, părinţilor şi comunităţii locale.</w:t>
      </w:r>
    </w:p>
    <w:p w:rsidR="00452FEA" w:rsidRDefault="00452FEA" w:rsidP="00452FEA">
      <w:pPr>
        <w:pStyle w:val="ListParagraph"/>
        <w:ind w:left="0" w:firstLine="720"/>
        <w:jc w:val="both"/>
        <w:rPr>
          <w:rFonts w:ascii="Arial" w:hAnsi="Arial" w:cs="Arial"/>
          <w:bCs/>
          <w:sz w:val="28"/>
          <w:szCs w:val="28"/>
        </w:rPr>
      </w:pPr>
    </w:p>
    <w:p w:rsidR="00F90FA6" w:rsidRDefault="00F90FA6" w:rsidP="00452FEA">
      <w:pPr>
        <w:pStyle w:val="ListParagraph"/>
        <w:ind w:left="0" w:firstLine="720"/>
        <w:jc w:val="both"/>
        <w:rPr>
          <w:rFonts w:ascii="Arial" w:hAnsi="Arial" w:cs="Arial"/>
          <w:bCs/>
          <w:sz w:val="28"/>
          <w:szCs w:val="28"/>
        </w:rPr>
      </w:pPr>
    </w:p>
    <w:p w:rsidR="00F90FA6" w:rsidRDefault="00F90FA6" w:rsidP="00452FEA">
      <w:pPr>
        <w:pStyle w:val="ListParagraph"/>
        <w:ind w:left="0" w:firstLine="720"/>
        <w:jc w:val="both"/>
        <w:rPr>
          <w:rFonts w:ascii="Arial" w:hAnsi="Arial" w:cs="Arial"/>
          <w:bCs/>
          <w:sz w:val="28"/>
          <w:szCs w:val="28"/>
        </w:rPr>
      </w:pPr>
    </w:p>
    <w:p w:rsidR="00F90FA6" w:rsidRDefault="00F90FA6" w:rsidP="00452FEA">
      <w:pPr>
        <w:pStyle w:val="ListParagraph"/>
        <w:ind w:left="0" w:firstLine="720"/>
        <w:jc w:val="both"/>
        <w:rPr>
          <w:rFonts w:ascii="Arial" w:hAnsi="Arial" w:cs="Arial"/>
          <w:bCs/>
          <w:sz w:val="28"/>
          <w:szCs w:val="28"/>
        </w:rPr>
      </w:pPr>
    </w:p>
    <w:p w:rsidR="00F90FA6" w:rsidRDefault="00F90FA6" w:rsidP="00452FEA">
      <w:pPr>
        <w:pStyle w:val="ListParagraph"/>
        <w:ind w:left="0" w:firstLine="720"/>
        <w:jc w:val="both"/>
        <w:rPr>
          <w:rFonts w:ascii="Arial" w:hAnsi="Arial" w:cs="Arial"/>
          <w:bCs/>
          <w:sz w:val="28"/>
          <w:szCs w:val="28"/>
        </w:rPr>
      </w:pPr>
    </w:p>
    <w:p w:rsidR="00F90FA6" w:rsidRPr="00F90FA6" w:rsidRDefault="00F90FA6" w:rsidP="00452FEA">
      <w:pPr>
        <w:pStyle w:val="ListParagraph"/>
        <w:ind w:left="0" w:firstLine="720"/>
        <w:jc w:val="both"/>
        <w:rPr>
          <w:rFonts w:ascii="Arial" w:hAnsi="Arial" w:cs="Arial"/>
          <w:bCs/>
          <w:sz w:val="28"/>
          <w:szCs w:val="28"/>
        </w:rPr>
      </w:pPr>
    </w:p>
    <w:p w:rsidR="00452FEA" w:rsidRPr="00F90FA6" w:rsidRDefault="00452FEA" w:rsidP="00452FEA">
      <w:pPr>
        <w:pStyle w:val="ListParagraph"/>
        <w:jc w:val="both"/>
        <w:rPr>
          <w:rFonts w:ascii="Arial" w:hAnsi="Arial" w:cs="Arial"/>
          <w:b/>
          <w:sz w:val="28"/>
          <w:szCs w:val="28"/>
        </w:rPr>
      </w:pPr>
    </w:p>
    <w:p w:rsidR="00452FEA" w:rsidRPr="00F90FA6" w:rsidRDefault="00452FEA" w:rsidP="00452FEA">
      <w:pPr>
        <w:pStyle w:val="ListParagraph"/>
        <w:ind w:left="0"/>
        <w:jc w:val="both"/>
        <w:rPr>
          <w:rFonts w:ascii="Arial" w:hAnsi="Arial" w:cs="Arial"/>
          <w:b/>
          <w:sz w:val="28"/>
          <w:szCs w:val="28"/>
        </w:rPr>
      </w:pPr>
      <w:r w:rsidRPr="00F90FA6">
        <w:rPr>
          <w:rFonts w:ascii="Arial" w:hAnsi="Arial" w:cs="Arial"/>
          <w:b/>
          <w:sz w:val="28"/>
          <w:szCs w:val="28"/>
        </w:rPr>
        <w:lastRenderedPageBreak/>
        <w:t>Evaluarea proiectului:</w:t>
      </w:r>
    </w:p>
    <w:p w:rsidR="00452FEA" w:rsidRPr="00F90FA6" w:rsidRDefault="00452FEA" w:rsidP="00452FEA">
      <w:pPr>
        <w:pStyle w:val="ListParagraph"/>
        <w:numPr>
          <w:ilvl w:val="0"/>
          <w:numId w:val="11"/>
        </w:numPr>
        <w:jc w:val="both"/>
        <w:rPr>
          <w:rFonts w:ascii="Arial" w:hAnsi="Arial" w:cs="Arial"/>
          <w:bCs/>
          <w:sz w:val="28"/>
          <w:szCs w:val="28"/>
        </w:rPr>
      </w:pPr>
      <w:r w:rsidRPr="00F90FA6">
        <w:rPr>
          <w:rFonts w:ascii="Arial" w:hAnsi="Arial" w:cs="Arial"/>
          <w:bCs/>
          <w:sz w:val="28"/>
          <w:szCs w:val="28"/>
        </w:rPr>
        <w:t>fotografii, albume foto;</w:t>
      </w:r>
    </w:p>
    <w:p w:rsidR="00452FEA" w:rsidRPr="00F90FA6" w:rsidRDefault="00452FEA" w:rsidP="00452FEA">
      <w:pPr>
        <w:pStyle w:val="ListParagraph"/>
        <w:numPr>
          <w:ilvl w:val="0"/>
          <w:numId w:val="11"/>
        </w:numPr>
        <w:jc w:val="both"/>
        <w:rPr>
          <w:rFonts w:ascii="Arial" w:hAnsi="Arial" w:cs="Arial"/>
          <w:bCs/>
          <w:sz w:val="28"/>
          <w:szCs w:val="28"/>
        </w:rPr>
      </w:pPr>
      <w:r w:rsidRPr="00F90FA6">
        <w:rPr>
          <w:rFonts w:ascii="Arial" w:hAnsi="Arial" w:cs="Arial"/>
          <w:bCs/>
          <w:sz w:val="28"/>
          <w:szCs w:val="28"/>
        </w:rPr>
        <w:t>expoziţii cu creaţiile copiilor;</w:t>
      </w:r>
    </w:p>
    <w:p w:rsidR="00452FEA" w:rsidRPr="00F90FA6" w:rsidRDefault="00452FEA" w:rsidP="00452FEA">
      <w:pPr>
        <w:pStyle w:val="ListParagraph"/>
        <w:numPr>
          <w:ilvl w:val="0"/>
          <w:numId w:val="11"/>
        </w:numPr>
        <w:jc w:val="both"/>
        <w:rPr>
          <w:rFonts w:ascii="Arial" w:hAnsi="Arial" w:cs="Arial"/>
          <w:bCs/>
          <w:sz w:val="28"/>
          <w:szCs w:val="28"/>
        </w:rPr>
      </w:pPr>
      <w:r w:rsidRPr="00F90FA6">
        <w:rPr>
          <w:rFonts w:ascii="Arial" w:hAnsi="Arial" w:cs="Arial"/>
          <w:bCs/>
          <w:sz w:val="28"/>
          <w:szCs w:val="28"/>
        </w:rPr>
        <w:t>jurnal de impresii;</w:t>
      </w:r>
    </w:p>
    <w:p w:rsidR="00452FEA" w:rsidRPr="00F90FA6" w:rsidRDefault="00452FEA" w:rsidP="00452FEA">
      <w:pPr>
        <w:pStyle w:val="ListParagraph"/>
        <w:numPr>
          <w:ilvl w:val="0"/>
          <w:numId w:val="11"/>
        </w:numPr>
        <w:jc w:val="both"/>
        <w:rPr>
          <w:rFonts w:ascii="Arial" w:hAnsi="Arial" w:cs="Arial"/>
          <w:bCs/>
          <w:sz w:val="28"/>
          <w:szCs w:val="28"/>
        </w:rPr>
      </w:pPr>
      <w:r w:rsidRPr="00F90FA6">
        <w:rPr>
          <w:rFonts w:ascii="Arial" w:hAnsi="Arial" w:cs="Arial"/>
          <w:bCs/>
          <w:sz w:val="28"/>
          <w:szCs w:val="28"/>
        </w:rPr>
        <w:t>diplome;</w:t>
      </w:r>
    </w:p>
    <w:p w:rsidR="00452FEA" w:rsidRPr="00F90FA6" w:rsidRDefault="00452FEA" w:rsidP="00452FEA">
      <w:pPr>
        <w:pStyle w:val="ListParagraph"/>
        <w:numPr>
          <w:ilvl w:val="0"/>
          <w:numId w:val="11"/>
        </w:numPr>
        <w:jc w:val="both"/>
        <w:rPr>
          <w:rFonts w:ascii="Arial" w:hAnsi="Arial" w:cs="Arial"/>
          <w:bCs/>
          <w:sz w:val="28"/>
          <w:szCs w:val="28"/>
        </w:rPr>
      </w:pPr>
      <w:r w:rsidRPr="00F90FA6">
        <w:rPr>
          <w:rFonts w:ascii="Arial" w:hAnsi="Arial" w:cs="Arial"/>
          <w:bCs/>
          <w:sz w:val="28"/>
          <w:szCs w:val="28"/>
        </w:rPr>
        <w:t>dezbateri;</w:t>
      </w:r>
    </w:p>
    <w:p w:rsidR="00452FEA" w:rsidRPr="00F90FA6" w:rsidRDefault="00452FEA" w:rsidP="00452FEA">
      <w:pPr>
        <w:pStyle w:val="ListParagraph"/>
        <w:numPr>
          <w:ilvl w:val="0"/>
          <w:numId w:val="11"/>
        </w:numPr>
        <w:jc w:val="both"/>
        <w:rPr>
          <w:rFonts w:ascii="Arial" w:hAnsi="Arial" w:cs="Arial"/>
          <w:bCs/>
          <w:sz w:val="28"/>
          <w:szCs w:val="28"/>
        </w:rPr>
      </w:pPr>
      <w:r w:rsidRPr="00F90FA6">
        <w:rPr>
          <w:rFonts w:ascii="Arial" w:hAnsi="Arial" w:cs="Arial"/>
          <w:bCs/>
          <w:sz w:val="28"/>
          <w:szCs w:val="28"/>
        </w:rPr>
        <w:t>materiale audio-vizuale;</w:t>
      </w:r>
    </w:p>
    <w:p w:rsidR="00452FEA" w:rsidRPr="00F90FA6" w:rsidRDefault="00452FEA" w:rsidP="00452FEA">
      <w:pPr>
        <w:pStyle w:val="ListParagraph"/>
        <w:numPr>
          <w:ilvl w:val="0"/>
          <w:numId w:val="11"/>
        </w:numPr>
        <w:jc w:val="both"/>
        <w:rPr>
          <w:rFonts w:ascii="Arial" w:hAnsi="Arial" w:cs="Arial"/>
          <w:bCs/>
          <w:sz w:val="28"/>
          <w:szCs w:val="28"/>
        </w:rPr>
      </w:pPr>
      <w:r w:rsidRPr="00F90FA6">
        <w:rPr>
          <w:rFonts w:ascii="Arial" w:hAnsi="Arial" w:cs="Arial"/>
          <w:bCs/>
          <w:sz w:val="28"/>
          <w:szCs w:val="28"/>
        </w:rPr>
        <w:t>prezentări Power Point;</w:t>
      </w:r>
    </w:p>
    <w:p w:rsidR="00452FEA" w:rsidRPr="00F90FA6" w:rsidRDefault="00452FEA" w:rsidP="00452FEA">
      <w:pPr>
        <w:pStyle w:val="ListParagraph"/>
        <w:numPr>
          <w:ilvl w:val="0"/>
          <w:numId w:val="11"/>
        </w:numPr>
        <w:jc w:val="both"/>
        <w:rPr>
          <w:rFonts w:ascii="Arial" w:hAnsi="Arial" w:cs="Arial"/>
          <w:bCs/>
          <w:sz w:val="28"/>
          <w:szCs w:val="28"/>
        </w:rPr>
      </w:pPr>
      <w:r w:rsidRPr="00F90FA6">
        <w:rPr>
          <w:rFonts w:ascii="Arial" w:hAnsi="Arial" w:cs="Arial"/>
          <w:bCs/>
          <w:sz w:val="28"/>
          <w:szCs w:val="28"/>
        </w:rPr>
        <w:t>chestionare;</w:t>
      </w:r>
    </w:p>
    <w:p w:rsidR="00452FEA" w:rsidRPr="00F90FA6" w:rsidRDefault="00452FEA" w:rsidP="00452FEA">
      <w:pPr>
        <w:pStyle w:val="ListParagraph"/>
        <w:numPr>
          <w:ilvl w:val="0"/>
          <w:numId w:val="11"/>
        </w:numPr>
        <w:jc w:val="both"/>
        <w:rPr>
          <w:rFonts w:ascii="Arial" w:hAnsi="Arial" w:cs="Arial"/>
          <w:bCs/>
          <w:sz w:val="28"/>
          <w:szCs w:val="28"/>
        </w:rPr>
      </w:pPr>
      <w:r w:rsidRPr="00F90FA6">
        <w:rPr>
          <w:rFonts w:ascii="Arial" w:hAnsi="Arial" w:cs="Arial"/>
          <w:bCs/>
          <w:sz w:val="28"/>
          <w:szCs w:val="28"/>
        </w:rPr>
        <w:t>postere;</w:t>
      </w:r>
    </w:p>
    <w:p w:rsidR="00452FEA" w:rsidRPr="00F90FA6" w:rsidRDefault="00452FEA" w:rsidP="00452FEA">
      <w:pPr>
        <w:pStyle w:val="ListParagraph"/>
        <w:numPr>
          <w:ilvl w:val="0"/>
          <w:numId w:val="11"/>
        </w:numPr>
        <w:jc w:val="both"/>
        <w:rPr>
          <w:rFonts w:ascii="Arial" w:hAnsi="Arial" w:cs="Arial"/>
          <w:bCs/>
          <w:sz w:val="28"/>
          <w:szCs w:val="28"/>
        </w:rPr>
      </w:pPr>
      <w:r w:rsidRPr="00F90FA6">
        <w:rPr>
          <w:rFonts w:ascii="Arial" w:hAnsi="Arial" w:cs="Arial"/>
          <w:bCs/>
          <w:sz w:val="28"/>
          <w:szCs w:val="28"/>
        </w:rPr>
        <w:t>rapoarte de evaluare intermediară şi finală.</w:t>
      </w:r>
    </w:p>
    <w:p w:rsidR="00452FEA" w:rsidRPr="00F90FA6" w:rsidRDefault="00452FEA" w:rsidP="00452FEA">
      <w:pPr>
        <w:pStyle w:val="ListParagraph"/>
        <w:jc w:val="both"/>
        <w:rPr>
          <w:rFonts w:ascii="Arial" w:hAnsi="Arial" w:cs="Arial"/>
          <w:bCs/>
          <w:sz w:val="28"/>
          <w:szCs w:val="28"/>
        </w:rPr>
      </w:pPr>
    </w:p>
    <w:p w:rsidR="00452FEA" w:rsidRPr="00F90FA6" w:rsidRDefault="00452FEA" w:rsidP="00452FEA">
      <w:pPr>
        <w:pStyle w:val="ListParagraph"/>
        <w:ind w:left="0"/>
        <w:jc w:val="both"/>
        <w:rPr>
          <w:rFonts w:ascii="Arial" w:hAnsi="Arial" w:cs="Arial"/>
          <w:b/>
          <w:sz w:val="28"/>
          <w:szCs w:val="28"/>
        </w:rPr>
      </w:pPr>
      <w:r w:rsidRPr="00F90FA6">
        <w:rPr>
          <w:rFonts w:ascii="Arial" w:hAnsi="Arial" w:cs="Arial"/>
          <w:b/>
          <w:sz w:val="28"/>
          <w:szCs w:val="28"/>
        </w:rPr>
        <w:t>Implementarea proiectului va avea impact asupra:</w:t>
      </w:r>
    </w:p>
    <w:p w:rsidR="00452FEA" w:rsidRPr="00F90FA6" w:rsidRDefault="00452FEA" w:rsidP="00452FEA">
      <w:pPr>
        <w:pStyle w:val="ListParagraph"/>
        <w:numPr>
          <w:ilvl w:val="0"/>
          <w:numId w:val="12"/>
        </w:numPr>
        <w:jc w:val="both"/>
        <w:rPr>
          <w:rFonts w:ascii="Arial" w:hAnsi="Arial" w:cs="Arial"/>
          <w:bCs/>
          <w:sz w:val="28"/>
          <w:szCs w:val="28"/>
        </w:rPr>
      </w:pPr>
      <w:r w:rsidRPr="00F90FA6">
        <w:rPr>
          <w:rFonts w:ascii="Arial" w:hAnsi="Arial" w:cs="Arial"/>
          <w:bCs/>
          <w:sz w:val="28"/>
          <w:szCs w:val="28"/>
        </w:rPr>
        <w:t xml:space="preserve">grupurilor ţintă </w:t>
      </w:r>
      <w:r w:rsidRPr="00F90FA6">
        <w:rPr>
          <w:rFonts w:ascii="Cambria Math" w:hAnsi="Cambria Math" w:cs="Cambria Math"/>
          <w:bCs/>
          <w:sz w:val="28"/>
          <w:szCs w:val="28"/>
        </w:rPr>
        <w:t>⟶</w:t>
      </w:r>
      <w:r w:rsidRPr="00F90FA6">
        <w:rPr>
          <w:rFonts w:ascii="Arial" w:hAnsi="Arial" w:cs="Arial"/>
          <w:bCs/>
          <w:sz w:val="28"/>
          <w:szCs w:val="28"/>
        </w:rPr>
        <w:t xml:space="preserve">generarea </w:t>
      </w:r>
    </w:p>
    <w:p w:rsidR="00452FEA" w:rsidRPr="00F90FA6" w:rsidRDefault="00452FEA" w:rsidP="00452FEA">
      <w:pPr>
        <w:pStyle w:val="ListParagraph"/>
        <w:numPr>
          <w:ilvl w:val="0"/>
          <w:numId w:val="12"/>
        </w:numPr>
        <w:jc w:val="both"/>
        <w:rPr>
          <w:rFonts w:ascii="Arial" w:hAnsi="Arial" w:cs="Arial"/>
          <w:bCs/>
          <w:sz w:val="28"/>
          <w:szCs w:val="28"/>
        </w:rPr>
      </w:pPr>
      <w:r w:rsidRPr="00F90FA6">
        <w:rPr>
          <w:rFonts w:ascii="Arial" w:hAnsi="Arial" w:cs="Arial"/>
          <w:bCs/>
          <w:sz w:val="28"/>
          <w:szCs w:val="28"/>
        </w:rPr>
        <w:t>unor schimbări specifice;</w:t>
      </w:r>
    </w:p>
    <w:p w:rsidR="00452FEA" w:rsidRPr="00F90FA6" w:rsidRDefault="00452FEA" w:rsidP="00452FEA">
      <w:pPr>
        <w:pStyle w:val="ListParagraph"/>
        <w:numPr>
          <w:ilvl w:val="0"/>
          <w:numId w:val="12"/>
        </w:numPr>
        <w:jc w:val="both"/>
        <w:rPr>
          <w:rFonts w:ascii="Arial" w:hAnsi="Arial" w:cs="Arial"/>
          <w:bCs/>
          <w:sz w:val="28"/>
          <w:szCs w:val="28"/>
        </w:rPr>
      </w:pPr>
      <w:r w:rsidRPr="00F90FA6">
        <w:rPr>
          <w:rFonts w:ascii="Arial" w:hAnsi="Arial" w:cs="Arial"/>
          <w:bCs/>
          <w:sz w:val="28"/>
          <w:szCs w:val="28"/>
        </w:rPr>
        <w:t xml:space="preserve">comunităţii şcolare </w:t>
      </w:r>
      <w:r w:rsidRPr="00F90FA6">
        <w:rPr>
          <w:rFonts w:ascii="Cambria Math" w:hAnsi="Cambria Math" w:cs="Cambria Math"/>
          <w:bCs/>
          <w:sz w:val="28"/>
          <w:szCs w:val="28"/>
        </w:rPr>
        <w:t>⟶</w:t>
      </w:r>
      <w:r w:rsidRPr="00F90FA6">
        <w:rPr>
          <w:rFonts w:ascii="Arial" w:hAnsi="Arial" w:cs="Arial"/>
          <w:bCs/>
          <w:sz w:val="28"/>
          <w:szCs w:val="28"/>
        </w:rPr>
        <w:t xml:space="preserve"> valorificarea rezultatelor proiectului;</w:t>
      </w:r>
    </w:p>
    <w:p w:rsidR="00452FEA" w:rsidRPr="00F90FA6" w:rsidRDefault="00452FEA" w:rsidP="00452FEA">
      <w:pPr>
        <w:pStyle w:val="ListParagraph"/>
        <w:numPr>
          <w:ilvl w:val="0"/>
          <w:numId w:val="12"/>
        </w:numPr>
        <w:jc w:val="both"/>
        <w:rPr>
          <w:rFonts w:ascii="Arial" w:hAnsi="Arial" w:cs="Arial"/>
          <w:bCs/>
          <w:sz w:val="28"/>
          <w:szCs w:val="28"/>
        </w:rPr>
      </w:pPr>
      <w:r w:rsidRPr="00F90FA6">
        <w:rPr>
          <w:rFonts w:ascii="Arial" w:hAnsi="Arial" w:cs="Arial"/>
          <w:bCs/>
          <w:sz w:val="28"/>
          <w:szCs w:val="28"/>
        </w:rPr>
        <w:t xml:space="preserve">şcolii ca organizaţie </w:t>
      </w:r>
      <w:r w:rsidRPr="00F90FA6">
        <w:rPr>
          <w:rFonts w:ascii="Cambria Math" w:hAnsi="Cambria Math" w:cs="Cambria Math"/>
          <w:bCs/>
          <w:sz w:val="28"/>
          <w:szCs w:val="28"/>
        </w:rPr>
        <w:t>⟶</w:t>
      </w:r>
      <w:r w:rsidRPr="00F90FA6">
        <w:rPr>
          <w:rFonts w:ascii="Arial" w:hAnsi="Arial" w:cs="Arial"/>
          <w:bCs/>
          <w:sz w:val="28"/>
          <w:szCs w:val="28"/>
        </w:rPr>
        <w:t xml:space="preserve"> creşterea prestigiului în comunitate;</w:t>
      </w:r>
    </w:p>
    <w:p w:rsidR="00452FEA" w:rsidRPr="00F90FA6" w:rsidRDefault="00452FEA" w:rsidP="00452FEA">
      <w:pPr>
        <w:pStyle w:val="ListParagraph"/>
        <w:numPr>
          <w:ilvl w:val="0"/>
          <w:numId w:val="12"/>
        </w:numPr>
        <w:jc w:val="both"/>
        <w:rPr>
          <w:rFonts w:ascii="Arial" w:hAnsi="Arial" w:cs="Arial"/>
          <w:bCs/>
          <w:sz w:val="28"/>
          <w:szCs w:val="28"/>
        </w:rPr>
      </w:pPr>
      <w:r w:rsidRPr="00F90FA6">
        <w:rPr>
          <w:rFonts w:ascii="Arial" w:hAnsi="Arial" w:cs="Arial"/>
          <w:bCs/>
          <w:sz w:val="28"/>
          <w:szCs w:val="28"/>
        </w:rPr>
        <w:t xml:space="preserve">partenerilor din proiect </w:t>
      </w:r>
      <w:r w:rsidRPr="00F90FA6">
        <w:rPr>
          <w:rFonts w:ascii="Cambria Math" w:hAnsi="Cambria Math" w:cs="Cambria Math"/>
          <w:bCs/>
          <w:sz w:val="28"/>
          <w:szCs w:val="28"/>
        </w:rPr>
        <w:t>⟶</w:t>
      </w:r>
      <w:r w:rsidRPr="00F90FA6">
        <w:rPr>
          <w:rFonts w:ascii="Arial" w:hAnsi="Arial" w:cs="Arial"/>
          <w:bCs/>
          <w:sz w:val="28"/>
          <w:szCs w:val="28"/>
        </w:rPr>
        <w:t xml:space="preserve"> dobândirea unor informaţii şi abilităţi;</w:t>
      </w:r>
    </w:p>
    <w:p w:rsidR="00452FEA" w:rsidRPr="00F90FA6" w:rsidRDefault="00452FEA" w:rsidP="00452FEA">
      <w:pPr>
        <w:pStyle w:val="ListParagraph"/>
        <w:numPr>
          <w:ilvl w:val="0"/>
          <w:numId w:val="12"/>
        </w:numPr>
        <w:jc w:val="both"/>
        <w:rPr>
          <w:rFonts w:ascii="Arial" w:hAnsi="Arial" w:cs="Arial"/>
          <w:bCs/>
          <w:sz w:val="28"/>
          <w:szCs w:val="28"/>
        </w:rPr>
      </w:pPr>
      <w:r w:rsidRPr="00F90FA6">
        <w:rPr>
          <w:rFonts w:ascii="Arial" w:hAnsi="Arial" w:cs="Arial"/>
          <w:bCs/>
          <w:sz w:val="28"/>
          <w:szCs w:val="28"/>
        </w:rPr>
        <w:t xml:space="preserve">comunităţii locale </w:t>
      </w:r>
      <w:r w:rsidRPr="00F90FA6">
        <w:rPr>
          <w:rFonts w:ascii="Cambria Math" w:hAnsi="Cambria Math" w:cs="Cambria Math"/>
          <w:bCs/>
          <w:sz w:val="28"/>
          <w:szCs w:val="28"/>
        </w:rPr>
        <w:t>⟶</w:t>
      </w:r>
      <w:r w:rsidRPr="00F90FA6">
        <w:rPr>
          <w:rFonts w:ascii="Arial" w:hAnsi="Arial" w:cs="Arial"/>
          <w:bCs/>
          <w:sz w:val="28"/>
          <w:szCs w:val="28"/>
        </w:rPr>
        <w:t xml:space="preserve"> implicarea în formarea nonformală a elevilor;</w:t>
      </w:r>
    </w:p>
    <w:p w:rsidR="00452FEA" w:rsidRPr="00F90FA6" w:rsidRDefault="00452FEA" w:rsidP="00452FEA">
      <w:pPr>
        <w:pStyle w:val="ListParagraph"/>
        <w:numPr>
          <w:ilvl w:val="0"/>
          <w:numId w:val="12"/>
        </w:numPr>
        <w:jc w:val="both"/>
        <w:rPr>
          <w:rFonts w:ascii="Arial" w:hAnsi="Arial" w:cs="Arial"/>
          <w:bCs/>
          <w:sz w:val="28"/>
          <w:szCs w:val="28"/>
        </w:rPr>
      </w:pPr>
      <w:r w:rsidRPr="00F90FA6">
        <w:rPr>
          <w:rFonts w:ascii="Arial" w:hAnsi="Arial" w:cs="Arial"/>
          <w:bCs/>
          <w:sz w:val="28"/>
          <w:szCs w:val="28"/>
        </w:rPr>
        <w:t xml:space="preserve">unităţilor şcolare afiliate </w:t>
      </w:r>
      <w:r w:rsidRPr="00F90FA6">
        <w:rPr>
          <w:rFonts w:ascii="Cambria Math" w:hAnsi="Cambria Math" w:cs="Cambria Math"/>
          <w:bCs/>
          <w:sz w:val="28"/>
          <w:szCs w:val="28"/>
        </w:rPr>
        <w:t>⟶</w:t>
      </w:r>
      <w:r w:rsidRPr="00F90FA6">
        <w:rPr>
          <w:rFonts w:ascii="Arial" w:hAnsi="Arial" w:cs="Arial"/>
          <w:bCs/>
          <w:sz w:val="28"/>
          <w:szCs w:val="28"/>
        </w:rPr>
        <w:t xml:space="preserve"> diseminarea bunelor practici identificate prin proiect.</w:t>
      </w:r>
    </w:p>
    <w:p w:rsidR="00452FEA" w:rsidRDefault="00452FEA" w:rsidP="00452FEA">
      <w:pPr>
        <w:pStyle w:val="ListParagraph"/>
        <w:jc w:val="both"/>
        <w:rPr>
          <w:rFonts w:ascii="Arial" w:hAnsi="Arial" w:cs="Arial"/>
          <w:bCs/>
          <w:sz w:val="24"/>
          <w:szCs w:val="32"/>
        </w:rPr>
      </w:pPr>
    </w:p>
    <w:p w:rsidR="00452FEA" w:rsidRDefault="00452FEA" w:rsidP="00452FEA">
      <w:pPr>
        <w:pStyle w:val="ListParagraph"/>
        <w:jc w:val="both"/>
        <w:rPr>
          <w:rFonts w:ascii="Arial" w:hAnsi="Arial" w:cs="Arial"/>
          <w:bCs/>
          <w:sz w:val="24"/>
          <w:szCs w:val="32"/>
        </w:rPr>
      </w:pPr>
    </w:p>
    <w:p w:rsidR="00452FEA" w:rsidRDefault="00452FEA" w:rsidP="00452FEA">
      <w:pPr>
        <w:pStyle w:val="ListParagraph"/>
        <w:jc w:val="both"/>
        <w:rPr>
          <w:rFonts w:ascii="Arial" w:hAnsi="Arial" w:cs="Arial"/>
          <w:bCs/>
          <w:sz w:val="24"/>
          <w:szCs w:val="32"/>
        </w:rPr>
      </w:pPr>
    </w:p>
    <w:p w:rsidR="00024EA6" w:rsidRDefault="00024EA6"/>
    <w:p w:rsidR="00F90FA6" w:rsidRDefault="00F90FA6"/>
    <w:p w:rsidR="00F90FA6" w:rsidRDefault="00F90FA6"/>
    <w:tbl>
      <w:tblPr>
        <w:tblStyle w:val="Style10"/>
        <w:tblW w:w="135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5"/>
        <w:gridCol w:w="1923"/>
        <w:gridCol w:w="829"/>
        <w:gridCol w:w="1985"/>
        <w:gridCol w:w="1984"/>
        <w:gridCol w:w="1560"/>
        <w:gridCol w:w="1712"/>
        <w:gridCol w:w="990"/>
        <w:gridCol w:w="1890"/>
      </w:tblGrid>
      <w:tr w:rsidR="00F90FA6" w:rsidTr="00F90FA6">
        <w:trPr>
          <w:trHeight w:val="335"/>
        </w:trPr>
        <w:tc>
          <w:tcPr>
            <w:tcW w:w="645" w:type="dxa"/>
          </w:tcPr>
          <w:p w:rsidR="00F90FA6" w:rsidRDefault="00F90FA6" w:rsidP="003F1EE4">
            <w:pPr>
              <w:spacing w:after="0" w:line="240" w:lineRule="auto"/>
              <w:jc w:val="center"/>
              <w:rPr>
                <w:b/>
                <w:sz w:val="28"/>
                <w:szCs w:val="28"/>
              </w:rPr>
            </w:pPr>
            <w:r>
              <w:rPr>
                <w:b/>
                <w:sz w:val="28"/>
                <w:szCs w:val="28"/>
              </w:rPr>
              <w:t>Nr.</w:t>
            </w:r>
          </w:p>
          <w:p w:rsidR="00F90FA6" w:rsidRDefault="00F90FA6" w:rsidP="003F1EE4">
            <w:pPr>
              <w:spacing w:after="0" w:line="240" w:lineRule="auto"/>
              <w:jc w:val="center"/>
              <w:rPr>
                <w:b/>
                <w:sz w:val="28"/>
                <w:szCs w:val="28"/>
              </w:rPr>
            </w:pPr>
            <w:proofErr w:type="spellStart"/>
            <w:r>
              <w:rPr>
                <w:b/>
                <w:sz w:val="28"/>
                <w:szCs w:val="28"/>
              </w:rPr>
              <w:t>crt</w:t>
            </w:r>
            <w:proofErr w:type="spellEnd"/>
          </w:p>
        </w:tc>
        <w:tc>
          <w:tcPr>
            <w:tcW w:w="1923" w:type="dxa"/>
          </w:tcPr>
          <w:p w:rsidR="00F90FA6" w:rsidRDefault="00F90FA6" w:rsidP="003F1EE4">
            <w:pPr>
              <w:spacing w:after="0" w:line="240" w:lineRule="auto"/>
              <w:jc w:val="center"/>
              <w:rPr>
                <w:b/>
                <w:sz w:val="28"/>
                <w:szCs w:val="28"/>
              </w:rPr>
            </w:pPr>
            <w:proofErr w:type="spellStart"/>
            <w:r>
              <w:rPr>
                <w:b/>
                <w:sz w:val="28"/>
                <w:szCs w:val="28"/>
              </w:rPr>
              <w:t>Profesor</w:t>
            </w:r>
            <w:proofErr w:type="spellEnd"/>
          </w:p>
          <w:p w:rsidR="00F90FA6" w:rsidRDefault="00F90FA6" w:rsidP="003F1EE4">
            <w:pPr>
              <w:spacing w:after="0" w:line="240" w:lineRule="auto"/>
              <w:jc w:val="center"/>
              <w:rPr>
                <w:b/>
                <w:sz w:val="28"/>
                <w:szCs w:val="28"/>
              </w:rPr>
            </w:pPr>
            <w:proofErr w:type="spellStart"/>
            <w:r>
              <w:rPr>
                <w:b/>
                <w:sz w:val="28"/>
                <w:szCs w:val="28"/>
              </w:rPr>
              <w:t>coordonator</w:t>
            </w:r>
            <w:proofErr w:type="spellEnd"/>
          </w:p>
        </w:tc>
        <w:tc>
          <w:tcPr>
            <w:tcW w:w="829" w:type="dxa"/>
          </w:tcPr>
          <w:p w:rsidR="00F90FA6" w:rsidRDefault="00F90FA6" w:rsidP="003F1EE4">
            <w:pPr>
              <w:spacing w:after="0" w:line="240" w:lineRule="auto"/>
              <w:jc w:val="center"/>
              <w:rPr>
                <w:b/>
                <w:sz w:val="28"/>
                <w:szCs w:val="28"/>
              </w:rPr>
            </w:pPr>
            <w:proofErr w:type="spellStart"/>
            <w:r>
              <w:rPr>
                <w:b/>
                <w:sz w:val="28"/>
                <w:szCs w:val="28"/>
              </w:rPr>
              <w:t>Clasa</w:t>
            </w:r>
            <w:proofErr w:type="spellEnd"/>
          </w:p>
        </w:tc>
        <w:tc>
          <w:tcPr>
            <w:tcW w:w="1985" w:type="dxa"/>
          </w:tcPr>
          <w:p w:rsidR="00F90FA6" w:rsidRDefault="00F90FA6" w:rsidP="003F1EE4">
            <w:pPr>
              <w:spacing w:after="0" w:line="240" w:lineRule="auto"/>
              <w:jc w:val="center"/>
              <w:rPr>
                <w:b/>
                <w:sz w:val="28"/>
                <w:szCs w:val="28"/>
              </w:rPr>
            </w:pPr>
            <w:proofErr w:type="spellStart"/>
            <w:r>
              <w:rPr>
                <w:b/>
                <w:sz w:val="28"/>
                <w:szCs w:val="28"/>
              </w:rPr>
              <w:t>Titlul</w:t>
            </w:r>
            <w:proofErr w:type="spellEnd"/>
            <w:r>
              <w:rPr>
                <w:b/>
                <w:sz w:val="28"/>
                <w:szCs w:val="28"/>
              </w:rPr>
              <w:t xml:space="preserve"> </w:t>
            </w:r>
          </w:p>
          <w:p w:rsidR="00F90FA6" w:rsidRDefault="00F90FA6" w:rsidP="003F1EE4">
            <w:pPr>
              <w:spacing w:after="0" w:line="240" w:lineRule="auto"/>
              <w:jc w:val="center"/>
              <w:rPr>
                <w:b/>
                <w:sz w:val="28"/>
                <w:szCs w:val="28"/>
              </w:rPr>
            </w:pPr>
            <w:proofErr w:type="spellStart"/>
            <w:r>
              <w:rPr>
                <w:b/>
                <w:sz w:val="28"/>
                <w:szCs w:val="28"/>
              </w:rPr>
              <w:t>activității</w:t>
            </w:r>
            <w:proofErr w:type="spellEnd"/>
          </w:p>
        </w:tc>
        <w:tc>
          <w:tcPr>
            <w:tcW w:w="1984" w:type="dxa"/>
          </w:tcPr>
          <w:p w:rsidR="00F90FA6" w:rsidRDefault="00F90FA6" w:rsidP="003F1EE4">
            <w:pPr>
              <w:spacing w:after="0" w:line="240" w:lineRule="auto"/>
              <w:jc w:val="center"/>
              <w:rPr>
                <w:b/>
                <w:sz w:val="28"/>
                <w:szCs w:val="28"/>
              </w:rPr>
            </w:pPr>
            <w:proofErr w:type="spellStart"/>
            <w:r>
              <w:rPr>
                <w:b/>
                <w:sz w:val="28"/>
                <w:szCs w:val="28"/>
              </w:rPr>
              <w:t>Obiective</w:t>
            </w:r>
            <w:proofErr w:type="spellEnd"/>
          </w:p>
        </w:tc>
        <w:tc>
          <w:tcPr>
            <w:tcW w:w="1560" w:type="dxa"/>
          </w:tcPr>
          <w:p w:rsidR="00F90FA6" w:rsidRDefault="00F90FA6" w:rsidP="003F1EE4">
            <w:pPr>
              <w:spacing w:after="0" w:line="240" w:lineRule="auto"/>
              <w:jc w:val="center"/>
              <w:rPr>
                <w:b/>
                <w:sz w:val="28"/>
                <w:szCs w:val="28"/>
              </w:rPr>
            </w:pPr>
            <w:r>
              <w:rPr>
                <w:b/>
                <w:sz w:val="28"/>
                <w:szCs w:val="28"/>
              </w:rPr>
              <w:t>Data</w:t>
            </w:r>
          </w:p>
        </w:tc>
        <w:tc>
          <w:tcPr>
            <w:tcW w:w="1712" w:type="dxa"/>
          </w:tcPr>
          <w:p w:rsidR="00F90FA6" w:rsidRDefault="00F90FA6" w:rsidP="003F1EE4">
            <w:pPr>
              <w:spacing w:after="0" w:line="240" w:lineRule="auto"/>
              <w:jc w:val="center"/>
              <w:rPr>
                <w:b/>
                <w:sz w:val="28"/>
                <w:szCs w:val="28"/>
              </w:rPr>
            </w:pPr>
            <w:proofErr w:type="spellStart"/>
            <w:r>
              <w:rPr>
                <w:b/>
                <w:sz w:val="28"/>
                <w:szCs w:val="28"/>
              </w:rPr>
              <w:t>Locul</w:t>
            </w:r>
            <w:proofErr w:type="spellEnd"/>
          </w:p>
          <w:p w:rsidR="00F90FA6" w:rsidRDefault="00F90FA6" w:rsidP="003F1EE4">
            <w:pPr>
              <w:spacing w:after="0" w:line="240" w:lineRule="auto"/>
              <w:jc w:val="center"/>
              <w:rPr>
                <w:b/>
                <w:sz w:val="28"/>
                <w:szCs w:val="28"/>
              </w:rPr>
            </w:pPr>
            <w:proofErr w:type="spellStart"/>
            <w:r>
              <w:rPr>
                <w:b/>
                <w:sz w:val="28"/>
                <w:szCs w:val="28"/>
              </w:rPr>
              <w:t>desfășurării</w:t>
            </w:r>
            <w:proofErr w:type="spellEnd"/>
          </w:p>
        </w:tc>
        <w:tc>
          <w:tcPr>
            <w:tcW w:w="990" w:type="dxa"/>
          </w:tcPr>
          <w:p w:rsidR="00F90FA6" w:rsidRDefault="00F90FA6" w:rsidP="003F1EE4">
            <w:pPr>
              <w:spacing w:after="0" w:line="240" w:lineRule="auto"/>
              <w:jc w:val="center"/>
              <w:rPr>
                <w:b/>
                <w:sz w:val="28"/>
                <w:szCs w:val="28"/>
              </w:rPr>
            </w:pPr>
            <w:proofErr w:type="spellStart"/>
            <w:r>
              <w:rPr>
                <w:b/>
                <w:sz w:val="28"/>
                <w:szCs w:val="28"/>
              </w:rPr>
              <w:t>Participanți</w:t>
            </w:r>
            <w:proofErr w:type="spellEnd"/>
          </w:p>
        </w:tc>
        <w:tc>
          <w:tcPr>
            <w:tcW w:w="1890" w:type="dxa"/>
          </w:tcPr>
          <w:p w:rsidR="00F90FA6" w:rsidRDefault="00F90FA6" w:rsidP="003F1EE4">
            <w:pPr>
              <w:spacing w:after="0" w:line="240" w:lineRule="auto"/>
              <w:jc w:val="center"/>
              <w:rPr>
                <w:b/>
                <w:sz w:val="28"/>
                <w:szCs w:val="28"/>
              </w:rPr>
            </w:pPr>
            <w:proofErr w:type="spellStart"/>
            <w:r>
              <w:rPr>
                <w:b/>
                <w:sz w:val="28"/>
                <w:szCs w:val="28"/>
              </w:rPr>
              <w:t>Modalitați</w:t>
            </w:r>
            <w:proofErr w:type="spellEnd"/>
            <w:r>
              <w:rPr>
                <w:b/>
                <w:sz w:val="28"/>
                <w:szCs w:val="28"/>
              </w:rPr>
              <w:t xml:space="preserve"> </w:t>
            </w:r>
            <w:proofErr w:type="spellStart"/>
            <w:r>
              <w:rPr>
                <w:b/>
                <w:sz w:val="28"/>
                <w:szCs w:val="28"/>
              </w:rPr>
              <w:t>evaluare</w:t>
            </w:r>
            <w:proofErr w:type="spellEnd"/>
          </w:p>
        </w:tc>
      </w:tr>
      <w:tr w:rsidR="00F90FA6" w:rsidTr="00F90FA6">
        <w:trPr>
          <w:trHeight w:val="2970"/>
        </w:trPr>
        <w:tc>
          <w:tcPr>
            <w:tcW w:w="645" w:type="dxa"/>
            <w:vMerge w:val="restart"/>
          </w:tcPr>
          <w:p w:rsidR="00F90FA6" w:rsidRDefault="00F90FA6" w:rsidP="003F1EE4">
            <w:pPr>
              <w:spacing w:after="0" w:line="240" w:lineRule="auto"/>
              <w:jc w:val="center"/>
              <w:rPr>
                <w:sz w:val="28"/>
                <w:szCs w:val="28"/>
              </w:rPr>
            </w:pPr>
            <w:r>
              <w:rPr>
                <w:sz w:val="28"/>
                <w:szCs w:val="28"/>
              </w:rPr>
              <w:t>1.</w:t>
            </w:r>
          </w:p>
        </w:tc>
        <w:tc>
          <w:tcPr>
            <w:tcW w:w="1923" w:type="dxa"/>
            <w:vMerge w:val="restart"/>
          </w:tcPr>
          <w:p w:rsidR="00F90FA6" w:rsidRDefault="00F90FA6" w:rsidP="003F1EE4">
            <w:pPr>
              <w:spacing w:after="0" w:line="240" w:lineRule="auto"/>
              <w:jc w:val="center"/>
              <w:rPr>
                <w:sz w:val="28"/>
                <w:szCs w:val="28"/>
              </w:rPr>
            </w:pPr>
            <w:proofErr w:type="spellStart"/>
            <w:r>
              <w:rPr>
                <w:sz w:val="28"/>
                <w:szCs w:val="28"/>
              </w:rPr>
              <w:t>Pîrvan</w:t>
            </w:r>
            <w:proofErr w:type="spellEnd"/>
            <w:r>
              <w:rPr>
                <w:sz w:val="28"/>
                <w:szCs w:val="28"/>
              </w:rPr>
              <w:t xml:space="preserve"> </w:t>
            </w:r>
            <w:proofErr w:type="spellStart"/>
            <w:r>
              <w:rPr>
                <w:sz w:val="28"/>
                <w:szCs w:val="28"/>
              </w:rPr>
              <w:t>Sanda</w:t>
            </w:r>
            <w:proofErr w:type="spellEnd"/>
          </w:p>
        </w:tc>
        <w:tc>
          <w:tcPr>
            <w:tcW w:w="829" w:type="dxa"/>
          </w:tcPr>
          <w:p w:rsidR="00F90FA6" w:rsidRDefault="00F90FA6" w:rsidP="003F1EE4">
            <w:pPr>
              <w:spacing w:after="0" w:line="240" w:lineRule="auto"/>
              <w:jc w:val="center"/>
              <w:rPr>
                <w:sz w:val="28"/>
                <w:szCs w:val="28"/>
              </w:rPr>
            </w:pPr>
            <w:r>
              <w:rPr>
                <w:sz w:val="28"/>
                <w:szCs w:val="28"/>
              </w:rPr>
              <w:t>V+VII</w:t>
            </w:r>
          </w:p>
        </w:tc>
        <w:tc>
          <w:tcPr>
            <w:tcW w:w="1985" w:type="dxa"/>
          </w:tcPr>
          <w:p w:rsidR="00F90FA6" w:rsidRDefault="00F90FA6" w:rsidP="003F1EE4">
            <w:pPr>
              <w:spacing w:after="0" w:line="240" w:lineRule="auto"/>
              <w:jc w:val="center"/>
              <w:rPr>
                <w:b/>
                <w:sz w:val="28"/>
                <w:szCs w:val="28"/>
              </w:rPr>
            </w:pPr>
            <w:r>
              <w:rPr>
                <w:b/>
                <w:sz w:val="28"/>
                <w:szCs w:val="28"/>
              </w:rPr>
              <w:t>TABLOURI DE TOAMNĂ DIN SEMINȚE</w:t>
            </w:r>
          </w:p>
        </w:tc>
        <w:tc>
          <w:tcPr>
            <w:tcW w:w="1984" w:type="dxa"/>
          </w:tcPr>
          <w:p w:rsidR="00F90FA6" w:rsidRDefault="00F90FA6" w:rsidP="003F1EE4">
            <w:pPr>
              <w:spacing w:after="0" w:line="240" w:lineRule="auto"/>
              <w:jc w:val="center"/>
              <w:rPr>
                <w:sz w:val="28"/>
                <w:szCs w:val="28"/>
              </w:rPr>
            </w:pPr>
            <w:r>
              <w:rPr>
                <w:sz w:val="28"/>
                <w:szCs w:val="28"/>
              </w:rPr>
              <w:t xml:space="preserve">1.dezvoltarea </w:t>
            </w:r>
            <w:proofErr w:type="spellStart"/>
            <w:r>
              <w:rPr>
                <w:sz w:val="28"/>
                <w:szCs w:val="28"/>
              </w:rPr>
              <w:t>abilităților</w:t>
            </w:r>
            <w:proofErr w:type="spellEnd"/>
            <w:r>
              <w:rPr>
                <w:sz w:val="28"/>
                <w:szCs w:val="28"/>
              </w:rPr>
              <w:t xml:space="preserve"> </w:t>
            </w:r>
            <w:proofErr w:type="spellStart"/>
            <w:r>
              <w:rPr>
                <w:sz w:val="28"/>
                <w:szCs w:val="28"/>
              </w:rPr>
              <w:t>motrice</w:t>
            </w:r>
            <w:proofErr w:type="spellEnd"/>
            <w:r>
              <w:rPr>
                <w:sz w:val="28"/>
                <w:szCs w:val="28"/>
              </w:rPr>
              <w:t>;</w:t>
            </w:r>
          </w:p>
          <w:p w:rsidR="00F90FA6" w:rsidRDefault="00F90FA6" w:rsidP="003F1EE4">
            <w:pPr>
              <w:spacing w:after="0" w:line="240" w:lineRule="auto"/>
              <w:jc w:val="center"/>
              <w:rPr>
                <w:sz w:val="28"/>
                <w:szCs w:val="28"/>
              </w:rPr>
            </w:pPr>
            <w:r>
              <w:rPr>
                <w:sz w:val="28"/>
                <w:szCs w:val="28"/>
              </w:rPr>
              <w:t xml:space="preserve">2.întărirea </w:t>
            </w:r>
            <w:proofErr w:type="spellStart"/>
            <w:r>
              <w:rPr>
                <w:sz w:val="28"/>
                <w:szCs w:val="28"/>
              </w:rPr>
              <w:t>relației</w:t>
            </w:r>
            <w:proofErr w:type="spellEnd"/>
            <w:r>
              <w:rPr>
                <w:sz w:val="28"/>
                <w:szCs w:val="28"/>
              </w:rPr>
              <w:t xml:space="preserve"> de </w:t>
            </w:r>
            <w:proofErr w:type="spellStart"/>
            <w:proofErr w:type="gramStart"/>
            <w:r>
              <w:rPr>
                <w:sz w:val="28"/>
                <w:szCs w:val="28"/>
              </w:rPr>
              <w:t>prietenie</w:t>
            </w:r>
            <w:proofErr w:type="spellEnd"/>
            <w:r>
              <w:rPr>
                <w:sz w:val="28"/>
                <w:szCs w:val="28"/>
              </w:rPr>
              <w:t xml:space="preserve"> ,</w:t>
            </w:r>
            <w:proofErr w:type="spellStart"/>
            <w:r>
              <w:rPr>
                <w:sz w:val="28"/>
                <w:szCs w:val="28"/>
              </w:rPr>
              <w:t>întrucât</w:t>
            </w:r>
            <w:proofErr w:type="spellEnd"/>
            <w:proofErr w:type="gramEnd"/>
            <w:r>
              <w:rPr>
                <w:sz w:val="28"/>
                <w:szCs w:val="28"/>
              </w:rPr>
              <w:t xml:space="preserve"> se </w:t>
            </w:r>
            <w:proofErr w:type="spellStart"/>
            <w:r>
              <w:rPr>
                <w:sz w:val="28"/>
                <w:szCs w:val="28"/>
              </w:rPr>
              <w:t>lucrează</w:t>
            </w:r>
            <w:proofErr w:type="spellEnd"/>
            <w:r>
              <w:rPr>
                <w:sz w:val="28"/>
                <w:szCs w:val="28"/>
              </w:rPr>
              <w:t xml:space="preserve"> </w:t>
            </w:r>
            <w:proofErr w:type="spellStart"/>
            <w:r>
              <w:rPr>
                <w:sz w:val="28"/>
                <w:szCs w:val="28"/>
              </w:rPr>
              <w:t>pe</w:t>
            </w:r>
            <w:proofErr w:type="spellEnd"/>
            <w:r>
              <w:rPr>
                <w:sz w:val="28"/>
                <w:szCs w:val="28"/>
              </w:rPr>
              <w:t xml:space="preserve"> </w:t>
            </w:r>
            <w:proofErr w:type="spellStart"/>
            <w:r>
              <w:rPr>
                <w:sz w:val="28"/>
                <w:szCs w:val="28"/>
              </w:rPr>
              <w:t>echipe</w:t>
            </w:r>
            <w:proofErr w:type="spellEnd"/>
            <w:r>
              <w:rPr>
                <w:sz w:val="28"/>
                <w:szCs w:val="28"/>
              </w:rPr>
              <w:t>.</w:t>
            </w:r>
          </w:p>
        </w:tc>
        <w:tc>
          <w:tcPr>
            <w:tcW w:w="1560" w:type="dxa"/>
          </w:tcPr>
          <w:p w:rsidR="00F90FA6" w:rsidRDefault="00F90FA6" w:rsidP="003F1EE4">
            <w:pPr>
              <w:spacing w:after="0" w:line="240" w:lineRule="auto"/>
              <w:jc w:val="center"/>
              <w:rPr>
                <w:sz w:val="28"/>
                <w:szCs w:val="28"/>
              </w:rPr>
            </w:pPr>
            <w:r>
              <w:rPr>
                <w:sz w:val="28"/>
                <w:szCs w:val="28"/>
              </w:rPr>
              <w:t>21.10.2024</w:t>
            </w:r>
          </w:p>
        </w:tc>
        <w:tc>
          <w:tcPr>
            <w:tcW w:w="1712" w:type="dxa"/>
          </w:tcPr>
          <w:p w:rsidR="00F90FA6" w:rsidRDefault="00F90FA6" w:rsidP="003F1EE4">
            <w:pPr>
              <w:spacing w:after="0" w:line="240" w:lineRule="auto"/>
              <w:jc w:val="center"/>
              <w:rPr>
                <w:sz w:val="28"/>
                <w:szCs w:val="28"/>
              </w:rPr>
            </w:pPr>
            <w:proofErr w:type="spellStart"/>
            <w:r>
              <w:rPr>
                <w:sz w:val="28"/>
                <w:szCs w:val="28"/>
              </w:rPr>
              <w:t>Sala</w:t>
            </w:r>
            <w:proofErr w:type="spellEnd"/>
            <w:r>
              <w:rPr>
                <w:sz w:val="28"/>
                <w:szCs w:val="28"/>
              </w:rPr>
              <w:t xml:space="preserve"> de </w:t>
            </w:r>
            <w:proofErr w:type="spellStart"/>
            <w:r>
              <w:rPr>
                <w:sz w:val="28"/>
                <w:szCs w:val="28"/>
              </w:rPr>
              <w:t>clasă</w:t>
            </w:r>
            <w:proofErr w:type="spellEnd"/>
          </w:p>
        </w:tc>
        <w:tc>
          <w:tcPr>
            <w:tcW w:w="990" w:type="dxa"/>
          </w:tcPr>
          <w:p w:rsidR="00F90FA6" w:rsidRDefault="00F90FA6" w:rsidP="003F1EE4">
            <w:pPr>
              <w:spacing w:after="0" w:line="240" w:lineRule="auto"/>
              <w:jc w:val="center"/>
              <w:rPr>
                <w:sz w:val="28"/>
                <w:szCs w:val="28"/>
              </w:rPr>
            </w:pPr>
            <w:proofErr w:type="spellStart"/>
            <w:r>
              <w:rPr>
                <w:sz w:val="28"/>
                <w:szCs w:val="28"/>
              </w:rPr>
              <w:t>Elevii</w:t>
            </w:r>
            <w:proofErr w:type="spellEnd"/>
            <w:r>
              <w:rPr>
                <w:sz w:val="28"/>
                <w:szCs w:val="28"/>
              </w:rPr>
              <w:t xml:space="preserve"> </w:t>
            </w:r>
          </w:p>
        </w:tc>
        <w:tc>
          <w:tcPr>
            <w:tcW w:w="1890" w:type="dxa"/>
          </w:tcPr>
          <w:p w:rsidR="00F90FA6" w:rsidRDefault="00F90FA6" w:rsidP="003F1EE4">
            <w:pPr>
              <w:spacing w:after="0" w:line="240" w:lineRule="auto"/>
              <w:jc w:val="center"/>
              <w:rPr>
                <w:sz w:val="28"/>
                <w:szCs w:val="28"/>
              </w:rPr>
            </w:pPr>
            <w:proofErr w:type="spellStart"/>
            <w:r>
              <w:rPr>
                <w:sz w:val="28"/>
                <w:szCs w:val="28"/>
              </w:rPr>
              <w:t>Expoziție</w:t>
            </w:r>
            <w:proofErr w:type="spellEnd"/>
            <w:r>
              <w:rPr>
                <w:sz w:val="28"/>
                <w:szCs w:val="28"/>
              </w:rPr>
              <w:t xml:space="preserve"> cu </w:t>
            </w:r>
            <w:proofErr w:type="spellStart"/>
            <w:r>
              <w:rPr>
                <w:sz w:val="28"/>
                <w:szCs w:val="28"/>
              </w:rPr>
              <w:t>lucrările</w:t>
            </w:r>
            <w:proofErr w:type="spellEnd"/>
            <w:r>
              <w:rPr>
                <w:sz w:val="28"/>
                <w:szCs w:val="28"/>
              </w:rPr>
              <w:t xml:space="preserve"> </w:t>
            </w:r>
            <w:proofErr w:type="spellStart"/>
            <w:r>
              <w:rPr>
                <w:sz w:val="28"/>
                <w:szCs w:val="28"/>
              </w:rPr>
              <w:t>efectuate</w:t>
            </w:r>
            <w:proofErr w:type="spellEnd"/>
          </w:p>
        </w:tc>
      </w:tr>
      <w:tr w:rsidR="00F90FA6" w:rsidTr="00F90FA6">
        <w:trPr>
          <w:trHeight w:val="435"/>
        </w:trPr>
        <w:tc>
          <w:tcPr>
            <w:tcW w:w="645" w:type="dxa"/>
            <w:vMerge/>
          </w:tcPr>
          <w:p w:rsidR="00F90FA6" w:rsidRDefault="00F90FA6" w:rsidP="003F1EE4">
            <w:pPr>
              <w:widowControl w:val="0"/>
              <w:spacing w:after="0" w:line="276" w:lineRule="auto"/>
              <w:rPr>
                <w:sz w:val="28"/>
                <w:szCs w:val="28"/>
              </w:rPr>
            </w:pPr>
          </w:p>
        </w:tc>
        <w:tc>
          <w:tcPr>
            <w:tcW w:w="1923" w:type="dxa"/>
            <w:vMerge/>
          </w:tcPr>
          <w:p w:rsidR="00F90FA6" w:rsidRDefault="00F90FA6" w:rsidP="003F1EE4">
            <w:pPr>
              <w:widowControl w:val="0"/>
              <w:spacing w:after="0" w:line="276" w:lineRule="auto"/>
              <w:rPr>
                <w:sz w:val="28"/>
                <w:szCs w:val="28"/>
              </w:rPr>
            </w:pPr>
          </w:p>
        </w:tc>
        <w:tc>
          <w:tcPr>
            <w:tcW w:w="829" w:type="dxa"/>
          </w:tcPr>
          <w:p w:rsidR="00F90FA6" w:rsidRDefault="00F90FA6" w:rsidP="003F1EE4">
            <w:pPr>
              <w:spacing w:after="0" w:line="240" w:lineRule="auto"/>
              <w:jc w:val="center"/>
              <w:rPr>
                <w:sz w:val="28"/>
                <w:szCs w:val="28"/>
              </w:rPr>
            </w:pPr>
            <w:r>
              <w:rPr>
                <w:sz w:val="28"/>
                <w:szCs w:val="28"/>
              </w:rPr>
              <w:t>VIII</w:t>
            </w:r>
          </w:p>
        </w:tc>
        <w:tc>
          <w:tcPr>
            <w:tcW w:w="1985" w:type="dxa"/>
          </w:tcPr>
          <w:p w:rsidR="00F90FA6" w:rsidRDefault="00F90FA6" w:rsidP="003F1EE4">
            <w:pPr>
              <w:spacing w:after="0" w:line="240" w:lineRule="auto"/>
              <w:jc w:val="center"/>
              <w:rPr>
                <w:b/>
                <w:sz w:val="28"/>
                <w:szCs w:val="28"/>
              </w:rPr>
            </w:pPr>
            <w:proofErr w:type="spellStart"/>
            <w:r>
              <w:rPr>
                <w:b/>
                <w:sz w:val="28"/>
                <w:szCs w:val="28"/>
              </w:rPr>
              <w:t>Confecționare</w:t>
            </w:r>
            <w:proofErr w:type="spellEnd"/>
            <w:r>
              <w:rPr>
                <w:b/>
                <w:sz w:val="28"/>
                <w:szCs w:val="28"/>
              </w:rPr>
              <w:t xml:space="preserve"> DIORAME</w:t>
            </w:r>
          </w:p>
        </w:tc>
        <w:tc>
          <w:tcPr>
            <w:tcW w:w="1984" w:type="dxa"/>
          </w:tcPr>
          <w:p w:rsidR="00F90FA6" w:rsidRDefault="00F90FA6" w:rsidP="003F1EE4">
            <w:pPr>
              <w:spacing w:after="0" w:line="240" w:lineRule="auto"/>
              <w:jc w:val="center"/>
              <w:rPr>
                <w:sz w:val="28"/>
                <w:szCs w:val="28"/>
              </w:rPr>
            </w:pPr>
            <w:r>
              <w:rPr>
                <w:sz w:val="28"/>
                <w:szCs w:val="28"/>
              </w:rPr>
              <w:t xml:space="preserve">1.dezvoltarea </w:t>
            </w:r>
            <w:proofErr w:type="spellStart"/>
            <w:r>
              <w:rPr>
                <w:sz w:val="28"/>
                <w:szCs w:val="28"/>
              </w:rPr>
              <w:t>abilităților</w:t>
            </w:r>
            <w:proofErr w:type="spellEnd"/>
            <w:r>
              <w:rPr>
                <w:sz w:val="28"/>
                <w:szCs w:val="28"/>
              </w:rPr>
              <w:t xml:space="preserve"> </w:t>
            </w:r>
            <w:proofErr w:type="spellStart"/>
            <w:r>
              <w:rPr>
                <w:sz w:val="28"/>
                <w:szCs w:val="28"/>
              </w:rPr>
              <w:t>motrice</w:t>
            </w:r>
            <w:proofErr w:type="spellEnd"/>
            <w:r>
              <w:rPr>
                <w:sz w:val="28"/>
                <w:szCs w:val="28"/>
              </w:rPr>
              <w:t>;</w:t>
            </w:r>
          </w:p>
          <w:p w:rsidR="00F90FA6" w:rsidRDefault="00F90FA6" w:rsidP="003F1EE4">
            <w:pPr>
              <w:spacing w:after="0" w:line="240" w:lineRule="auto"/>
              <w:jc w:val="center"/>
              <w:rPr>
                <w:sz w:val="28"/>
                <w:szCs w:val="28"/>
              </w:rPr>
            </w:pPr>
            <w:bookmarkStart w:id="1" w:name="_gjdgxs" w:colFirst="0" w:colLast="0"/>
            <w:bookmarkEnd w:id="1"/>
            <w:r>
              <w:rPr>
                <w:sz w:val="28"/>
                <w:szCs w:val="28"/>
              </w:rPr>
              <w:t xml:space="preserve">2.întărirea </w:t>
            </w:r>
            <w:proofErr w:type="spellStart"/>
            <w:r>
              <w:rPr>
                <w:sz w:val="28"/>
                <w:szCs w:val="28"/>
              </w:rPr>
              <w:t>relației</w:t>
            </w:r>
            <w:proofErr w:type="spellEnd"/>
            <w:r>
              <w:rPr>
                <w:sz w:val="28"/>
                <w:szCs w:val="28"/>
              </w:rPr>
              <w:t xml:space="preserve"> de </w:t>
            </w:r>
            <w:proofErr w:type="spellStart"/>
            <w:proofErr w:type="gramStart"/>
            <w:r>
              <w:rPr>
                <w:sz w:val="28"/>
                <w:szCs w:val="28"/>
              </w:rPr>
              <w:t>prietenie</w:t>
            </w:r>
            <w:proofErr w:type="spellEnd"/>
            <w:r>
              <w:rPr>
                <w:sz w:val="28"/>
                <w:szCs w:val="28"/>
              </w:rPr>
              <w:t xml:space="preserve"> ,</w:t>
            </w:r>
            <w:proofErr w:type="spellStart"/>
            <w:r>
              <w:rPr>
                <w:sz w:val="28"/>
                <w:szCs w:val="28"/>
              </w:rPr>
              <w:t>întrucât</w:t>
            </w:r>
            <w:proofErr w:type="spellEnd"/>
            <w:proofErr w:type="gramEnd"/>
            <w:r>
              <w:rPr>
                <w:sz w:val="28"/>
                <w:szCs w:val="28"/>
              </w:rPr>
              <w:t xml:space="preserve"> se </w:t>
            </w:r>
            <w:proofErr w:type="spellStart"/>
            <w:r>
              <w:rPr>
                <w:sz w:val="28"/>
                <w:szCs w:val="28"/>
              </w:rPr>
              <w:t>lucrează</w:t>
            </w:r>
            <w:proofErr w:type="spellEnd"/>
            <w:r>
              <w:rPr>
                <w:sz w:val="28"/>
                <w:szCs w:val="28"/>
              </w:rPr>
              <w:t xml:space="preserve"> </w:t>
            </w:r>
            <w:proofErr w:type="spellStart"/>
            <w:r>
              <w:rPr>
                <w:sz w:val="28"/>
                <w:szCs w:val="28"/>
              </w:rPr>
              <w:t>pe</w:t>
            </w:r>
            <w:proofErr w:type="spellEnd"/>
            <w:r>
              <w:rPr>
                <w:sz w:val="28"/>
                <w:szCs w:val="28"/>
              </w:rPr>
              <w:t xml:space="preserve"> </w:t>
            </w:r>
            <w:proofErr w:type="spellStart"/>
            <w:r>
              <w:rPr>
                <w:sz w:val="28"/>
                <w:szCs w:val="28"/>
              </w:rPr>
              <w:t>echipe</w:t>
            </w:r>
            <w:proofErr w:type="spellEnd"/>
            <w:r>
              <w:rPr>
                <w:sz w:val="28"/>
                <w:szCs w:val="28"/>
              </w:rPr>
              <w:t>.</w:t>
            </w:r>
          </w:p>
        </w:tc>
        <w:tc>
          <w:tcPr>
            <w:tcW w:w="1560" w:type="dxa"/>
          </w:tcPr>
          <w:p w:rsidR="00F90FA6" w:rsidRDefault="00F90FA6" w:rsidP="003F1EE4">
            <w:pPr>
              <w:spacing w:after="0" w:line="240" w:lineRule="auto"/>
              <w:jc w:val="center"/>
              <w:rPr>
                <w:sz w:val="28"/>
                <w:szCs w:val="28"/>
              </w:rPr>
            </w:pPr>
            <w:r>
              <w:rPr>
                <w:sz w:val="28"/>
                <w:szCs w:val="28"/>
              </w:rPr>
              <w:t>23.10.2024</w:t>
            </w:r>
          </w:p>
        </w:tc>
        <w:tc>
          <w:tcPr>
            <w:tcW w:w="1712" w:type="dxa"/>
          </w:tcPr>
          <w:p w:rsidR="00F90FA6" w:rsidRDefault="00F90FA6" w:rsidP="003F1EE4">
            <w:pPr>
              <w:spacing w:after="0" w:line="240" w:lineRule="auto"/>
              <w:jc w:val="center"/>
              <w:rPr>
                <w:sz w:val="28"/>
                <w:szCs w:val="28"/>
              </w:rPr>
            </w:pPr>
            <w:proofErr w:type="spellStart"/>
            <w:r>
              <w:rPr>
                <w:sz w:val="28"/>
                <w:szCs w:val="28"/>
              </w:rPr>
              <w:t>Sala</w:t>
            </w:r>
            <w:proofErr w:type="spellEnd"/>
            <w:r>
              <w:rPr>
                <w:sz w:val="28"/>
                <w:szCs w:val="28"/>
              </w:rPr>
              <w:t xml:space="preserve"> de </w:t>
            </w:r>
            <w:proofErr w:type="spellStart"/>
            <w:r>
              <w:rPr>
                <w:sz w:val="28"/>
                <w:szCs w:val="28"/>
              </w:rPr>
              <w:t>clasă</w:t>
            </w:r>
            <w:proofErr w:type="spellEnd"/>
          </w:p>
        </w:tc>
        <w:tc>
          <w:tcPr>
            <w:tcW w:w="990" w:type="dxa"/>
          </w:tcPr>
          <w:p w:rsidR="00F90FA6" w:rsidRDefault="00F90FA6" w:rsidP="003F1EE4">
            <w:pPr>
              <w:spacing w:after="0" w:line="240" w:lineRule="auto"/>
              <w:jc w:val="center"/>
              <w:rPr>
                <w:sz w:val="28"/>
                <w:szCs w:val="28"/>
              </w:rPr>
            </w:pPr>
            <w:proofErr w:type="spellStart"/>
            <w:r>
              <w:rPr>
                <w:sz w:val="28"/>
                <w:szCs w:val="28"/>
              </w:rPr>
              <w:t>elevii</w:t>
            </w:r>
            <w:proofErr w:type="spellEnd"/>
          </w:p>
        </w:tc>
        <w:tc>
          <w:tcPr>
            <w:tcW w:w="1890" w:type="dxa"/>
          </w:tcPr>
          <w:p w:rsidR="00F90FA6" w:rsidRDefault="00F90FA6" w:rsidP="003F1EE4">
            <w:pPr>
              <w:spacing w:after="0" w:line="240" w:lineRule="auto"/>
              <w:jc w:val="center"/>
              <w:rPr>
                <w:sz w:val="28"/>
                <w:szCs w:val="28"/>
              </w:rPr>
            </w:pPr>
            <w:proofErr w:type="spellStart"/>
            <w:r>
              <w:rPr>
                <w:sz w:val="28"/>
                <w:szCs w:val="28"/>
              </w:rPr>
              <w:t>Expoziție</w:t>
            </w:r>
            <w:proofErr w:type="spellEnd"/>
            <w:r>
              <w:rPr>
                <w:sz w:val="28"/>
                <w:szCs w:val="28"/>
              </w:rPr>
              <w:t xml:space="preserve"> cu </w:t>
            </w:r>
            <w:proofErr w:type="spellStart"/>
            <w:r>
              <w:rPr>
                <w:sz w:val="28"/>
                <w:szCs w:val="28"/>
              </w:rPr>
              <w:t>lucrările</w:t>
            </w:r>
            <w:proofErr w:type="spellEnd"/>
            <w:r>
              <w:rPr>
                <w:sz w:val="28"/>
                <w:szCs w:val="28"/>
              </w:rPr>
              <w:t xml:space="preserve"> </w:t>
            </w:r>
            <w:proofErr w:type="spellStart"/>
            <w:r>
              <w:rPr>
                <w:sz w:val="28"/>
                <w:szCs w:val="28"/>
              </w:rPr>
              <w:t>efectuate</w:t>
            </w:r>
            <w:proofErr w:type="spellEnd"/>
          </w:p>
        </w:tc>
      </w:tr>
      <w:tr w:rsidR="00F90FA6" w:rsidTr="00F90FA6">
        <w:trPr>
          <w:trHeight w:val="335"/>
        </w:trPr>
        <w:tc>
          <w:tcPr>
            <w:tcW w:w="645" w:type="dxa"/>
          </w:tcPr>
          <w:p w:rsidR="00F90FA6" w:rsidRDefault="00F90FA6" w:rsidP="003F1EE4">
            <w:pPr>
              <w:spacing w:after="0" w:line="240" w:lineRule="auto"/>
              <w:jc w:val="center"/>
              <w:rPr>
                <w:sz w:val="28"/>
                <w:szCs w:val="28"/>
              </w:rPr>
            </w:pPr>
            <w:r>
              <w:rPr>
                <w:sz w:val="28"/>
                <w:szCs w:val="28"/>
              </w:rPr>
              <w:t>2.</w:t>
            </w:r>
          </w:p>
        </w:tc>
        <w:tc>
          <w:tcPr>
            <w:tcW w:w="1923" w:type="dxa"/>
          </w:tcPr>
          <w:p w:rsidR="00F90FA6" w:rsidRDefault="00F90FA6" w:rsidP="003F1EE4">
            <w:pPr>
              <w:spacing w:after="0" w:line="240" w:lineRule="auto"/>
              <w:jc w:val="center"/>
              <w:rPr>
                <w:sz w:val="28"/>
                <w:szCs w:val="28"/>
              </w:rPr>
            </w:pPr>
            <w:r>
              <w:rPr>
                <w:sz w:val="28"/>
                <w:szCs w:val="28"/>
              </w:rPr>
              <w:t xml:space="preserve">Sin </w:t>
            </w:r>
            <w:proofErr w:type="spellStart"/>
            <w:r>
              <w:rPr>
                <w:sz w:val="28"/>
                <w:szCs w:val="28"/>
              </w:rPr>
              <w:t>Lucica</w:t>
            </w:r>
            <w:proofErr w:type="spellEnd"/>
            <w:r>
              <w:rPr>
                <w:sz w:val="28"/>
                <w:szCs w:val="28"/>
              </w:rPr>
              <w:t xml:space="preserve"> </w:t>
            </w:r>
          </w:p>
        </w:tc>
        <w:tc>
          <w:tcPr>
            <w:tcW w:w="829" w:type="dxa"/>
          </w:tcPr>
          <w:p w:rsidR="00F90FA6" w:rsidRDefault="00F90FA6" w:rsidP="003F1EE4">
            <w:pPr>
              <w:spacing w:after="0" w:line="240" w:lineRule="auto"/>
              <w:jc w:val="center"/>
              <w:rPr>
                <w:sz w:val="28"/>
                <w:szCs w:val="28"/>
              </w:rPr>
            </w:pPr>
            <w:r>
              <w:rPr>
                <w:sz w:val="28"/>
                <w:szCs w:val="28"/>
              </w:rPr>
              <w:t>V-VI</w:t>
            </w:r>
            <w:r>
              <w:rPr>
                <w:sz w:val="28"/>
                <w:szCs w:val="28"/>
              </w:rPr>
              <w:t>II</w:t>
            </w:r>
          </w:p>
        </w:tc>
        <w:tc>
          <w:tcPr>
            <w:tcW w:w="1985" w:type="dxa"/>
          </w:tcPr>
          <w:p w:rsidR="00F90FA6" w:rsidRPr="00F90FA6" w:rsidRDefault="00F90FA6" w:rsidP="003F1EE4">
            <w:pPr>
              <w:spacing w:after="0" w:line="240" w:lineRule="auto"/>
              <w:jc w:val="center"/>
              <w:rPr>
                <w:b/>
                <w:sz w:val="28"/>
                <w:szCs w:val="28"/>
              </w:rPr>
            </w:pPr>
            <w:proofErr w:type="spellStart"/>
            <w:r w:rsidRPr="00F90FA6">
              <w:rPr>
                <w:b/>
                <w:sz w:val="28"/>
                <w:szCs w:val="28"/>
              </w:rPr>
              <w:t>Symboles</w:t>
            </w:r>
            <w:proofErr w:type="spellEnd"/>
            <w:r w:rsidRPr="00F90FA6">
              <w:rPr>
                <w:b/>
                <w:sz w:val="28"/>
                <w:szCs w:val="28"/>
              </w:rPr>
              <w:t xml:space="preserve">  de  la France</w:t>
            </w:r>
          </w:p>
        </w:tc>
        <w:tc>
          <w:tcPr>
            <w:tcW w:w="1984" w:type="dxa"/>
          </w:tcPr>
          <w:p w:rsidR="00F90FA6" w:rsidRDefault="00F90FA6" w:rsidP="003F1EE4">
            <w:pPr>
              <w:spacing w:after="0" w:line="240" w:lineRule="auto"/>
              <w:jc w:val="center"/>
              <w:rPr>
                <w:sz w:val="28"/>
                <w:szCs w:val="28"/>
              </w:rPr>
            </w:pPr>
            <w:r>
              <w:rPr>
                <w:sz w:val="28"/>
                <w:szCs w:val="28"/>
              </w:rPr>
              <w:t xml:space="preserve">1.familiarizare cu </w:t>
            </w:r>
            <w:proofErr w:type="spellStart"/>
            <w:r>
              <w:rPr>
                <w:sz w:val="28"/>
                <w:szCs w:val="28"/>
              </w:rPr>
              <w:t>simbolurile</w:t>
            </w:r>
            <w:proofErr w:type="spellEnd"/>
            <w:r>
              <w:rPr>
                <w:sz w:val="28"/>
                <w:szCs w:val="28"/>
              </w:rPr>
              <w:t xml:space="preserve"> </w:t>
            </w:r>
            <w:proofErr w:type="spellStart"/>
            <w:r>
              <w:rPr>
                <w:sz w:val="28"/>
                <w:szCs w:val="28"/>
              </w:rPr>
              <w:t>franceze</w:t>
            </w:r>
            <w:proofErr w:type="spellEnd"/>
          </w:p>
          <w:p w:rsidR="00F90FA6" w:rsidRDefault="00F90FA6" w:rsidP="003F1EE4">
            <w:pPr>
              <w:spacing w:after="0" w:line="240" w:lineRule="auto"/>
              <w:jc w:val="center"/>
              <w:rPr>
                <w:sz w:val="28"/>
                <w:szCs w:val="28"/>
              </w:rPr>
            </w:pPr>
            <w:r>
              <w:rPr>
                <w:sz w:val="28"/>
                <w:szCs w:val="28"/>
              </w:rPr>
              <w:t xml:space="preserve">2. </w:t>
            </w:r>
            <w:proofErr w:type="spellStart"/>
            <w:r>
              <w:rPr>
                <w:sz w:val="28"/>
                <w:szCs w:val="28"/>
              </w:rPr>
              <w:t>însușirea</w:t>
            </w:r>
            <w:proofErr w:type="spellEnd"/>
            <w:r>
              <w:rPr>
                <w:sz w:val="28"/>
                <w:szCs w:val="28"/>
              </w:rPr>
              <w:t xml:space="preserve"> </w:t>
            </w:r>
            <w:proofErr w:type="spellStart"/>
            <w:r>
              <w:rPr>
                <w:sz w:val="28"/>
                <w:szCs w:val="28"/>
              </w:rPr>
              <w:lastRenderedPageBreak/>
              <w:t>acestor</w:t>
            </w:r>
            <w:proofErr w:type="spellEnd"/>
            <w:r>
              <w:rPr>
                <w:sz w:val="28"/>
                <w:szCs w:val="28"/>
              </w:rPr>
              <w:t xml:space="preserve"> </w:t>
            </w:r>
            <w:proofErr w:type="spellStart"/>
            <w:r>
              <w:rPr>
                <w:sz w:val="28"/>
                <w:szCs w:val="28"/>
              </w:rPr>
              <w:t>simboluri</w:t>
            </w:r>
            <w:proofErr w:type="spellEnd"/>
            <w:r>
              <w:rPr>
                <w:sz w:val="28"/>
                <w:szCs w:val="28"/>
              </w:rPr>
              <w:t xml:space="preserve"> </w:t>
            </w:r>
          </w:p>
        </w:tc>
        <w:tc>
          <w:tcPr>
            <w:tcW w:w="1560" w:type="dxa"/>
          </w:tcPr>
          <w:p w:rsidR="00F90FA6" w:rsidRDefault="00F90FA6" w:rsidP="003F1EE4">
            <w:pPr>
              <w:spacing w:after="0" w:line="240" w:lineRule="auto"/>
              <w:jc w:val="center"/>
              <w:rPr>
                <w:sz w:val="28"/>
                <w:szCs w:val="28"/>
              </w:rPr>
            </w:pPr>
            <w:r>
              <w:rPr>
                <w:sz w:val="28"/>
                <w:szCs w:val="28"/>
              </w:rPr>
              <w:lastRenderedPageBreak/>
              <w:t>23.10.2024</w:t>
            </w:r>
          </w:p>
        </w:tc>
        <w:tc>
          <w:tcPr>
            <w:tcW w:w="1712" w:type="dxa"/>
          </w:tcPr>
          <w:p w:rsidR="00F90FA6" w:rsidRDefault="00F90FA6" w:rsidP="003F1EE4">
            <w:pPr>
              <w:spacing w:after="0" w:line="240" w:lineRule="auto"/>
              <w:jc w:val="center"/>
              <w:rPr>
                <w:sz w:val="28"/>
                <w:szCs w:val="28"/>
              </w:rPr>
            </w:pPr>
            <w:proofErr w:type="spellStart"/>
            <w:r>
              <w:rPr>
                <w:sz w:val="28"/>
                <w:szCs w:val="28"/>
              </w:rPr>
              <w:t>Sala</w:t>
            </w:r>
            <w:proofErr w:type="spellEnd"/>
            <w:r>
              <w:rPr>
                <w:sz w:val="28"/>
                <w:szCs w:val="28"/>
              </w:rPr>
              <w:t xml:space="preserve"> de </w:t>
            </w:r>
            <w:proofErr w:type="spellStart"/>
            <w:r>
              <w:rPr>
                <w:sz w:val="28"/>
                <w:szCs w:val="28"/>
              </w:rPr>
              <w:t>clasă</w:t>
            </w:r>
            <w:proofErr w:type="spellEnd"/>
            <w:r>
              <w:rPr>
                <w:sz w:val="28"/>
                <w:szCs w:val="28"/>
              </w:rPr>
              <w:t xml:space="preserve"> </w:t>
            </w:r>
          </w:p>
        </w:tc>
        <w:tc>
          <w:tcPr>
            <w:tcW w:w="990" w:type="dxa"/>
          </w:tcPr>
          <w:p w:rsidR="00F90FA6" w:rsidRDefault="00F90FA6" w:rsidP="003F1EE4">
            <w:pPr>
              <w:spacing w:after="0" w:line="240" w:lineRule="auto"/>
              <w:jc w:val="center"/>
              <w:rPr>
                <w:sz w:val="28"/>
                <w:szCs w:val="28"/>
              </w:rPr>
            </w:pPr>
            <w:proofErr w:type="spellStart"/>
            <w:r>
              <w:rPr>
                <w:sz w:val="28"/>
                <w:szCs w:val="28"/>
              </w:rPr>
              <w:t>elevii</w:t>
            </w:r>
            <w:proofErr w:type="spellEnd"/>
            <w:r>
              <w:rPr>
                <w:sz w:val="28"/>
                <w:szCs w:val="28"/>
              </w:rPr>
              <w:t xml:space="preserve"> </w:t>
            </w:r>
          </w:p>
        </w:tc>
        <w:tc>
          <w:tcPr>
            <w:tcW w:w="1890" w:type="dxa"/>
          </w:tcPr>
          <w:p w:rsidR="00F90FA6" w:rsidRDefault="00F90FA6" w:rsidP="003F1EE4">
            <w:pPr>
              <w:spacing w:after="0" w:line="240" w:lineRule="auto"/>
              <w:jc w:val="center"/>
              <w:rPr>
                <w:sz w:val="28"/>
                <w:szCs w:val="28"/>
              </w:rPr>
            </w:pPr>
            <w:proofErr w:type="spellStart"/>
            <w:r>
              <w:rPr>
                <w:sz w:val="28"/>
                <w:szCs w:val="28"/>
              </w:rPr>
              <w:t>Expoziție</w:t>
            </w:r>
            <w:proofErr w:type="spellEnd"/>
            <w:r>
              <w:rPr>
                <w:sz w:val="28"/>
                <w:szCs w:val="28"/>
              </w:rPr>
              <w:t xml:space="preserve"> cu </w:t>
            </w:r>
            <w:proofErr w:type="spellStart"/>
            <w:r>
              <w:rPr>
                <w:sz w:val="28"/>
                <w:szCs w:val="28"/>
              </w:rPr>
              <w:t>lucrările</w:t>
            </w:r>
            <w:proofErr w:type="spellEnd"/>
            <w:r>
              <w:rPr>
                <w:sz w:val="28"/>
                <w:szCs w:val="28"/>
              </w:rPr>
              <w:t xml:space="preserve"> </w:t>
            </w:r>
            <w:proofErr w:type="spellStart"/>
            <w:r>
              <w:rPr>
                <w:sz w:val="28"/>
                <w:szCs w:val="28"/>
              </w:rPr>
              <w:t>efectuate</w:t>
            </w:r>
            <w:proofErr w:type="spellEnd"/>
            <w:r>
              <w:rPr>
                <w:sz w:val="28"/>
                <w:szCs w:val="28"/>
              </w:rPr>
              <w:t xml:space="preserve"> </w:t>
            </w:r>
          </w:p>
        </w:tc>
      </w:tr>
      <w:tr w:rsidR="00F90FA6" w:rsidTr="00F90FA6">
        <w:trPr>
          <w:trHeight w:val="350"/>
        </w:trPr>
        <w:tc>
          <w:tcPr>
            <w:tcW w:w="645" w:type="dxa"/>
          </w:tcPr>
          <w:p w:rsidR="00F90FA6" w:rsidRDefault="00F90FA6" w:rsidP="003F1EE4">
            <w:pPr>
              <w:spacing w:after="0" w:line="240" w:lineRule="auto"/>
              <w:jc w:val="center"/>
              <w:rPr>
                <w:sz w:val="28"/>
                <w:szCs w:val="28"/>
              </w:rPr>
            </w:pPr>
            <w:r>
              <w:rPr>
                <w:sz w:val="28"/>
                <w:szCs w:val="28"/>
              </w:rPr>
              <w:lastRenderedPageBreak/>
              <w:t>3.</w:t>
            </w:r>
          </w:p>
        </w:tc>
        <w:tc>
          <w:tcPr>
            <w:tcW w:w="1923" w:type="dxa"/>
          </w:tcPr>
          <w:p w:rsidR="00F90FA6" w:rsidRDefault="00F90FA6" w:rsidP="003F1EE4">
            <w:pPr>
              <w:spacing w:after="0" w:line="240" w:lineRule="auto"/>
              <w:jc w:val="center"/>
              <w:rPr>
                <w:sz w:val="28"/>
                <w:szCs w:val="28"/>
              </w:rPr>
            </w:pPr>
            <w:proofErr w:type="spellStart"/>
            <w:r>
              <w:rPr>
                <w:sz w:val="28"/>
                <w:szCs w:val="28"/>
              </w:rPr>
              <w:t>Dugheană</w:t>
            </w:r>
            <w:proofErr w:type="spellEnd"/>
            <w:r>
              <w:rPr>
                <w:sz w:val="28"/>
                <w:szCs w:val="28"/>
              </w:rPr>
              <w:t xml:space="preserve"> </w:t>
            </w:r>
            <w:proofErr w:type="spellStart"/>
            <w:r>
              <w:rPr>
                <w:sz w:val="28"/>
                <w:szCs w:val="28"/>
              </w:rPr>
              <w:t>Violeta</w:t>
            </w:r>
            <w:proofErr w:type="spellEnd"/>
          </w:p>
        </w:tc>
        <w:tc>
          <w:tcPr>
            <w:tcW w:w="829" w:type="dxa"/>
          </w:tcPr>
          <w:p w:rsidR="00F90FA6" w:rsidRDefault="00F90FA6" w:rsidP="003F1EE4">
            <w:pPr>
              <w:spacing w:after="0" w:line="240" w:lineRule="auto"/>
              <w:jc w:val="center"/>
              <w:rPr>
                <w:sz w:val="28"/>
                <w:szCs w:val="28"/>
              </w:rPr>
            </w:pPr>
            <w:r>
              <w:rPr>
                <w:sz w:val="28"/>
                <w:szCs w:val="28"/>
              </w:rPr>
              <w:t>V+VII</w:t>
            </w:r>
          </w:p>
        </w:tc>
        <w:tc>
          <w:tcPr>
            <w:tcW w:w="1985" w:type="dxa"/>
          </w:tcPr>
          <w:p w:rsidR="00F90FA6" w:rsidRPr="00F90FA6" w:rsidRDefault="00F90FA6" w:rsidP="003F1EE4">
            <w:pPr>
              <w:spacing w:after="0" w:line="240" w:lineRule="auto"/>
              <w:jc w:val="center"/>
              <w:rPr>
                <w:b/>
                <w:sz w:val="28"/>
                <w:szCs w:val="28"/>
              </w:rPr>
            </w:pPr>
            <w:proofErr w:type="spellStart"/>
            <w:r w:rsidRPr="00F90FA6">
              <w:rPr>
                <w:b/>
                <w:sz w:val="28"/>
                <w:szCs w:val="28"/>
              </w:rPr>
              <w:t>AutumnGlasses</w:t>
            </w:r>
            <w:proofErr w:type="spellEnd"/>
          </w:p>
        </w:tc>
        <w:tc>
          <w:tcPr>
            <w:tcW w:w="1984" w:type="dxa"/>
          </w:tcPr>
          <w:p w:rsidR="00F90FA6" w:rsidRDefault="00F90FA6" w:rsidP="00F90FA6">
            <w:pPr>
              <w:numPr>
                <w:ilvl w:val="0"/>
                <w:numId w:val="13"/>
              </w:numPr>
              <w:spacing w:after="0" w:line="240" w:lineRule="auto"/>
              <w:jc w:val="both"/>
              <w:rPr>
                <w:sz w:val="28"/>
                <w:szCs w:val="28"/>
              </w:rPr>
            </w:pPr>
            <w:proofErr w:type="spellStart"/>
            <w:r>
              <w:rPr>
                <w:sz w:val="28"/>
                <w:szCs w:val="28"/>
              </w:rPr>
              <w:t>Valorificarea</w:t>
            </w:r>
            <w:proofErr w:type="spellEnd"/>
            <w:r>
              <w:rPr>
                <w:sz w:val="28"/>
                <w:szCs w:val="28"/>
              </w:rPr>
              <w:t xml:space="preserve"> </w:t>
            </w:r>
            <w:proofErr w:type="spellStart"/>
            <w:r>
              <w:rPr>
                <w:sz w:val="28"/>
                <w:szCs w:val="28"/>
              </w:rPr>
              <w:t>talentului</w:t>
            </w:r>
            <w:proofErr w:type="spellEnd"/>
            <w:r>
              <w:rPr>
                <w:sz w:val="28"/>
                <w:szCs w:val="28"/>
              </w:rPr>
              <w:t xml:space="preserve"> </w:t>
            </w:r>
            <w:proofErr w:type="spellStart"/>
            <w:r>
              <w:rPr>
                <w:sz w:val="28"/>
                <w:szCs w:val="28"/>
              </w:rPr>
              <w:t>și</w:t>
            </w:r>
            <w:proofErr w:type="spellEnd"/>
            <w:r>
              <w:rPr>
                <w:sz w:val="28"/>
                <w:szCs w:val="28"/>
              </w:rPr>
              <w:t xml:space="preserve"> a </w:t>
            </w:r>
            <w:proofErr w:type="spellStart"/>
            <w:r>
              <w:rPr>
                <w:sz w:val="28"/>
                <w:szCs w:val="28"/>
              </w:rPr>
              <w:t>aptitudinilor</w:t>
            </w:r>
            <w:proofErr w:type="spellEnd"/>
            <w:r>
              <w:rPr>
                <w:sz w:val="28"/>
                <w:szCs w:val="28"/>
              </w:rPr>
              <w:t xml:space="preserve"> </w:t>
            </w:r>
            <w:proofErr w:type="spellStart"/>
            <w:r>
              <w:rPr>
                <w:sz w:val="28"/>
                <w:szCs w:val="28"/>
              </w:rPr>
              <w:t>artistice</w:t>
            </w:r>
            <w:proofErr w:type="spellEnd"/>
            <w:r>
              <w:rPr>
                <w:sz w:val="28"/>
                <w:szCs w:val="28"/>
              </w:rPr>
              <w:t xml:space="preserve"> ale </w:t>
            </w:r>
            <w:proofErr w:type="spellStart"/>
            <w:r>
              <w:rPr>
                <w:sz w:val="28"/>
                <w:szCs w:val="28"/>
              </w:rPr>
              <w:t>elevilor</w:t>
            </w:r>
            <w:proofErr w:type="spellEnd"/>
          </w:p>
          <w:p w:rsidR="00F90FA6" w:rsidRDefault="00F90FA6" w:rsidP="00F90FA6">
            <w:pPr>
              <w:numPr>
                <w:ilvl w:val="0"/>
                <w:numId w:val="13"/>
              </w:numPr>
              <w:spacing w:after="0" w:line="240" w:lineRule="auto"/>
              <w:jc w:val="both"/>
              <w:rPr>
                <w:sz w:val="28"/>
                <w:szCs w:val="28"/>
              </w:rPr>
            </w:pPr>
            <w:proofErr w:type="spellStart"/>
            <w:r>
              <w:rPr>
                <w:sz w:val="28"/>
                <w:szCs w:val="28"/>
              </w:rPr>
              <w:t>Dezvoltarea</w:t>
            </w:r>
            <w:proofErr w:type="spellEnd"/>
            <w:r>
              <w:rPr>
                <w:sz w:val="28"/>
                <w:szCs w:val="28"/>
              </w:rPr>
              <w:t xml:space="preserve"> </w:t>
            </w:r>
            <w:proofErr w:type="spellStart"/>
            <w:r>
              <w:rPr>
                <w:sz w:val="28"/>
                <w:szCs w:val="28"/>
              </w:rPr>
              <w:t>creativității</w:t>
            </w:r>
            <w:proofErr w:type="spellEnd"/>
            <w:r>
              <w:rPr>
                <w:sz w:val="28"/>
                <w:szCs w:val="28"/>
              </w:rPr>
              <w:t xml:space="preserve"> </w:t>
            </w:r>
            <w:proofErr w:type="spellStart"/>
            <w:r>
              <w:rPr>
                <w:sz w:val="28"/>
                <w:szCs w:val="28"/>
              </w:rPr>
              <w:t>și</w:t>
            </w:r>
            <w:proofErr w:type="spellEnd"/>
            <w:r>
              <w:rPr>
                <w:sz w:val="28"/>
                <w:szCs w:val="28"/>
              </w:rPr>
              <w:t xml:space="preserve"> </w:t>
            </w:r>
            <w:proofErr w:type="spellStart"/>
            <w:r>
              <w:rPr>
                <w:sz w:val="28"/>
                <w:szCs w:val="28"/>
              </w:rPr>
              <w:t>formarea</w:t>
            </w:r>
            <w:proofErr w:type="spellEnd"/>
            <w:r>
              <w:rPr>
                <w:sz w:val="28"/>
                <w:szCs w:val="28"/>
              </w:rPr>
              <w:t xml:space="preserve"> </w:t>
            </w:r>
            <w:proofErr w:type="spellStart"/>
            <w:r>
              <w:rPr>
                <w:sz w:val="28"/>
                <w:szCs w:val="28"/>
              </w:rPr>
              <w:t>unor</w:t>
            </w:r>
            <w:proofErr w:type="spellEnd"/>
            <w:r>
              <w:rPr>
                <w:sz w:val="28"/>
                <w:szCs w:val="28"/>
              </w:rPr>
              <w:t xml:space="preserve"> </w:t>
            </w:r>
            <w:proofErr w:type="spellStart"/>
            <w:r>
              <w:rPr>
                <w:sz w:val="28"/>
                <w:szCs w:val="28"/>
              </w:rPr>
              <w:t>abilități</w:t>
            </w:r>
            <w:proofErr w:type="spellEnd"/>
            <w:r>
              <w:rPr>
                <w:sz w:val="28"/>
                <w:szCs w:val="28"/>
              </w:rPr>
              <w:t xml:space="preserve"> practice </w:t>
            </w:r>
          </w:p>
        </w:tc>
        <w:tc>
          <w:tcPr>
            <w:tcW w:w="1560" w:type="dxa"/>
          </w:tcPr>
          <w:p w:rsidR="00F90FA6" w:rsidRDefault="00F90FA6" w:rsidP="003F1EE4">
            <w:pPr>
              <w:spacing w:after="0" w:line="240" w:lineRule="auto"/>
              <w:jc w:val="center"/>
              <w:rPr>
                <w:sz w:val="28"/>
                <w:szCs w:val="28"/>
              </w:rPr>
            </w:pPr>
            <w:r>
              <w:rPr>
                <w:sz w:val="28"/>
                <w:szCs w:val="28"/>
              </w:rPr>
              <w:t>24.10.2024</w:t>
            </w:r>
          </w:p>
          <w:p w:rsidR="00F90FA6" w:rsidRDefault="00F90FA6" w:rsidP="003F1EE4">
            <w:pPr>
              <w:spacing w:after="0" w:line="240" w:lineRule="auto"/>
              <w:jc w:val="center"/>
              <w:rPr>
                <w:sz w:val="28"/>
                <w:szCs w:val="28"/>
              </w:rPr>
            </w:pPr>
          </w:p>
          <w:p w:rsidR="00F90FA6" w:rsidRDefault="00F90FA6" w:rsidP="003F1EE4">
            <w:pPr>
              <w:spacing w:after="0" w:line="240" w:lineRule="auto"/>
              <w:jc w:val="center"/>
              <w:rPr>
                <w:sz w:val="28"/>
                <w:szCs w:val="28"/>
              </w:rPr>
            </w:pPr>
          </w:p>
          <w:p w:rsidR="00F90FA6" w:rsidRDefault="00F90FA6" w:rsidP="003F1EE4">
            <w:pPr>
              <w:spacing w:after="0" w:line="240" w:lineRule="auto"/>
              <w:jc w:val="center"/>
              <w:rPr>
                <w:sz w:val="28"/>
                <w:szCs w:val="28"/>
              </w:rPr>
            </w:pPr>
          </w:p>
          <w:p w:rsidR="00F90FA6" w:rsidRDefault="00F90FA6" w:rsidP="003F1EE4">
            <w:pPr>
              <w:spacing w:after="0" w:line="240" w:lineRule="auto"/>
              <w:jc w:val="center"/>
              <w:rPr>
                <w:sz w:val="28"/>
                <w:szCs w:val="28"/>
              </w:rPr>
            </w:pPr>
          </w:p>
          <w:p w:rsidR="00F90FA6" w:rsidRDefault="00F90FA6" w:rsidP="003F1EE4">
            <w:pPr>
              <w:spacing w:after="0" w:line="240" w:lineRule="auto"/>
              <w:jc w:val="center"/>
              <w:rPr>
                <w:sz w:val="28"/>
                <w:szCs w:val="28"/>
              </w:rPr>
            </w:pPr>
            <w:r>
              <w:rPr>
                <w:sz w:val="28"/>
                <w:szCs w:val="28"/>
              </w:rPr>
              <w:t>25.10.2024</w:t>
            </w:r>
          </w:p>
        </w:tc>
        <w:tc>
          <w:tcPr>
            <w:tcW w:w="1712" w:type="dxa"/>
          </w:tcPr>
          <w:p w:rsidR="00F90FA6" w:rsidRDefault="00F90FA6" w:rsidP="003F1EE4">
            <w:pPr>
              <w:spacing w:after="0" w:line="240" w:lineRule="auto"/>
              <w:jc w:val="center"/>
              <w:rPr>
                <w:sz w:val="28"/>
                <w:szCs w:val="28"/>
              </w:rPr>
            </w:pPr>
            <w:proofErr w:type="spellStart"/>
            <w:r>
              <w:rPr>
                <w:sz w:val="28"/>
                <w:szCs w:val="28"/>
              </w:rPr>
              <w:t>Sala</w:t>
            </w:r>
            <w:proofErr w:type="spellEnd"/>
            <w:r>
              <w:rPr>
                <w:sz w:val="28"/>
                <w:szCs w:val="28"/>
              </w:rPr>
              <w:t xml:space="preserve"> de </w:t>
            </w:r>
            <w:proofErr w:type="spellStart"/>
            <w:r>
              <w:rPr>
                <w:sz w:val="28"/>
                <w:szCs w:val="28"/>
              </w:rPr>
              <w:t>clasă</w:t>
            </w:r>
            <w:proofErr w:type="spellEnd"/>
          </w:p>
        </w:tc>
        <w:tc>
          <w:tcPr>
            <w:tcW w:w="990" w:type="dxa"/>
          </w:tcPr>
          <w:p w:rsidR="00F90FA6" w:rsidRDefault="00F90FA6" w:rsidP="003F1EE4">
            <w:pPr>
              <w:spacing w:after="0" w:line="240" w:lineRule="auto"/>
              <w:jc w:val="center"/>
              <w:rPr>
                <w:sz w:val="28"/>
                <w:szCs w:val="28"/>
              </w:rPr>
            </w:pPr>
            <w:proofErr w:type="spellStart"/>
            <w:r>
              <w:rPr>
                <w:sz w:val="28"/>
                <w:szCs w:val="28"/>
              </w:rPr>
              <w:t>elevii</w:t>
            </w:r>
            <w:proofErr w:type="spellEnd"/>
          </w:p>
        </w:tc>
        <w:tc>
          <w:tcPr>
            <w:tcW w:w="1890" w:type="dxa"/>
          </w:tcPr>
          <w:p w:rsidR="00F90FA6" w:rsidRDefault="00F90FA6" w:rsidP="003F1EE4">
            <w:pPr>
              <w:spacing w:after="0" w:line="240" w:lineRule="auto"/>
              <w:jc w:val="center"/>
              <w:rPr>
                <w:sz w:val="28"/>
                <w:szCs w:val="28"/>
              </w:rPr>
            </w:pPr>
            <w:proofErr w:type="spellStart"/>
            <w:r>
              <w:rPr>
                <w:sz w:val="28"/>
                <w:szCs w:val="28"/>
              </w:rPr>
              <w:t>Expoziție</w:t>
            </w:r>
            <w:proofErr w:type="spellEnd"/>
            <w:r>
              <w:rPr>
                <w:sz w:val="28"/>
                <w:szCs w:val="28"/>
              </w:rPr>
              <w:t xml:space="preserve"> cu </w:t>
            </w:r>
            <w:proofErr w:type="spellStart"/>
            <w:r>
              <w:rPr>
                <w:sz w:val="28"/>
                <w:szCs w:val="28"/>
              </w:rPr>
              <w:t>lucrările</w:t>
            </w:r>
            <w:proofErr w:type="spellEnd"/>
            <w:r>
              <w:rPr>
                <w:sz w:val="28"/>
                <w:szCs w:val="28"/>
              </w:rPr>
              <w:t xml:space="preserve"> </w:t>
            </w:r>
            <w:proofErr w:type="spellStart"/>
            <w:r>
              <w:rPr>
                <w:sz w:val="28"/>
                <w:szCs w:val="28"/>
              </w:rPr>
              <w:t>realizate</w:t>
            </w:r>
            <w:proofErr w:type="spellEnd"/>
          </w:p>
        </w:tc>
      </w:tr>
      <w:tr w:rsidR="00F90FA6" w:rsidTr="00F90FA6">
        <w:trPr>
          <w:trHeight w:val="335"/>
        </w:trPr>
        <w:tc>
          <w:tcPr>
            <w:tcW w:w="645" w:type="dxa"/>
          </w:tcPr>
          <w:p w:rsidR="00F90FA6" w:rsidRDefault="00F90FA6" w:rsidP="003F1EE4">
            <w:pPr>
              <w:spacing w:after="0" w:line="240" w:lineRule="auto"/>
              <w:jc w:val="center"/>
              <w:rPr>
                <w:sz w:val="28"/>
                <w:szCs w:val="28"/>
              </w:rPr>
            </w:pPr>
            <w:r>
              <w:rPr>
                <w:sz w:val="28"/>
                <w:szCs w:val="28"/>
              </w:rPr>
              <w:t>4.</w:t>
            </w:r>
          </w:p>
        </w:tc>
        <w:tc>
          <w:tcPr>
            <w:tcW w:w="1923" w:type="dxa"/>
          </w:tcPr>
          <w:p w:rsidR="00F90FA6" w:rsidRDefault="00F90FA6" w:rsidP="003F1EE4">
            <w:pPr>
              <w:spacing w:after="0" w:line="240" w:lineRule="auto"/>
              <w:jc w:val="center"/>
              <w:rPr>
                <w:sz w:val="28"/>
                <w:szCs w:val="28"/>
              </w:rPr>
            </w:pPr>
            <w:proofErr w:type="spellStart"/>
            <w:r>
              <w:rPr>
                <w:sz w:val="28"/>
                <w:szCs w:val="28"/>
              </w:rPr>
              <w:t>Dugheană</w:t>
            </w:r>
            <w:proofErr w:type="spellEnd"/>
            <w:r>
              <w:rPr>
                <w:sz w:val="28"/>
                <w:szCs w:val="28"/>
              </w:rPr>
              <w:t xml:space="preserve"> </w:t>
            </w:r>
            <w:proofErr w:type="spellStart"/>
            <w:r>
              <w:rPr>
                <w:sz w:val="28"/>
                <w:szCs w:val="28"/>
              </w:rPr>
              <w:t>Violeta</w:t>
            </w:r>
            <w:proofErr w:type="spellEnd"/>
          </w:p>
        </w:tc>
        <w:tc>
          <w:tcPr>
            <w:tcW w:w="829" w:type="dxa"/>
          </w:tcPr>
          <w:p w:rsidR="00F90FA6" w:rsidRDefault="00F90FA6" w:rsidP="003F1EE4">
            <w:pPr>
              <w:spacing w:after="0" w:line="240" w:lineRule="auto"/>
              <w:jc w:val="center"/>
              <w:rPr>
                <w:sz w:val="28"/>
                <w:szCs w:val="28"/>
              </w:rPr>
            </w:pPr>
            <w:r>
              <w:rPr>
                <w:sz w:val="28"/>
                <w:szCs w:val="28"/>
              </w:rPr>
              <w:t>VIII</w:t>
            </w:r>
          </w:p>
        </w:tc>
        <w:tc>
          <w:tcPr>
            <w:tcW w:w="1985" w:type="dxa"/>
          </w:tcPr>
          <w:p w:rsidR="00F90FA6" w:rsidRPr="00F90FA6" w:rsidRDefault="00F90FA6" w:rsidP="003F1EE4">
            <w:pPr>
              <w:spacing w:after="0" w:line="240" w:lineRule="auto"/>
              <w:jc w:val="center"/>
              <w:rPr>
                <w:b/>
                <w:sz w:val="28"/>
                <w:szCs w:val="28"/>
              </w:rPr>
            </w:pPr>
            <w:proofErr w:type="spellStart"/>
            <w:r w:rsidRPr="00F90FA6">
              <w:rPr>
                <w:b/>
                <w:sz w:val="28"/>
                <w:szCs w:val="28"/>
              </w:rPr>
              <w:t>Autumnpictures</w:t>
            </w:r>
            <w:proofErr w:type="spellEnd"/>
          </w:p>
        </w:tc>
        <w:tc>
          <w:tcPr>
            <w:tcW w:w="1984" w:type="dxa"/>
          </w:tcPr>
          <w:p w:rsidR="00F90FA6" w:rsidRDefault="00F90FA6" w:rsidP="003F1EE4">
            <w:pPr>
              <w:spacing w:after="0" w:line="240" w:lineRule="auto"/>
              <w:jc w:val="both"/>
              <w:rPr>
                <w:sz w:val="28"/>
                <w:szCs w:val="28"/>
              </w:rPr>
            </w:pPr>
            <w:r>
              <w:rPr>
                <w:sz w:val="28"/>
                <w:szCs w:val="28"/>
              </w:rPr>
              <w:t xml:space="preserve">1.Valorificarea </w:t>
            </w:r>
            <w:proofErr w:type="spellStart"/>
            <w:r>
              <w:rPr>
                <w:sz w:val="28"/>
                <w:szCs w:val="28"/>
              </w:rPr>
              <w:t>talentului</w:t>
            </w:r>
            <w:proofErr w:type="spellEnd"/>
            <w:r>
              <w:rPr>
                <w:sz w:val="28"/>
                <w:szCs w:val="28"/>
              </w:rPr>
              <w:t xml:space="preserve"> </w:t>
            </w:r>
            <w:proofErr w:type="spellStart"/>
            <w:r>
              <w:rPr>
                <w:sz w:val="28"/>
                <w:szCs w:val="28"/>
              </w:rPr>
              <w:t>și</w:t>
            </w:r>
            <w:proofErr w:type="spellEnd"/>
            <w:r>
              <w:rPr>
                <w:sz w:val="28"/>
                <w:szCs w:val="28"/>
              </w:rPr>
              <w:t xml:space="preserve"> a </w:t>
            </w:r>
            <w:proofErr w:type="spellStart"/>
            <w:r>
              <w:rPr>
                <w:sz w:val="28"/>
                <w:szCs w:val="28"/>
              </w:rPr>
              <w:t>aptitudinilor</w:t>
            </w:r>
            <w:proofErr w:type="spellEnd"/>
            <w:r>
              <w:rPr>
                <w:sz w:val="28"/>
                <w:szCs w:val="28"/>
              </w:rPr>
              <w:t xml:space="preserve"> </w:t>
            </w:r>
            <w:proofErr w:type="spellStart"/>
            <w:r>
              <w:rPr>
                <w:sz w:val="28"/>
                <w:szCs w:val="28"/>
              </w:rPr>
              <w:t>artistice</w:t>
            </w:r>
            <w:proofErr w:type="spellEnd"/>
            <w:r>
              <w:rPr>
                <w:sz w:val="28"/>
                <w:szCs w:val="28"/>
              </w:rPr>
              <w:t xml:space="preserve"> ale </w:t>
            </w:r>
            <w:proofErr w:type="spellStart"/>
            <w:r>
              <w:rPr>
                <w:sz w:val="28"/>
                <w:szCs w:val="28"/>
              </w:rPr>
              <w:t>elevilor</w:t>
            </w:r>
            <w:proofErr w:type="spellEnd"/>
          </w:p>
          <w:p w:rsidR="00F90FA6" w:rsidRDefault="00F90FA6" w:rsidP="003F1EE4">
            <w:pPr>
              <w:spacing w:after="0" w:line="240" w:lineRule="auto"/>
              <w:jc w:val="center"/>
              <w:rPr>
                <w:sz w:val="28"/>
                <w:szCs w:val="28"/>
              </w:rPr>
            </w:pPr>
            <w:r>
              <w:rPr>
                <w:sz w:val="28"/>
                <w:szCs w:val="28"/>
              </w:rPr>
              <w:t xml:space="preserve">2.Dezvoltarea </w:t>
            </w:r>
            <w:proofErr w:type="spellStart"/>
            <w:r>
              <w:rPr>
                <w:sz w:val="28"/>
                <w:szCs w:val="28"/>
              </w:rPr>
              <w:t>creativității</w:t>
            </w:r>
            <w:proofErr w:type="spellEnd"/>
            <w:r>
              <w:rPr>
                <w:sz w:val="28"/>
                <w:szCs w:val="28"/>
              </w:rPr>
              <w:t xml:space="preserve"> </w:t>
            </w:r>
            <w:proofErr w:type="spellStart"/>
            <w:r>
              <w:rPr>
                <w:sz w:val="28"/>
                <w:szCs w:val="28"/>
              </w:rPr>
              <w:t>și</w:t>
            </w:r>
            <w:proofErr w:type="spellEnd"/>
            <w:r>
              <w:rPr>
                <w:sz w:val="28"/>
                <w:szCs w:val="28"/>
              </w:rPr>
              <w:t xml:space="preserve"> </w:t>
            </w:r>
            <w:proofErr w:type="spellStart"/>
            <w:r>
              <w:rPr>
                <w:sz w:val="28"/>
                <w:szCs w:val="28"/>
              </w:rPr>
              <w:t>formarea</w:t>
            </w:r>
            <w:proofErr w:type="spellEnd"/>
            <w:r>
              <w:rPr>
                <w:sz w:val="28"/>
                <w:szCs w:val="28"/>
              </w:rPr>
              <w:t xml:space="preserve"> </w:t>
            </w:r>
            <w:proofErr w:type="spellStart"/>
            <w:r>
              <w:rPr>
                <w:sz w:val="28"/>
                <w:szCs w:val="28"/>
              </w:rPr>
              <w:t>unor</w:t>
            </w:r>
            <w:proofErr w:type="spellEnd"/>
            <w:r>
              <w:rPr>
                <w:sz w:val="28"/>
                <w:szCs w:val="28"/>
              </w:rPr>
              <w:t xml:space="preserve"> </w:t>
            </w:r>
            <w:proofErr w:type="spellStart"/>
            <w:r>
              <w:rPr>
                <w:sz w:val="28"/>
                <w:szCs w:val="28"/>
              </w:rPr>
              <w:t>abilități</w:t>
            </w:r>
            <w:proofErr w:type="spellEnd"/>
            <w:r>
              <w:rPr>
                <w:sz w:val="28"/>
                <w:szCs w:val="28"/>
              </w:rPr>
              <w:t xml:space="preserve"> practice </w:t>
            </w:r>
          </w:p>
        </w:tc>
        <w:tc>
          <w:tcPr>
            <w:tcW w:w="1560" w:type="dxa"/>
          </w:tcPr>
          <w:p w:rsidR="00F90FA6" w:rsidRDefault="00F90FA6" w:rsidP="003F1EE4">
            <w:pPr>
              <w:spacing w:after="0" w:line="240" w:lineRule="auto"/>
              <w:jc w:val="center"/>
              <w:rPr>
                <w:sz w:val="28"/>
                <w:szCs w:val="28"/>
              </w:rPr>
            </w:pPr>
            <w:r>
              <w:rPr>
                <w:sz w:val="28"/>
                <w:szCs w:val="28"/>
              </w:rPr>
              <w:t>24.10.2024</w:t>
            </w:r>
          </w:p>
          <w:p w:rsidR="00F90FA6" w:rsidRDefault="00F90FA6" w:rsidP="003F1EE4">
            <w:pPr>
              <w:spacing w:after="0" w:line="240" w:lineRule="auto"/>
              <w:jc w:val="center"/>
              <w:rPr>
                <w:sz w:val="28"/>
                <w:szCs w:val="28"/>
              </w:rPr>
            </w:pPr>
          </w:p>
          <w:p w:rsidR="00F90FA6" w:rsidRDefault="00F90FA6" w:rsidP="003F1EE4">
            <w:pPr>
              <w:spacing w:after="0" w:line="240" w:lineRule="auto"/>
              <w:jc w:val="center"/>
              <w:rPr>
                <w:sz w:val="28"/>
                <w:szCs w:val="28"/>
              </w:rPr>
            </w:pPr>
          </w:p>
          <w:p w:rsidR="00F90FA6" w:rsidRDefault="00F90FA6" w:rsidP="003F1EE4">
            <w:pPr>
              <w:spacing w:after="0" w:line="240" w:lineRule="auto"/>
              <w:jc w:val="center"/>
              <w:rPr>
                <w:sz w:val="28"/>
                <w:szCs w:val="28"/>
              </w:rPr>
            </w:pPr>
          </w:p>
          <w:p w:rsidR="00F90FA6" w:rsidRDefault="00F90FA6" w:rsidP="003F1EE4">
            <w:pPr>
              <w:spacing w:after="0" w:line="240" w:lineRule="auto"/>
              <w:jc w:val="center"/>
              <w:rPr>
                <w:sz w:val="28"/>
                <w:szCs w:val="28"/>
              </w:rPr>
            </w:pPr>
          </w:p>
          <w:p w:rsidR="00F90FA6" w:rsidRDefault="00F90FA6" w:rsidP="003F1EE4">
            <w:pPr>
              <w:spacing w:after="0" w:line="240" w:lineRule="auto"/>
              <w:jc w:val="center"/>
              <w:rPr>
                <w:sz w:val="28"/>
                <w:szCs w:val="28"/>
              </w:rPr>
            </w:pPr>
            <w:r>
              <w:rPr>
                <w:sz w:val="28"/>
                <w:szCs w:val="28"/>
              </w:rPr>
              <w:t>25.10.2024</w:t>
            </w:r>
          </w:p>
        </w:tc>
        <w:tc>
          <w:tcPr>
            <w:tcW w:w="1712" w:type="dxa"/>
          </w:tcPr>
          <w:p w:rsidR="00F90FA6" w:rsidRDefault="00F90FA6" w:rsidP="003F1EE4">
            <w:pPr>
              <w:spacing w:after="0" w:line="240" w:lineRule="auto"/>
              <w:jc w:val="center"/>
              <w:rPr>
                <w:sz w:val="28"/>
                <w:szCs w:val="28"/>
              </w:rPr>
            </w:pPr>
            <w:proofErr w:type="spellStart"/>
            <w:r>
              <w:rPr>
                <w:sz w:val="28"/>
                <w:szCs w:val="28"/>
              </w:rPr>
              <w:t>Sala</w:t>
            </w:r>
            <w:proofErr w:type="spellEnd"/>
            <w:r>
              <w:rPr>
                <w:sz w:val="28"/>
                <w:szCs w:val="28"/>
              </w:rPr>
              <w:t xml:space="preserve"> de </w:t>
            </w:r>
            <w:proofErr w:type="spellStart"/>
            <w:r>
              <w:rPr>
                <w:sz w:val="28"/>
                <w:szCs w:val="28"/>
              </w:rPr>
              <w:t>clasă</w:t>
            </w:r>
            <w:proofErr w:type="spellEnd"/>
          </w:p>
        </w:tc>
        <w:tc>
          <w:tcPr>
            <w:tcW w:w="990" w:type="dxa"/>
          </w:tcPr>
          <w:p w:rsidR="00F90FA6" w:rsidRDefault="00F90FA6" w:rsidP="003F1EE4">
            <w:pPr>
              <w:spacing w:after="0" w:line="240" w:lineRule="auto"/>
              <w:jc w:val="center"/>
              <w:rPr>
                <w:sz w:val="28"/>
                <w:szCs w:val="28"/>
              </w:rPr>
            </w:pPr>
            <w:proofErr w:type="spellStart"/>
            <w:r>
              <w:rPr>
                <w:sz w:val="28"/>
                <w:szCs w:val="28"/>
              </w:rPr>
              <w:t>elevii</w:t>
            </w:r>
            <w:proofErr w:type="spellEnd"/>
          </w:p>
        </w:tc>
        <w:tc>
          <w:tcPr>
            <w:tcW w:w="1890" w:type="dxa"/>
          </w:tcPr>
          <w:p w:rsidR="00F90FA6" w:rsidRDefault="00F90FA6" w:rsidP="003F1EE4">
            <w:pPr>
              <w:spacing w:after="0" w:line="240" w:lineRule="auto"/>
              <w:jc w:val="center"/>
              <w:rPr>
                <w:sz w:val="28"/>
                <w:szCs w:val="28"/>
              </w:rPr>
            </w:pPr>
            <w:proofErr w:type="spellStart"/>
            <w:r>
              <w:rPr>
                <w:sz w:val="28"/>
                <w:szCs w:val="28"/>
              </w:rPr>
              <w:t>Expoziție</w:t>
            </w:r>
            <w:proofErr w:type="spellEnd"/>
            <w:r>
              <w:rPr>
                <w:sz w:val="28"/>
                <w:szCs w:val="28"/>
              </w:rPr>
              <w:t xml:space="preserve"> cu </w:t>
            </w:r>
            <w:proofErr w:type="spellStart"/>
            <w:r>
              <w:rPr>
                <w:sz w:val="28"/>
                <w:szCs w:val="28"/>
              </w:rPr>
              <w:t>lucrările</w:t>
            </w:r>
            <w:proofErr w:type="spellEnd"/>
            <w:r>
              <w:rPr>
                <w:sz w:val="28"/>
                <w:szCs w:val="28"/>
              </w:rPr>
              <w:t xml:space="preserve"> </w:t>
            </w:r>
            <w:proofErr w:type="spellStart"/>
            <w:r>
              <w:rPr>
                <w:sz w:val="28"/>
                <w:szCs w:val="28"/>
              </w:rPr>
              <w:t>realizate</w:t>
            </w:r>
            <w:proofErr w:type="spellEnd"/>
          </w:p>
        </w:tc>
      </w:tr>
      <w:tr w:rsidR="00F90FA6" w:rsidTr="00F90FA6">
        <w:trPr>
          <w:trHeight w:val="350"/>
        </w:trPr>
        <w:tc>
          <w:tcPr>
            <w:tcW w:w="645" w:type="dxa"/>
          </w:tcPr>
          <w:p w:rsidR="00F90FA6" w:rsidRDefault="00F90FA6" w:rsidP="003F1EE4">
            <w:pPr>
              <w:spacing w:after="0" w:line="240" w:lineRule="auto"/>
              <w:jc w:val="center"/>
              <w:rPr>
                <w:sz w:val="28"/>
                <w:szCs w:val="28"/>
              </w:rPr>
            </w:pPr>
            <w:r>
              <w:rPr>
                <w:sz w:val="28"/>
                <w:szCs w:val="28"/>
              </w:rPr>
              <w:t>5.</w:t>
            </w:r>
          </w:p>
        </w:tc>
        <w:tc>
          <w:tcPr>
            <w:tcW w:w="1923" w:type="dxa"/>
          </w:tcPr>
          <w:p w:rsidR="00F90FA6" w:rsidRDefault="00F90FA6" w:rsidP="003F1EE4">
            <w:pPr>
              <w:spacing w:after="0" w:line="240" w:lineRule="auto"/>
              <w:jc w:val="center"/>
              <w:rPr>
                <w:sz w:val="28"/>
                <w:szCs w:val="28"/>
              </w:rPr>
            </w:pPr>
            <w:proofErr w:type="spellStart"/>
            <w:r>
              <w:rPr>
                <w:sz w:val="28"/>
                <w:szCs w:val="28"/>
              </w:rPr>
              <w:t>Negoiță</w:t>
            </w:r>
            <w:proofErr w:type="spellEnd"/>
            <w:r>
              <w:rPr>
                <w:sz w:val="28"/>
                <w:szCs w:val="28"/>
              </w:rPr>
              <w:t xml:space="preserve"> </w:t>
            </w:r>
            <w:proofErr w:type="spellStart"/>
            <w:r>
              <w:rPr>
                <w:sz w:val="28"/>
                <w:szCs w:val="28"/>
              </w:rPr>
              <w:t>Ionuț</w:t>
            </w:r>
            <w:proofErr w:type="spellEnd"/>
            <w:r>
              <w:rPr>
                <w:sz w:val="28"/>
                <w:szCs w:val="28"/>
              </w:rPr>
              <w:t xml:space="preserve"> </w:t>
            </w:r>
            <w:proofErr w:type="spellStart"/>
            <w:r>
              <w:rPr>
                <w:sz w:val="28"/>
                <w:szCs w:val="28"/>
              </w:rPr>
              <w:t>Alin</w:t>
            </w:r>
            <w:proofErr w:type="spellEnd"/>
            <w:r>
              <w:rPr>
                <w:sz w:val="28"/>
                <w:szCs w:val="28"/>
              </w:rPr>
              <w:t xml:space="preserve"> </w:t>
            </w:r>
          </w:p>
        </w:tc>
        <w:tc>
          <w:tcPr>
            <w:tcW w:w="829" w:type="dxa"/>
          </w:tcPr>
          <w:p w:rsidR="00F90FA6" w:rsidRDefault="00F90FA6" w:rsidP="003F1EE4">
            <w:pPr>
              <w:spacing w:after="0" w:line="240" w:lineRule="auto"/>
              <w:jc w:val="center"/>
              <w:rPr>
                <w:sz w:val="28"/>
                <w:szCs w:val="28"/>
              </w:rPr>
            </w:pPr>
            <w:proofErr w:type="spellStart"/>
            <w:r>
              <w:rPr>
                <w:sz w:val="28"/>
                <w:szCs w:val="28"/>
              </w:rPr>
              <w:t>Primar</w:t>
            </w:r>
            <w:proofErr w:type="spellEnd"/>
            <w:r>
              <w:rPr>
                <w:sz w:val="28"/>
                <w:szCs w:val="28"/>
              </w:rPr>
              <w:t xml:space="preserve"> </w:t>
            </w:r>
            <w:proofErr w:type="spellStart"/>
            <w:r>
              <w:rPr>
                <w:sz w:val="28"/>
                <w:szCs w:val="28"/>
              </w:rPr>
              <w:t>și</w:t>
            </w:r>
            <w:proofErr w:type="spellEnd"/>
            <w:r>
              <w:rPr>
                <w:sz w:val="28"/>
                <w:szCs w:val="28"/>
              </w:rPr>
              <w:t xml:space="preserve"> </w:t>
            </w:r>
            <w:proofErr w:type="spellStart"/>
            <w:r>
              <w:rPr>
                <w:sz w:val="28"/>
                <w:szCs w:val="28"/>
              </w:rPr>
              <w:t>gimnazial</w:t>
            </w:r>
            <w:proofErr w:type="spellEnd"/>
            <w:r>
              <w:rPr>
                <w:sz w:val="28"/>
                <w:szCs w:val="28"/>
              </w:rPr>
              <w:t xml:space="preserve"> </w:t>
            </w:r>
          </w:p>
        </w:tc>
        <w:tc>
          <w:tcPr>
            <w:tcW w:w="1985" w:type="dxa"/>
          </w:tcPr>
          <w:p w:rsidR="00F90FA6" w:rsidRPr="00F90FA6" w:rsidRDefault="00F90FA6" w:rsidP="003F1EE4">
            <w:pPr>
              <w:spacing w:after="0" w:line="240" w:lineRule="auto"/>
              <w:jc w:val="center"/>
              <w:rPr>
                <w:b/>
                <w:sz w:val="28"/>
                <w:szCs w:val="28"/>
              </w:rPr>
            </w:pPr>
            <w:proofErr w:type="spellStart"/>
            <w:r w:rsidRPr="00F90FA6">
              <w:rPr>
                <w:b/>
                <w:sz w:val="28"/>
                <w:szCs w:val="28"/>
              </w:rPr>
              <w:t>Icoana</w:t>
            </w:r>
            <w:proofErr w:type="spellEnd"/>
            <w:r w:rsidRPr="00F90FA6">
              <w:rPr>
                <w:b/>
                <w:sz w:val="28"/>
                <w:szCs w:val="28"/>
              </w:rPr>
              <w:t xml:space="preserve">, </w:t>
            </w:r>
            <w:proofErr w:type="spellStart"/>
            <w:r w:rsidRPr="00F90FA6">
              <w:rPr>
                <w:b/>
                <w:sz w:val="28"/>
                <w:szCs w:val="28"/>
              </w:rPr>
              <w:t>fereastră</w:t>
            </w:r>
            <w:proofErr w:type="spellEnd"/>
            <w:r w:rsidRPr="00F90FA6">
              <w:rPr>
                <w:b/>
                <w:sz w:val="28"/>
                <w:szCs w:val="28"/>
              </w:rPr>
              <w:t xml:space="preserve"> </w:t>
            </w:r>
            <w:proofErr w:type="spellStart"/>
            <w:r w:rsidRPr="00F90FA6">
              <w:rPr>
                <w:b/>
                <w:sz w:val="28"/>
                <w:szCs w:val="28"/>
              </w:rPr>
              <w:t>spre</w:t>
            </w:r>
            <w:proofErr w:type="spellEnd"/>
            <w:r w:rsidRPr="00F90FA6">
              <w:rPr>
                <w:b/>
                <w:sz w:val="28"/>
                <w:szCs w:val="28"/>
              </w:rPr>
              <w:t xml:space="preserve"> </w:t>
            </w:r>
            <w:proofErr w:type="spellStart"/>
            <w:r w:rsidRPr="00F90FA6">
              <w:rPr>
                <w:b/>
                <w:sz w:val="28"/>
                <w:szCs w:val="28"/>
              </w:rPr>
              <w:t>cer</w:t>
            </w:r>
            <w:proofErr w:type="spellEnd"/>
            <w:r w:rsidRPr="00F90FA6">
              <w:rPr>
                <w:b/>
                <w:sz w:val="28"/>
                <w:szCs w:val="28"/>
              </w:rPr>
              <w:t xml:space="preserve"> </w:t>
            </w:r>
          </w:p>
        </w:tc>
        <w:tc>
          <w:tcPr>
            <w:tcW w:w="1984" w:type="dxa"/>
          </w:tcPr>
          <w:p w:rsidR="00F90FA6" w:rsidRPr="00F90FA6" w:rsidRDefault="00F90FA6" w:rsidP="003F1EE4">
            <w:pPr>
              <w:tabs>
                <w:tab w:val="left" w:pos="6345"/>
              </w:tabs>
              <w:spacing w:after="0"/>
              <w:rPr>
                <w:rFonts w:asciiTheme="majorBidi" w:hAnsiTheme="majorBidi" w:cstheme="majorBidi"/>
                <w:sz w:val="28"/>
                <w:szCs w:val="28"/>
              </w:rPr>
            </w:pPr>
            <w:r w:rsidRPr="00F90FA6">
              <w:rPr>
                <w:sz w:val="28"/>
                <w:szCs w:val="28"/>
              </w:rPr>
              <w:t>1.</w:t>
            </w:r>
            <w:r w:rsidRPr="00F90FA6">
              <w:rPr>
                <w:rFonts w:asciiTheme="majorBidi" w:hAnsiTheme="majorBidi" w:cstheme="majorBidi"/>
                <w:sz w:val="28"/>
                <w:szCs w:val="28"/>
              </w:rPr>
              <w:t xml:space="preserve"> </w:t>
            </w:r>
            <w:proofErr w:type="spellStart"/>
            <w:r w:rsidRPr="00F90FA6">
              <w:rPr>
                <w:rFonts w:asciiTheme="majorBidi" w:hAnsiTheme="majorBidi" w:cstheme="majorBidi"/>
                <w:sz w:val="28"/>
                <w:szCs w:val="28"/>
              </w:rPr>
              <w:t>Formarea</w:t>
            </w:r>
            <w:proofErr w:type="spellEnd"/>
            <w:r w:rsidRPr="00F90FA6">
              <w:rPr>
                <w:rFonts w:asciiTheme="majorBidi" w:hAnsiTheme="majorBidi" w:cstheme="majorBidi"/>
                <w:sz w:val="28"/>
                <w:szCs w:val="28"/>
              </w:rPr>
              <w:t xml:space="preserve"> de </w:t>
            </w:r>
            <w:proofErr w:type="spellStart"/>
            <w:r w:rsidRPr="00F90FA6">
              <w:rPr>
                <w:rFonts w:asciiTheme="majorBidi" w:hAnsiTheme="majorBidi" w:cstheme="majorBidi"/>
                <w:sz w:val="28"/>
                <w:szCs w:val="28"/>
              </w:rPr>
              <w:t>comportamente</w:t>
            </w:r>
            <w:proofErr w:type="spellEnd"/>
            <w:r w:rsidRPr="00F90FA6">
              <w:rPr>
                <w:rFonts w:asciiTheme="majorBidi" w:hAnsiTheme="majorBidi" w:cstheme="majorBidi"/>
                <w:sz w:val="28"/>
                <w:szCs w:val="28"/>
              </w:rPr>
              <w:t xml:space="preserve"> </w:t>
            </w:r>
            <w:proofErr w:type="spellStart"/>
            <w:r w:rsidRPr="00F90FA6">
              <w:rPr>
                <w:rFonts w:asciiTheme="majorBidi" w:hAnsiTheme="majorBidi" w:cstheme="majorBidi"/>
                <w:sz w:val="28"/>
                <w:szCs w:val="28"/>
              </w:rPr>
              <w:t>adecvate</w:t>
            </w:r>
            <w:proofErr w:type="spellEnd"/>
            <w:r w:rsidRPr="00F90FA6">
              <w:rPr>
                <w:rFonts w:asciiTheme="majorBidi" w:hAnsiTheme="majorBidi" w:cstheme="majorBidi"/>
                <w:sz w:val="28"/>
                <w:szCs w:val="28"/>
              </w:rPr>
              <w:t xml:space="preserve"> </w:t>
            </w:r>
            <w:proofErr w:type="spellStart"/>
            <w:r w:rsidRPr="00F90FA6">
              <w:rPr>
                <w:rFonts w:asciiTheme="majorBidi" w:hAnsiTheme="majorBidi" w:cstheme="majorBidi"/>
                <w:sz w:val="28"/>
                <w:szCs w:val="28"/>
              </w:rPr>
              <w:t>în</w:t>
            </w:r>
            <w:proofErr w:type="spellEnd"/>
            <w:r w:rsidRPr="00F90FA6">
              <w:rPr>
                <w:rFonts w:asciiTheme="majorBidi" w:hAnsiTheme="majorBidi" w:cstheme="majorBidi"/>
                <w:sz w:val="28"/>
                <w:szCs w:val="28"/>
              </w:rPr>
              <w:t xml:space="preserve"> </w:t>
            </w:r>
            <w:proofErr w:type="spellStart"/>
            <w:r w:rsidRPr="00F90FA6">
              <w:rPr>
                <w:rFonts w:asciiTheme="majorBidi" w:hAnsiTheme="majorBidi" w:cstheme="majorBidi"/>
                <w:sz w:val="28"/>
                <w:szCs w:val="28"/>
              </w:rPr>
              <w:t>receptarea</w:t>
            </w:r>
            <w:proofErr w:type="spellEnd"/>
            <w:r w:rsidRPr="00F90FA6">
              <w:rPr>
                <w:rFonts w:asciiTheme="majorBidi" w:hAnsiTheme="majorBidi" w:cstheme="majorBidi"/>
                <w:sz w:val="28"/>
                <w:szCs w:val="28"/>
              </w:rPr>
              <w:t xml:space="preserve"> </w:t>
            </w:r>
            <w:proofErr w:type="spellStart"/>
            <w:r w:rsidRPr="00F90FA6">
              <w:rPr>
                <w:rFonts w:asciiTheme="majorBidi" w:hAnsiTheme="majorBidi" w:cstheme="majorBidi"/>
                <w:sz w:val="28"/>
                <w:szCs w:val="28"/>
              </w:rPr>
              <w:t>valorilor</w:t>
            </w:r>
            <w:proofErr w:type="spellEnd"/>
            <w:r w:rsidRPr="00F90FA6">
              <w:rPr>
                <w:rFonts w:asciiTheme="majorBidi" w:hAnsiTheme="majorBidi" w:cstheme="majorBidi"/>
                <w:sz w:val="28"/>
                <w:szCs w:val="28"/>
              </w:rPr>
              <w:t xml:space="preserve"> </w:t>
            </w:r>
            <w:proofErr w:type="spellStart"/>
            <w:r w:rsidRPr="00F90FA6">
              <w:rPr>
                <w:rFonts w:asciiTheme="majorBidi" w:hAnsiTheme="majorBidi" w:cstheme="majorBidi"/>
                <w:sz w:val="28"/>
                <w:szCs w:val="28"/>
              </w:rPr>
              <w:lastRenderedPageBreak/>
              <w:t>religioase</w:t>
            </w:r>
            <w:proofErr w:type="spellEnd"/>
            <w:r w:rsidRPr="00F90FA6">
              <w:rPr>
                <w:rFonts w:asciiTheme="majorBidi" w:hAnsiTheme="majorBidi" w:cstheme="majorBidi"/>
                <w:sz w:val="28"/>
                <w:szCs w:val="28"/>
              </w:rPr>
              <w:t xml:space="preserve">, de </w:t>
            </w:r>
            <w:proofErr w:type="spellStart"/>
            <w:r w:rsidRPr="00F90FA6">
              <w:rPr>
                <w:rFonts w:asciiTheme="majorBidi" w:hAnsiTheme="majorBidi" w:cstheme="majorBidi"/>
                <w:sz w:val="28"/>
                <w:szCs w:val="28"/>
              </w:rPr>
              <w:t>cultură</w:t>
            </w:r>
            <w:proofErr w:type="spellEnd"/>
            <w:r w:rsidRPr="00F90FA6">
              <w:rPr>
                <w:rFonts w:asciiTheme="majorBidi" w:hAnsiTheme="majorBidi" w:cstheme="majorBidi"/>
                <w:sz w:val="28"/>
                <w:szCs w:val="28"/>
              </w:rPr>
              <w:t xml:space="preserve"> </w:t>
            </w:r>
            <w:proofErr w:type="spellStart"/>
            <w:r w:rsidRPr="00F90FA6">
              <w:rPr>
                <w:rFonts w:asciiTheme="majorBidi" w:hAnsiTheme="majorBidi" w:cstheme="majorBidi"/>
                <w:sz w:val="28"/>
                <w:szCs w:val="28"/>
              </w:rPr>
              <w:t>și</w:t>
            </w:r>
            <w:proofErr w:type="spellEnd"/>
            <w:r w:rsidRPr="00F90FA6">
              <w:rPr>
                <w:rFonts w:asciiTheme="majorBidi" w:hAnsiTheme="majorBidi" w:cstheme="majorBidi"/>
                <w:sz w:val="28"/>
                <w:szCs w:val="28"/>
              </w:rPr>
              <w:t xml:space="preserve"> </w:t>
            </w:r>
            <w:proofErr w:type="spellStart"/>
            <w:r w:rsidRPr="00F90FA6">
              <w:rPr>
                <w:rFonts w:asciiTheme="majorBidi" w:hAnsiTheme="majorBidi" w:cstheme="majorBidi"/>
                <w:sz w:val="28"/>
                <w:szCs w:val="28"/>
              </w:rPr>
              <w:t>civilizație</w:t>
            </w:r>
            <w:proofErr w:type="spellEnd"/>
            <w:r w:rsidRPr="00F90FA6">
              <w:rPr>
                <w:rFonts w:asciiTheme="majorBidi" w:hAnsiTheme="majorBidi" w:cstheme="majorBidi"/>
                <w:sz w:val="28"/>
                <w:szCs w:val="28"/>
              </w:rPr>
              <w:t xml:space="preserve"> </w:t>
            </w:r>
            <w:proofErr w:type="spellStart"/>
            <w:r w:rsidRPr="00F90FA6">
              <w:rPr>
                <w:rFonts w:asciiTheme="majorBidi" w:hAnsiTheme="majorBidi" w:cstheme="majorBidi"/>
                <w:sz w:val="28"/>
                <w:szCs w:val="28"/>
              </w:rPr>
              <w:t>tradițională</w:t>
            </w:r>
            <w:proofErr w:type="spellEnd"/>
            <w:r w:rsidRPr="00F90FA6">
              <w:rPr>
                <w:rFonts w:asciiTheme="majorBidi" w:hAnsiTheme="majorBidi" w:cstheme="majorBidi"/>
                <w:sz w:val="28"/>
                <w:szCs w:val="28"/>
              </w:rPr>
              <w:t xml:space="preserve"> </w:t>
            </w:r>
            <w:proofErr w:type="spellStart"/>
            <w:r w:rsidRPr="00F90FA6">
              <w:rPr>
                <w:rFonts w:asciiTheme="majorBidi" w:hAnsiTheme="majorBidi" w:cstheme="majorBidi"/>
                <w:sz w:val="28"/>
                <w:szCs w:val="28"/>
              </w:rPr>
              <w:t>românească</w:t>
            </w:r>
            <w:proofErr w:type="spellEnd"/>
            <w:r w:rsidRPr="00F90FA6">
              <w:rPr>
                <w:rFonts w:asciiTheme="majorBidi" w:hAnsiTheme="majorBidi" w:cstheme="majorBidi"/>
                <w:sz w:val="28"/>
                <w:szCs w:val="28"/>
              </w:rPr>
              <w:t>.</w:t>
            </w:r>
          </w:p>
          <w:p w:rsidR="00F90FA6" w:rsidRPr="00F90FA6" w:rsidRDefault="00F90FA6" w:rsidP="003F1EE4">
            <w:pPr>
              <w:tabs>
                <w:tab w:val="left" w:pos="6345"/>
              </w:tabs>
              <w:spacing w:after="0"/>
              <w:rPr>
                <w:rFonts w:asciiTheme="majorBidi" w:hAnsiTheme="majorBidi" w:cstheme="majorBidi"/>
                <w:sz w:val="28"/>
                <w:szCs w:val="28"/>
              </w:rPr>
            </w:pPr>
            <w:r w:rsidRPr="00F90FA6">
              <w:rPr>
                <w:rFonts w:asciiTheme="majorBidi" w:hAnsiTheme="majorBidi" w:cstheme="majorBidi"/>
                <w:sz w:val="28"/>
                <w:szCs w:val="28"/>
              </w:rPr>
              <w:t xml:space="preserve">2.  </w:t>
            </w:r>
            <w:proofErr w:type="spellStart"/>
            <w:r w:rsidRPr="00F90FA6">
              <w:rPr>
                <w:rFonts w:asciiTheme="majorBidi" w:hAnsiTheme="majorBidi" w:cstheme="majorBidi"/>
                <w:sz w:val="28"/>
                <w:szCs w:val="28"/>
              </w:rPr>
              <w:t>Promovarea</w:t>
            </w:r>
            <w:proofErr w:type="spellEnd"/>
            <w:r w:rsidRPr="00F90FA6">
              <w:rPr>
                <w:rFonts w:asciiTheme="majorBidi" w:hAnsiTheme="majorBidi" w:cstheme="majorBidi"/>
                <w:sz w:val="28"/>
                <w:szCs w:val="28"/>
              </w:rPr>
              <w:t xml:space="preserve"> </w:t>
            </w:r>
            <w:proofErr w:type="spellStart"/>
            <w:r w:rsidRPr="00F90FA6">
              <w:rPr>
                <w:rFonts w:asciiTheme="majorBidi" w:hAnsiTheme="majorBidi" w:cstheme="majorBidi"/>
                <w:sz w:val="28"/>
                <w:szCs w:val="28"/>
              </w:rPr>
              <w:t>valorilor</w:t>
            </w:r>
            <w:proofErr w:type="spellEnd"/>
            <w:r w:rsidRPr="00F90FA6">
              <w:rPr>
                <w:rFonts w:asciiTheme="majorBidi" w:hAnsiTheme="majorBidi" w:cstheme="majorBidi"/>
                <w:sz w:val="28"/>
                <w:szCs w:val="28"/>
              </w:rPr>
              <w:t xml:space="preserve"> morale </w:t>
            </w:r>
            <w:proofErr w:type="spellStart"/>
            <w:r w:rsidRPr="00F90FA6">
              <w:rPr>
                <w:rFonts w:asciiTheme="majorBidi" w:hAnsiTheme="majorBidi" w:cstheme="majorBidi"/>
                <w:sz w:val="28"/>
                <w:szCs w:val="28"/>
              </w:rPr>
              <w:t>și</w:t>
            </w:r>
            <w:proofErr w:type="spellEnd"/>
            <w:r w:rsidRPr="00F90FA6">
              <w:rPr>
                <w:rFonts w:asciiTheme="majorBidi" w:hAnsiTheme="majorBidi" w:cstheme="majorBidi"/>
                <w:sz w:val="28"/>
                <w:szCs w:val="28"/>
              </w:rPr>
              <w:t xml:space="preserve"> </w:t>
            </w:r>
            <w:proofErr w:type="spellStart"/>
            <w:r w:rsidRPr="00F90FA6">
              <w:rPr>
                <w:rFonts w:asciiTheme="majorBidi" w:hAnsiTheme="majorBidi" w:cstheme="majorBidi"/>
                <w:sz w:val="28"/>
                <w:szCs w:val="28"/>
              </w:rPr>
              <w:t>dezvoltarea</w:t>
            </w:r>
            <w:proofErr w:type="spellEnd"/>
            <w:r w:rsidRPr="00F90FA6">
              <w:rPr>
                <w:rFonts w:asciiTheme="majorBidi" w:hAnsiTheme="majorBidi" w:cstheme="majorBidi"/>
                <w:sz w:val="28"/>
                <w:szCs w:val="28"/>
              </w:rPr>
              <w:t xml:space="preserve"> </w:t>
            </w:r>
            <w:proofErr w:type="spellStart"/>
            <w:r w:rsidRPr="00F90FA6">
              <w:rPr>
                <w:rFonts w:asciiTheme="majorBidi" w:hAnsiTheme="majorBidi" w:cstheme="majorBidi"/>
                <w:sz w:val="28"/>
                <w:szCs w:val="28"/>
              </w:rPr>
              <w:t>capacității</w:t>
            </w:r>
            <w:proofErr w:type="spellEnd"/>
            <w:r w:rsidRPr="00F90FA6">
              <w:rPr>
                <w:rFonts w:asciiTheme="majorBidi" w:hAnsiTheme="majorBidi" w:cstheme="majorBidi"/>
                <w:sz w:val="28"/>
                <w:szCs w:val="28"/>
              </w:rPr>
              <w:t xml:space="preserve"> de </w:t>
            </w:r>
            <w:proofErr w:type="gramStart"/>
            <w:r w:rsidRPr="00F90FA6">
              <w:rPr>
                <w:rFonts w:asciiTheme="majorBidi" w:hAnsiTheme="majorBidi" w:cstheme="majorBidi"/>
                <w:sz w:val="28"/>
                <w:szCs w:val="28"/>
              </w:rPr>
              <w:t>a</w:t>
            </w:r>
            <w:proofErr w:type="gramEnd"/>
            <w:r w:rsidRPr="00F90FA6">
              <w:rPr>
                <w:rFonts w:asciiTheme="majorBidi" w:hAnsiTheme="majorBidi" w:cstheme="majorBidi"/>
                <w:sz w:val="28"/>
                <w:szCs w:val="28"/>
              </w:rPr>
              <w:t xml:space="preserve"> </w:t>
            </w:r>
            <w:proofErr w:type="spellStart"/>
            <w:r w:rsidRPr="00F90FA6">
              <w:rPr>
                <w:rFonts w:asciiTheme="majorBidi" w:hAnsiTheme="majorBidi" w:cstheme="majorBidi"/>
                <w:sz w:val="28"/>
                <w:szCs w:val="28"/>
              </w:rPr>
              <w:t>înțelege</w:t>
            </w:r>
            <w:proofErr w:type="spellEnd"/>
            <w:r w:rsidRPr="00F90FA6">
              <w:rPr>
                <w:rFonts w:asciiTheme="majorBidi" w:hAnsiTheme="majorBidi" w:cstheme="majorBidi"/>
                <w:sz w:val="28"/>
                <w:szCs w:val="28"/>
              </w:rPr>
              <w:t xml:space="preserve"> </w:t>
            </w:r>
            <w:proofErr w:type="spellStart"/>
            <w:r w:rsidRPr="00F90FA6">
              <w:rPr>
                <w:rFonts w:asciiTheme="majorBidi" w:hAnsiTheme="majorBidi" w:cstheme="majorBidi"/>
                <w:sz w:val="28"/>
                <w:szCs w:val="28"/>
              </w:rPr>
              <w:t>diferite</w:t>
            </w:r>
            <w:proofErr w:type="spellEnd"/>
            <w:r w:rsidRPr="00F90FA6">
              <w:rPr>
                <w:rFonts w:asciiTheme="majorBidi" w:hAnsiTheme="majorBidi" w:cstheme="majorBidi"/>
                <w:sz w:val="28"/>
                <w:szCs w:val="28"/>
              </w:rPr>
              <w:t xml:space="preserve"> </w:t>
            </w:r>
            <w:proofErr w:type="spellStart"/>
            <w:r w:rsidRPr="00F90FA6">
              <w:rPr>
                <w:rFonts w:asciiTheme="majorBidi" w:hAnsiTheme="majorBidi" w:cstheme="majorBidi"/>
                <w:sz w:val="28"/>
                <w:szCs w:val="28"/>
              </w:rPr>
              <w:t>aspecte</w:t>
            </w:r>
            <w:proofErr w:type="spellEnd"/>
            <w:r w:rsidRPr="00F90FA6">
              <w:rPr>
                <w:rFonts w:asciiTheme="majorBidi" w:hAnsiTheme="majorBidi" w:cstheme="majorBidi"/>
                <w:sz w:val="28"/>
                <w:szCs w:val="28"/>
              </w:rPr>
              <w:t xml:space="preserve"> ale </w:t>
            </w:r>
            <w:proofErr w:type="spellStart"/>
            <w:r w:rsidRPr="00F90FA6">
              <w:rPr>
                <w:rFonts w:asciiTheme="majorBidi" w:hAnsiTheme="majorBidi" w:cstheme="majorBidi"/>
                <w:sz w:val="28"/>
                <w:szCs w:val="28"/>
              </w:rPr>
              <w:t>vieții</w:t>
            </w:r>
            <w:proofErr w:type="spellEnd"/>
            <w:r w:rsidRPr="00F90FA6">
              <w:rPr>
                <w:rFonts w:asciiTheme="majorBidi" w:hAnsiTheme="majorBidi" w:cstheme="majorBidi"/>
                <w:sz w:val="28"/>
                <w:szCs w:val="28"/>
              </w:rPr>
              <w:t>.</w:t>
            </w:r>
          </w:p>
          <w:p w:rsidR="00F90FA6" w:rsidRPr="00F90FA6" w:rsidRDefault="00F90FA6" w:rsidP="003F1EE4">
            <w:pPr>
              <w:spacing w:after="0" w:line="240" w:lineRule="auto"/>
              <w:jc w:val="center"/>
              <w:rPr>
                <w:sz w:val="28"/>
                <w:szCs w:val="28"/>
              </w:rPr>
            </w:pPr>
          </w:p>
        </w:tc>
        <w:tc>
          <w:tcPr>
            <w:tcW w:w="1560" w:type="dxa"/>
          </w:tcPr>
          <w:p w:rsidR="00F90FA6" w:rsidRDefault="00F90FA6" w:rsidP="003F1EE4">
            <w:pPr>
              <w:spacing w:after="0" w:line="240" w:lineRule="auto"/>
              <w:jc w:val="center"/>
              <w:rPr>
                <w:sz w:val="28"/>
                <w:szCs w:val="28"/>
              </w:rPr>
            </w:pPr>
            <w:r>
              <w:rPr>
                <w:sz w:val="28"/>
                <w:szCs w:val="28"/>
              </w:rPr>
              <w:lastRenderedPageBreak/>
              <w:t>24.10.2024</w:t>
            </w:r>
          </w:p>
        </w:tc>
        <w:tc>
          <w:tcPr>
            <w:tcW w:w="1712" w:type="dxa"/>
          </w:tcPr>
          <w:p w:rsidR="00F90FA6" w:rsidRDefault="00F90FA6" w:rsidP="003F1EE4">
            <w:pPr>
              <w:spacing w:after="0" w:line="240" w:lineRule="auto"/>
              <w:jc w:val="center"/>
              <w:rPr>
                <w:sz w:val="28"/>
                <w:szCs w:val="28"/>
              </w:rPr>
            </w:pPr>
            <w:proofErr w:type="spellStart"/>
            <w:r>
              <w:rPr>
                <w:sz w:val="28"/>
                <w:szCs w:val="28"/>
              </w:rPr>
              <w:t>Sala</w:t>
            </w:r>
            <w:proofErr w:type="spellEnd"/>
            <w:r>
              <w:rPr>
                <w:sz w:val="28"/>
                <w:szCs w:val="28"/>
              </w:rPr>
              <w:t xml:space="preserve"> de </w:t>
            </w:r>
            <w:proofErr w:type="spellStart"/>
            <w:r>
              <w:rPr>
                <w:sz w:val="28"/>
                <w:szCs w:val="28"/>
              </w:rPr>
              <w:t>clasă</w:t>
            </w:r>
            <w:proofErr w:type="spellEnd"/>
            <w:r>
              <w:rPr>
                <w:sz w:val="28"/>
                <w:szCs w:val="28"/>
              </w:rPr>
              <w:t xml:space="preserve"> </w:t>
            </w:r>
          </w:p>
        </w:tc>
        <w:tc>
          <w:tcPr>
            <w:tcW w:w="990" w:type="dxa"/>
          </w:tcPr>
          <w:p w:rsidR="00F90FA6" w:rsidRDefault="00F90FA6" w:rsidP="003F1EE4">
            <w:pPr>
              <w:spacing w:after="0" w:line="240" w:lineRule="auto"/>
              <w:jc w:val="center"/>
              <w:rPr>
                <w:sz w:val="28"/>
                <w:szCs w:val="28"/>
              </w:rPr>
            </w:pPr>
            <w:proofErr w:type="spellStart"/>
            <w:r>
              <w:rPr>
                <w:sz w:val="28"/>
                <w:szCs w:val="28"/>
              </w:rPr>
              <w:t>Elevii</w:t>
            </w:r>
            <w:proofErr w:type="spellEnd"/>
            <w:r>
              <w:rPr>
                <w:sz w:val="28"/>
                <w:szCs w:val="28"/>
              </w:rPr>
              <w:t xml:space="preserve"> </w:t>
            </w:r>
          </w:p>
        </w:tc>
        <w:tc>
          <w:tcPr>
            <w:tcW w:w="1890" w:type="dxa"/>
          </w:tcPr>
          <w:p w:rsidR="00F90FA6" w:rsidRDefault="00F90FA6" w:rsidP="003F1EE4">
            <w:pPr>
              <w:spacing w:after="0" w:line="240" w:lineRule="auto"/>
              <w:jc w:val="center"/>
              <w:rPr>
                <w:sz w:val="28"/>
                <w:szCs w:val="28"/>
              </w:rPr>
            </w:pPr>
            <w:proofErr w:type="spellStart"/>
            <w:r>
              <w:rPr>
                <w:sz w:val="28"/>
                <w:szCs w:val="28"/>
              </w:rPr>
              <w:t>Expoziție</w:t>
            </w:r>
            <w:proofErr w:type="spellEnd"/>
            <w:r>
              <w:rPr>
                <w:sz w:val="28"/>
                <w:szCs w:val="28"/>
              </w:rPr>
              <w:t xml:space="preserve"> cu </w:t>
            </w:r>
            <w:proofErr w:type="spellStart"/>
            <w:r>
              <w:rPr>
                <w:sz w:val="28"/>
                <w:szCs w:val="28"/>
              </w:rPr>
              <w:t>lucrările</w:t>
            </w:r>
            <w:proofErr w:type="spellEnd"/>
            <w:r>
              <w:rPr>
                <w:sz w:val="28"/>
                <w:szCs w:val="28"/>
              </w:rPr>
              <w:t xml:space="preserve"> </w:t>
            </w:r>
            <w:proofErr w:type="spellStart"/>
            <w:r>
              <w:rPr>
                <w:sz w:val="28"/>
                <w:szCs w:val="28"/>
              </w:rPr>
              <w:t>realizate</w:t>
            </w:r>
            <w:proofErr w:type="spellEnd"/>
            <w:r>
              <w:rPr>
                <w:sz w:val="28"/>
                <w:szCs w:val="28"/>
              </w:rPr>
              <w:t xml:space="preserve"> </w:t>
            </w:r>
          </w:p>
        </w:tc>
      </w:tr>
      <w:tr w:rsidR="00F90FA6" w:rsidTr="00F90FA6">
        <w:trPr>
          <w:trHeight w:val="335"/>
        </w:trPr>
        <w:tc>
          <w:tcPr>
            <w:tcW w:w="645" w:type="dxa"/>
          </w:tcPr>
          <w:p w:rsidR="00F90FA6" w:rsidRDefault="00F90FA6" w:rsidP="003F1EE4">
            <w:pPr>
              <w:spacing w:after="0" w:line="240" w:lineRule="auto"/>
              <w:jc w:val="center"/>
              <w:rPr>
                <w:sz w:val="28"/>
                <w:szCs w:val="28"/>
              </w:rPr>
            </w:pPr>
            <w:r>
              <w:rPr>
                <w:sz w:val="28"/>
                <w:szCs w:val="28"/>
              </w:rPr>
              <w:lastRenderedPageBreak/>
              <w:t xml:space="preserve">6. </w:t>
            </w:r>
          </w:p>
        </w:tc>
        <w:tc>
          <w:tcPr>
            <w:tcW w:w="1923" w:type="dxa"/>
          </w:tcPr>
          <w:p w:rsidR="00F90FA6" w:rsidRDefault="00F90FA6" w:rsidP="003F1EE4">
            <w:pPr>
              <w:spacing w:after="0" w:line="240" w:lineRule="auto"/>
              <w:jc w:val="center"/>
              <w:rPr>
                <w:sz w:val="28"/>
                <w:szCs w:val="28"/>
              </w:rPr>
            </w:pPr>
            <w:proofErr w:type="spellStart"/>
            <w:r>
              <w:rPr>
                <w:sz w:val="28"/>
                <w:szCs w:val="28"/>
              </w:rPr>
              <w:t>Roșu</w:t>
            </w:r>
            <w:proofErr w:type="spellEnd"/>
            <w:r>
              <w:rPr>
                <w:sz w:val="28"/>
                <w:szCs w:val="28"/>
              </w:rPr>
              <w:t xml:space="preserve">-Sava Daniela </w:t>
            </w:r>
          </w:p>
        </w:tc>
        <w:tc>
          <w:tcPr>
            <w:tcW w:w="829" w:type="dxa"/>
          </w:tcPr>
          <w:p w:rsidR="00F90FA6" w:rsidRDefault="00F90FA6" w:rsidP="003F1EE4">
            <w:pPr>
              <w:spacing w:after="0" w:line="240" w:lineRule="auto"/>
              <w:jc w:val="center"/>
              <w:rPr>
                <w:sz w:val="28"/>
                <w:szCs w:val="28"/>
              </w:rPr>
            </w:pPr>
            <w:r>
              <w:rPr>
                <w:sz w:val="28"/>
                <w:szCs w:val="28"/>
              </w:rPr>
              <w:t>V-VIII</w:t>
            </w:r>
          </w:p>
        </w:tc>
        <w:tc>
          <w:tcPr>
            <w:tcW w:w="1985" w:type="dxa"/>
          </w:tcPr>
          <w:p w:rsidR="00F90FA6" w:rsidRPr="00F90FA6" w:rsidRDefault="00F90FA6" w:rsidP="003F1EE4">
            <w:pPr>
              <w:spacing w:after="0" w:line="240" w:lineRule="auto"/>
              <w:jc w:val="center"/>
              <w:rPr>
                <w:b/>
                <w:sz w:val="28"/>
                <w:szCs w:val="28"/>
              </w:rPr>
            </w:pPr>
            <w:proofErr w:type="spellStart"/>
            <w:r w:rsidRPr="00F90FA6">
              <w:rPr>
                <w:b/>
                <w:sz w:val="28"/>
                <w:szCs w:val="28"/>
              </w:rPr>
              <w:t>Istoria</w:t>
            </w:r>
            <w:proofErr w:type="spellEnd"/>
            <w:r w:rsidRPr="00F90FA6">
              <w:rPr>
                <w:b/>
                <w:sz w:val="28"/>
                <w:szCs w:val="28"/>
              </w:rPr>
              <w:t xml:space="preserve"> </w:t>
            </w:r>
            <w:proofErr w:type="spellStart"/>
            <w:r w:rsidRPr="00F90FA6">
              <w:rPr>
                <w:b/>
                <w:sz w:val="28"/>
                <w:szCs w:val="28"/>
              </w:rPr>
              <w:t>scrisului</w:t>
            </w:r>
            <w:proofErr w:type="spellEnd"/>
          </w:p>
        </w:tc>
        <w:tc>
          <w:tcPr>
            <w:tcW w:w="1984" w:type="dxa"/>
          </w:tcPr>
          <w:p w:rsidR="00F90FA6" w:rsidRPr="00F90FA6" w:rsidRDefault="00F90FA6" w:rsidP="003F1EE4">
            <w:pPr>
              <w:spacing w:after="0" w:line="240" w:lineRule="auto"/>
              <w:rPr>
                <w:rFonts w:asciiTheme="majorHAnsi" w:hAnsiTheme="majorHAnsi" w:cstheme="majorHAnsi"/>
                <w:sz w:val="28"/>
                <w:szCs w:val="28"/>
              </w:rPr>
            </w:pPr>
            <w:r w:rsidRPr="00F90FA6">
              <w:rPr>
                <w:rFonts w:asciiTheme="majorHAnsi" w:hAnsiTheme="majorHAnsi" w:cstheme="majorHAnsi"/>
                <w:sz w:val="28"/>
                <w:szCs w:val="28"/>
              </w:rPr>
              <w:t xml:space="preserve">1.Formarea </w:t>
            </w:r>
            <w:proofErr w:type="spellStart"/>
            <w:r w:rsidRPr="00F90FA6">
              <w:rPr>
                <w:rFonts w:asciiTheme="majorHAnsi" w:hAnsiTheme="majorHAnsi" w:cstheme="majorHAnsi"/>
                <w:sz w:val="28"/>
                <w:szCs w:val="28"/>
              </w:rPr>
              <w:t>deprinderii</w:t>
            </w:r>
            <w:proofErr w:type="spellEnd"/>
            <w:r w:rsidRPr="00F90FA6">
              <w:rPr>
                <w:rFonts w:asciiTheme="majorHAnsi" w:hAnsiTheme="majorHAnsi" w:cstheme="majorHAnsi"/>
                <w:sz w:val="28"/>
                <w:szCs w:val="28"/>
              </w:rPr>
              <w:t xml:space="preserve"> de a </w:t>
            </w:r>
            <w:proofErr w:type="spellStart"/>
            <w:r w:rsidRPr="00F90FA6">
              <w:rPr>
                <w:rFonts w:asciiTheme="majorHAnsi" w:hAnsiTheme="majorHAnsi" w:cstheme="majorHAnsi"/>
                <w:sz w:val="28"/>
                <w:szCs w:val="28"/>
              </w:rPr>
              <w:t>lucra</w:t>
            </w:r>
            <w:proofErr w:type="spellEnd"/>
            <w:r w:rsidRPr="00F90FA6">
              <w:rPr>
                <w:rFonts w:asciiTheme="majorHAnsi" w:hAnsiTheme="majorHAnsi" w:cstheme="majorHAnsi"/>
                <w:sz w:val="28"/>
                <w:szCs w:val="28"/>
              </w:rPr>
              <w:t xml:space="preserve"> </w:t>
            </w:r>
            <w:proofErr w:type="spellStart"/>
            <w:r w:rsidRPr="00F90FA6">
              <w:rPr>
                <w:rFonts w:asciiTheme="majorHAnsi" w:hAnsiTheme="majorHAnsi" w:cstheme="majorHAnsi"/>
                <w:sz w:val="28"/>
                <w:szCs w:val="28"/>
              </w:rPr>
              <w:t>în</w:t>
            </w:r>
            <w:proofErr w:type="spellEnd"/>
            <w:r w:rsidRPr="00F90FA6">
              <w:rPr>
                <w:rFonts w:asciiTheme="majorHAnsi" w:hAnsiTheme="majorHAnsi" w:cstheme="majorHAnsi"/>
                <w:sz w:val="28"/>
                <w:szCs w:val="28"/>
              </w:rPr>
              <w:t xml:space="preserve"> </w:t>
            </w:r>
            <w:proofErr w:type="spellStart"/>
            <w:r w:rsidRPr="00F90FA6">
              <w:rPr>
                <w:rFonts w:asciiTheme="majorHAnsi" w:hAnsiTheme="majorHAnsi" w:cstheme="majorHAnsi"/>
                <w:sz w:val="28"/>
                <w:szCs w:val="28"/>
              </w:rPr>
              <w:t>echipă</w:t>
            </w:r>
            <w:proofErr w:type="spellEnd"/>
          </w:p>
          <w:p w:rsidR="00F90FA6" w:rsidRPr="00F90FA6" w:rsidRDefault="00F90FA6" w:rsidP="003F1EE4">
            <w:pPr>
              <w:spacing w:after="0" w:line="240" w:lineRule="auto"/>
              <w:rPr>
                <w:rFonts w:asciiTheme="majorHAnsi" w:hAnsiTheme="majorHAnsi" w:cstheme="majorHAnsi"/>
                <w:sz w:val="28"/>
                <w:szCs w:val="28"/>
              </w:rPr>
            </w:pPr>
          </w:p>
          <w:p w:rsidR="00F90FA6" w:rsidRPr="00F90FA6" w:rsidRDefault="00F90FA6" w:rsidP="003F1EE4">
            <w:pPr>
              <w:spacing w:after="0" w:line="240" w:lineRule="auto"/>
              <w:rPr>
                <w:rFonts w:asciiTheme="majorHAnsi" w:hAnsiTheme="majorHAnsi" w:cstheme="majorHAnsi"/>
                <w:sz w:val="28"/>
                <w:szCs w:val="28"/>
              </w:rPr>
            </w:pPr>
            <w:r w:rsidRPr="00F90FA6">
              <w:rPr>
                <w:rFonts w:asciiTheme="majorHAnsi" w:hAnsiTheme="majorHAnsi" w:cstheme="majorHAnsi"/>
                <w:sz w:val="28"/>
                <w:szCs w:val="28"/>
              </w:rPr>
              <w:t xml:space="preserve">2. </w:t>
            </w:r>
            <w:proofErr w:type="spellStart"/>
            <w:r w:rsidRPr="00F90FA6">
              <w:rPr>
                <w:rFonts w:asciiTheme="majorHAnsi" w:hAnsiTheme="majorHAnsi" w:cstheme="majorHAnsi"/>
                <w:sz w:val="28"/>
                <w:szCs w:val="28"/>
              </w:rPr>
              <w:t>Îmbunătățirea</w:t>
            </w:r>
            <w:proofErr w:type="spellEnd"/>
            <w:r w:rsidRPr="00F90FA6">
              <w:rPr>
                <w:rFonts w:asciiTheme="majorHAnsi" w:hAnsiTheme="majorHAnsi" w:cstheme="majorHAnsi"/>
                <w:sz w:val="28"/>
                <w:szCs w:val="28"/>
              </w:rPr>
              <w:t xml:space="preserve"> </w:t>
            </w:r>
            <w:proofErr w:type="spellStart"/>
            <w:r w:rsidRPr="00F90FA6">
              <w:rPr>
                <w:rFonts w:asciiTheme="majorHAnsi" w:hAnsiTheme="majorHAnsi" w:cstheme="majorHAnsi"/>
                <w:sz w:val="28"/>
                <w:szCs w:val="28"/>
              </w:rPr>
              <w:t>competențelor</w:t>
            </w:r>
            <w:proofErr w:type="spellEnd"/>
            <w:r w:rsidRPr="00F90FA6">
              <w:rPr>
                <w:rFonts w:asciiTheme="majorHAnsi" w:hAnsiTheme="majorHAnsi" w:cstheme="majorHAnsi"/>
                <w:sz w:val="28"/>
                <w:szCs w:val="28"/>
              </w:rPr>
              <w:t xml:space="preserve"> </w:t>
            </w:r>
            <w:proofErr w:type="spellStart"/>
            <w:r w:rsidRPr="00F90FA6">
              <w:rPr>
                <w:rFonts w:asciiTheme="majorHAnsi" w:hAnsiTheme="majorHAnsi" w:cstheme="majorHAnsi"/>
                <w:sz w:val="28"/>
                <w:szCs w:val="28"/>
              </w:rPr>
              <w:t>lingvistice</w:t>
            </w:r>
            <w:proofErr w:type="spellEnd"/>
            <w:r w:rsidRPr="00F90FA6">
              <w:rPr>
                <w:rFonts w:asciiTheme="majorHAnsi" w:hAnsiTheme="majorHAnsi" w:cstheme="majorHAnsi"/>
                <w:sz w:val="28"/>
                <w:szCs w:val="28"/>
              </w:rPr>
              <w:t xml:space="preserve"> – </w:t>
            </w:r>
            <w:proofErr w:type="spellStart"/>
            <w:r w:rsidRPr="00F90FA6">
              <w:rPr>
                <w:rFonts w:asciiTheme="majorHAnsi" w:hAnsiTheme="majorHAnsi" w:cstheme="majorHAnsi"/>
                <w:sz w:val="28"/>
                <w:szCs w:val="28"/>
              </w:rPr>
              <w:t>familiarizarea</w:t>
            </w:r>
            <w:proofErr w:type="spellEnd"/>
            <w:r w:rsidRPr="00F90FA6">
              <w:rPr>
                <w:rFonts w:asciiTheme="majorHAnsi" w:hAnsiTheme="majorHAnsi" w:cstheme="majorHAnsi"/>
                <w:sz w:val="28"/>
                <w:szCs w:val="28"/>
              </w:rPr>
              <w:t xml:space="preserve"> / </w:t>
            </w:r>
            <w:proofErr w:type="spellStart"/>
            <w:r w:rsidRPr="00F90FA6">
              <w:rPr>
                <w:rFonts w:asciiTheme="majorHAnsi" w:hAnsiTheme="majorHAnsi" w:cstheme="majorHAnsi"/>
                <w:sz w:val="28"/>
                <w:szCs w:val="28"/>
              </w:rPr>
              <w:t>achiziția</w:t>
            </w:r>
            <w:proofErr w:type="spellEnd"/>
            <w:r w:rsidRPr="00F90FA6">
              <w:rPr>
                <w:rFonts w:asciiTheme="majorHAnsi" w:hAnsiTheme="majorHAnsi" w:cstheme="majorHAnsi"/>
                <w:sz w:val="28"/>
                <w:szCs w:val="28"/>
              </w:rPr>
              <w:t xml:space="preserve"> </w:t>
            </w:r>
            <w:proofErr w:type="spellStart"/>
            <w:r w:rsidRPr="00F90FA6">
              <w:rPr>
                <w:rFonts w:asciiTheme="majorHAnsi" w:hAnsiTheme="majorHAnsi" w:cstheme="majorHAnsi"/>
                <w:sz w:val="28"/>
                <w:szCs w:val="28"/>
              </w:rPr>
              <w:t>unor</w:t>
            </w:r>
            <w:proofErr w:type="spellEnd"/>
            <w:r w:rsidRPr="00F90FA6">
              <w:rPr>
                <w:rFonts w:asciiTheme="majorHAnsi" w:hAnsiTheme="majorHAnsi" w:cstheme="majorHAnsi"/>
                <w:sz w:val="28"/>
                <w:szCs w:val="28"/>
              </w:rPr>
              <w:t xml:space="preserve"> </w:t>
            </w:r>
            <w:proofErr w:type="spellStart"/>
            <w:r w:rsidRPr="00F90FA6">
              <w:rPr>
                <w:rFonts w:asciiTheme="majorHAnsi" w:hAnsiTheme="majorHAnsi" w:cstheme="majorHAnsi"/>
                <w:sz w:val="28"/>
                <w:szCs w:val="28"/>
              </w:rPr>
              <w:t>neologisme</w:t>
            </w:r>
            <w:proofErr w:type="spellEnd"/>
          </w:p>
          <w:p w:rsidR="00F90FA6" w:rsidRPr="00F90FA6" w:rsidRDefault="00F90FA6" w:rsidP="003F1EE4">
            <w:pPr>
              <w:spacing w:after="0" w:line="240" w:lineRule="auto"/>
              <w:rPr>
                <w:rFonts w:asciiTheme="majorHAnsi" w:hAnsiTheme="majorHAnsi" w:cstheme="majorHAnsi"/>
                <w:sz w:val="28"/>
                <w:szCs w:val="28"/>
              </w:rPr>
            </w:pPr>
          </w:p>
          <w:p w:rsidR="00F90FA6" w:rsidRPr="00F90FA6" w:rsidRDefault="00F90FA6" w:rsidP="003F1EE4">
            <w:pPr>
              <w:spacing w:after="0" w:line="240" w:lineRule="auto"/>
              <w:rPr>
                <w:rFonts w:ascii="Times New Roman" w:hAnsi="Times New Roman" w:cs="Times New Roman"/>
                <w:sz w:val="28"/>
                <w:szCs w:val="28"/>
              </w:rPr>
            </w:pPr>
            <w:r w:rsidRPr="00F90FA6">
              <w:rPr>
                <w:rFonts w:asciiTheme="majorHAnsi" w:hAnsiTheme="majorHAnsi" w:cstheme="majorHAnsi"/>
                <w:sz w:val="28"/>
                <w:szCs w:val="28"/>
              </w:rPr>
              <w:t xml:space="preserve">3. </w:t>
            </w:r>
            <w:proofErr w:type="spellStart"/>
            <w:r w:rsidRPr="00F90FA6">
              <w:rPr>
                <w:rFonts w:asciiTheme="majorHAnsi" w:hAnsiTheme="majorHAnsi" w:cstheme="majorHAnsi"/>
                <w:sz w:val="28"/>
                <w:szCs w:val="28"/>
              </w:rPr>
              <w:t>Dezvoltarea</w:t>
            </w:r>
            <w:proofErr w:type="spellEnd"/>
            <w:r w:rsidRPr="00F90FA6">
              <w:rPr>
                <w:rFonts w:asciiTheme="majorHAnsi" w:hAnsiTheme="majorHAnsi" w:cstheme="majorHAnsi"/>
                <w:sz w:val="28"/>
                <w:szCs w:val="28"/>
              </w:rPr>
              <w:t xml:space="preserve"> </w:t>
            </w:r>
            <w:proofErr w:type="spellStart"/>
            <w:r w:rsidRPr="00F90FA6">
              <w:rPr>
                <w:rFonts w:asciiTheme="majorHAnsi" w:hAnsiTheme="majorHAnsi" w:cstheme="majorHAnsi"/>
                <w:sz w:val="28"/>
                <w:szCs w:val="28"/>
              </w:rPr>
              <w:t>abilităților</w:t>
            </w:r>
            <w:proofErr w:type="spellEnd"/>
            <w:r w:rsidRPr="00F90FA6">
              <w:rPr>
                <w:rFonts w:asciiTheme="majorHAnsi" w:hAnsiTheme="majorHAnsi" w:cstheme="majorHAnsi"/>
                <w:sz w:val="28"/>
                <w:szCs w:val="28"/>
              </w:rPr>
              <w:t xml:space="preserve"> de </w:t>
            </w:r>
            <w:proofErr w:type="spellStart"/>
            <w:r w:rsidRPr="00F90FA6">
              <w:rPr>
                <w:rFonts w:asciiTheme="majorHAnsi" w:hAnsiTheme="majorHAnsi" w:cstheme="majorHAnsi"/>
                <w:sz w:val="28"/>
                <w:szCs w:val="28"/>
              </w:rPr>
              <w:t>interpretare</w:t>
            </w:r>
            <w:proofErr w:type="spellEnd"/>
            <w:r w:rsidRPr="00F90FA6">
              <w:rPr>
                <w:rFonts w:asciiTheme="majorHAnsi" w:hAnsiTheme="majorHAnsi" w:cstheme="majorHAnsi"/>
                <w:sz w:val="28"/>
                <w:szCs w:val="28"/>
              </w:rPr>
              <w:t xml:space="preserve"> a </w:t>
            </w:r>
            <w:proofErr w:type="spellStart"/>
            <w:r w:rsidRPr="00F90FA6">
              <w:rPr>
                <w:rFonts w:asciiTheme="majorHAnsi" w:hAnsiTheme="majorHAnsi" w:cstheme="majorHAnsi"/>
                <w:sz w:val="28"/>
                <w:szCs w:val="28"/>
              </w:rPr>
              <w:t>actului</w:t>
            </w:r>
            <w:proofErr w:type="spellEnd"/>
            <w:r w:rsidRPr="00F90FA6">
              <w:rPr>
                <w:rFonts w:asciiTheme="majorHAnsi" w:hAnsiTheme="majorHAnsi" w:cstheme="majorHAnsi"/>
                <w:sz w:val="28"/>
                <w:szCs w:val="28"/>
              </w:rPr>
              <w:t xml:space="preserve"> </w:t>
            </w:r>
            <w:proofErr w:type="spellStart"/>
            <w:r w:rsidRPr="00F90FA6">
              <w:rPr>
                <w:rFonts w:asciiTheme="majorHAnsi" w:hAnsiTheme="majorHAnsi" w:cstheme="majorHAnsi"/>
                <w:sz w:val="28"/>
                <w:szCs w:val="28"/>
              </w:rPr>
              <w:t>literar</w:t>
            </w:r>
            <w:proofErr w:type="spellEnd"/>
            <w:r w:rsidRPr="00F90FA6">
              <w:rPr>
                <w:rFonts w:asciiTheme="majorHAnsi" w:hAnsiTheme="majorHAnsi" w:cstheme="majorHAnsi"/>
                <w:sz w:val="28"/>
                <w:szCs w:val="28"/>
              </w:rPr>
              <w:t xml:space="preserve"> –</w:t>
            </w:r>
            <w:proofErr w:type="spellStart"/>
            <w:r w:rsidRPr="00F90FA6">
              <w:rPr>
                <w:rFonts w:asciiTheme="majorHAnsi" w:hAnsiTheme="majorHAnsi" w:cstheme="majorHAnsi"/>
                <w:sz w:val="28"/>
                <w:szCs w:val="28"/>
              </w:rPr>
              <w:t>vizionarea</w:t>
            </w:r>
            <w:proofErr w:type="spellEnd"/>
            <w:r w:rsidRPr="00F90FA6">
              <w:rPr>
                <w:rFonts w:asciiTheme="majorHAnsi" w:hAnsiTheme="majorHAnsi" w:cstheme="majorHAnsi"/>
                <w:sz w:val="28"/>
                <w:szCs w:val="28"/>
              </w:rPr>
              <w:t xml:space="preserve"> </w:t>
            </w:r>
            <w:proofErr w:type="spellStart"/>
            <w:r w:rsidRPr="00F90FA6">
              <w:rPr>
                <w:rFonts w:asciiTheme="majorHAnsi" w:hAnsiTheme="majorHAnsi" w:cstheme="majorHAnsi"/>
                <w:sz w:val="28"/>
                <w:szCs w:val="28"/>
              </w:rPr>
              <w:t>unor</w:t>
            </w:r>
            <w:proofErr w:type="spellEnd"/>
            <w:r w:rsidRPr="00F90FA6">
              <w:rPr>
                <w:rFonts w:asciiTheme="majorHAnsi" w:hAnsiTheme="majorHAnsi" w:cstheme="majorHAnsi"/>
                <w:sz w:val="28"/>
                <w:szCs w:val="28"/>
              </w:rPr>
              <w:t xml:space="preserve"> </w:t>
            </w:r>
            <w:proofErr w:type="spellStart"/>
            <w:r w:rsidRPr="00F90FA6">
              <w:rPr>
                <w:rFonts w:asciiTheme="majorHAnsi" w:hAnsiTheme="majorHAnsi" w:cstheme="majorHAnsi"/>
                <w:sz w:val="28"/>
                <w:szCs w:val="28"/>
              </w:rPr>
              <w:t>filmulețe</w:t>
            </w:r>
            <w:proofErr w:type="spellEnd"/>
            <w:r w:rsidRPr="00F90FA6">
              <w:rPr>
                <w:rFonts w:asciiTheme="majorHAnsi" w:hAnsiTheme="majorHAnsi" w:cstheme="majorHAnsi"/>
                <w:sz w:val="28"/>
                <w:szCs w:val="28"/>
              </w:rPr>
              <w:t xml:space="preserve">/ </w:t>
            </w:r>
            <w:proofErr w:type="spellStart"/>
            <w:r w:rsidRPr="00F90FA6">
              <w:rPr>
                <w:rFonts w:asciiTheme="majorHAnsi" w:hAnsiTheme="majorHAnsi" w:cstheme="majorHAnsi"/>
                <w:sz w:val="28"/>
                <w:szCs w:val="28"/>
              </w:rPr>
              <w:t>imagini</w:t>
            </w:r>
            <w:proofErr w:type="spellEnd"/>
            <w:r w:rsidRPr="00F90FA6">
              <w:rPr>
                <w:rFonts w:asciiTheme="majorHAnsi" w:hAnsiTheme="majorHAnsi" w:cstheme="majorHAnsi"/>
                <w:sz w:val="28"/>
                <w:szCs w:val="28"/>
              </w:rPr>
              <w:t xml:space="preserve"> </w:t>
            </w:r>
          </w:p>
        </w:tc>
        <w:tc>
          <w:tcPr>
            <w:tcW w:w="1560" w:type="dxa"/>
          </w:tcPr>
          <w:p w:rsidR="00F90FA6" w:rsidRDefault="00F90FA6" w:rsidP="003F1EE4">
            <w:pPr>
              <w:spacing w:after="0" w:line="240" w:lineRule="auto"/>
              <w:jc w:val="center"/>
              <w:rPr>
                <w:sz w:val="28"/>
                <w:szCs w:val="28"/>
              </w:rPr>
            </w:pPr>
            <w:r>
              <w:rPr>
                <w:sz w:val="28"/>
                <w:szCs w:val="28"/>
              </w:rPr>
              <w:lastRenderedPageBreak/>
              <w:t>21.10.2024</w:t>
            </w:r>
          </w:p>
        </w:tc>
        <w:tc>
          <w:tcPr>
            <w:tcW w:w="1712" w:type="dxa"/>
          </w:tcPr>
          <w:p w:rsidR="00F90FA6" w:rsidRDefault="00F90FA6" w:rsidP="003F1EE4">
            <w:pPr>
              <w:spacing w:after="0" w:line="240" w:lineRule="auto"/>
              <w:jc w:val="center"/>
              <w:rPr>
                <w:sz w:val="28"/>
                <w:szCs w:val="28"/>
              </w:rPr>
            </w:pPr>
            <w:proofErr w:type="spellStart"/>
            <w:r>
              <w:rPr>
                <w:sz w:val="28"/>
                <w:szCs w:val="28"/>
              </w:rPr>
              <w:t>Sala</w:t>
            </w:r>
            <w:proofErr w:type="spellEnd"/>
            <w:r>
              <w:rPr>
                <w:sz w:val="28"/>
                <w:szCs w:val="28"/>
              </w:rPr>
              <w:t xml:space="preserve"> de </w:t>
            </w:r>
            <w:proofErr w:type="spellStart"/>
            <w:r>
              <w:rPr>
                <w:sz w:val="28"/>
                <w:szCs w:val="28"/>
              </w:rPr>
              <w:t>clasă</w:t>
            </w:r>
            <w:proofErr w:type="spellEnd"/>
          </w:p>
        </w:tc>
        <w:tc>
          <w:tcPr>
            <w:tcW w:w="990" w:type="dxa"/>
          </w:tcPr>
          <w:p w:rsidR="00F90FA6" w:rsidRDefault="00F90FA6" w:rsidP="003F1EE4">
            <w:pPr>
              <w:spacing w:after="0" w:line="240" w:lineRule="auto"/>
              <w:jc w:val="center"/>
              <w:rPr>
                <w:sz w:val="28"/>
                <w:szCs w:val="28"/>
              </w:rPr>
            </w:pPr>
            <w:proofErr w:type="spellStart"/>
            <w:r>
              <w:rPr>
                <w:sz w:val="28"/>
                <w:szCs w:val="28"/>
              </w:rPr>
              <w:t>Elevii</w:t>
            </w:r>
            <w:proofErr w:type="spellEnd"/>
          </w:p>
        </w:tc>
        <w:tc>
          <w:tcPr>
            <w:tcW w:w="1890" w:type="dxa"/>
          </w:tcPr>
          <w:p w:rsidR="00F90FA6" w:rsidRDefault="00F90FA6" w:rsidP="003F1EE4">
            <w:pPr>
              <w:spacing w:after="0" w:line="240" w:lineRule="auto"/>
              <w:jc w:val="center"/>
              <w:rPr>
                <w:sz w:val="28"/>
                <w:szCs w:val="28"/>
              </w:rPr>
            </w:pPr>
            <w:proofErr w:type="spellStart"/>
            <w:r>
              <w:rPr>
                <w:sz w:val="28"/>
                <w:szCs w:val="28"/>
              </w:rPr>
              <w:t>Expoziție</w:t>
            </w:r>
            <w:proofErr w:type="spellEnd"/>
            <w:r>
              <w:rPr>
                <w:sz w:val="28"/>
                <w:szCs w:val="28"/>
              </w:rPr>
              <w:t xml:space="preserve"> cu </w:t>
            </w:r>
            <w:proofErr w:type="spellStart"/>
            <w:r>
              <w:rPr>
                <w:sz w:val="28"/>
                <w:szCs w:val="28"/>
              </w:rPr>
              <w:t>lucrările</w:t>
            </w:r>
            <w:proofErr w:type="spellEnd"/>
            <w:r>
              <w:rPr>
                <w:sz w:val="28"/>
                <w:szCs w:val="28"/>
              </w:rPr>
              <w:t xml:space="preserve"> </w:t>
            </w:r>
            <w:proofErr w:type="spellStart"/>
            <w:r>
              <w:rPr>
                <w:sz w:val="28"/>
                <w:szCs w:val="28"/>
              </w:rPr>
              <w:t>realizate</w:t>
            </w:r>
            <w:proofErr w:type="spellEnd"/>
          </w:p>
        </w:tc>
      </w:tr>
      <w:tr w:rsidR="00F90FA6" w:rsidTr="00F90FA6">
        <w:trPr>
          <w:trHeight w:val="4836"/>
        </w:trPr>
        <w:tc>
          <w:tcPr>
            <w:tcW w:w="645" w:type="dxa"/>
            <w:tcBorders>
              <w:bottom w:val="single" w:sz="4" w:space="0" w:color="auto"/>
            </w:tcBorders>
          </w:tcPr>
          <w:p w:rsidR="00F90FA6" w:rsidRDefault="00F90FA6" w:rsidP="003F1EE4">
            <w:pPr>
              <w:spacing w:after="0" w:line="240" w:lineRule="auto"/>
              <w:jc w:val="center"/>
              <w:rPr>
                <w:sz w:val="28"/>
                <w:szCs w:val="28"/>
              </w:rPr>
            </w:pPr>
            <w:r>
              <w:rPr>
                <w:sz w:val="28"/>
                <w:szCs w:val="28"/>
              </w:rPr>
              <w:lastRenderedPageBreak/>
              <w:t xml:space="preserve">7. </w:t>
            </w:r>
          </w:p>
        </w:tc>
        <w:tc>
          <w:tcPr>
            <w:tcW w:w="1923" w:type="dxa"/>
            <w:tcBorders>
              <w:bottom w:val="single" w:sz="4" w:space="0" w:color="auto"/>
            </w:tcBorders>
          </w:tcPr>
          <w:p w:rsidR="00F90FA6" w:rsidRDefault="00F90FA6" w:rsidP="003F1EE4">
            <w:pPr>
              <w:spacing w:after="0" w:line="240" w:lineRule="auto"/>
              <w:jc w:val="center"/>
              <w:rPr>
                <w:sz w:val="28"/>
                <w:szCs w:val="28"/>
              </w:rPr>
            </w:pPr>
            <w:proofErr w:type="spellStart"/>
            <w:r>
              <w:rPr>
                <w:sz w:val="28"/>
                <w:szCs w:val="28"/>
              </w:rPr>
              <w:t>Roșu</w:t>
            </w:r>
            <w:proofErr w:type="spellEnd"/>
            <w:r>
              <w:rPr>
                <w:sz w:val="28"/>
                <w:szCs w:val="28"/>
              </w:rPr>
              <w:t>-Sava Daniela</w:t>
            </w:r>
          </w:p>
        </w:tc>
        <w:tc>
          <w:tcPr>
            <w:tcW w:w="829" w:type="dxa"/>
            <w:tcBorders>
              <w:bottom w:val="single" w:sz="4" w:space="0" w:color="auto"/>
            </w:tcBorders>
          </w:tcPr>
          <w:p w:rsidR="00F90FA6" w:rsidRDefault="00F90FA6" w:rsidP="003F1EE4">
            <w:pPr>
              <w:spacing w:after="0" w:line="240" w:lineRule="auto"/>
              <w:jc w:val="center"/>
              <w:rPr>
                <w:sz w:val="28"/>
                <w:szCs w:val="28"/>
              </w:rPr>
            </w:pPr>
            <w:r>
              <w:rPr>
                <w:sz w:val="28"/>
                <w:szCs w:val="28"/>
              </w:rPr>
              <w:t>V-VIII</w:t>
            </w:r>
          </w:p>
        </w:tc>
        <w:tc>
          <w:tcPr>
            <w:tcW w:w="1985" w:type="dxa"/>
            <w:tcBorders>
              <w:bottom w:val="single" w:sz="4" w:space="0" w:color="auto"/>
            </w:tcBorders>
          </w:tcPr>
          <w:p w:rsidR="00F90FA6" w:rsidRPr="00F90FA6" w:rsidRDefault="00F90FA6" w:rsidP="003F1EE4">
            <w:pPr>
              <w:pStyle w:val="Normal1"/>
              <w:rPr>
                <w:rFonts w:asciiTheme="majorHAnsi" w:hAnsiTheme="majorHAnsi" w:cstheme="majorHAnsi"/>
                <w:b/>
                <w:sz w:val="28"/>
                <w:szCs w:val="28"/>
              </w:rPr>
            </w:pPr>
            <w:r w:rsidRPr="00F90FA6">
              <w:rPr>
                <w:rFonts w:asciiTheme="majorHAnsi" w:hAnsiTheme="majorHAnsi" w:cstheme="majorHAnsi"/>
                <w:b/>
                <w:sz w:val="28"/>
                <w:szCs w:val="28"/>
              </w:rPr>
              <w:t>În Țara Lecturii</w:t>
            </w:r>
          </w:p>
          <w:p w:rsidR="00F90FA6" w:rsidRPr="00F90FA6" w:rsidRDefault="00F90FA6" w:rsidP="003F1EE4">
            <w:pPr>
              <w:spacing w:after="0" w:line="240" w:lineRule="auto"/>
              <w:jc w:val="center"/>
              <w:rPr>
                <w:b/>
                <w:sz w:val="28"/>
                <w:szCs w:val="28"/>
              </w:rPr>
            </w:pPr>
          </w:p>
        </w:tc>
        <w:tc>
          <w:tcPr>
            <w:tcW w:w="1984" w:type="dxa"/>
            <w:tcBorders>
              <w:bottom w:val="single" w:sz="4" w:space="0" w:color="auto"/>
            </w:tcBorders>
          </w:tcPr>
          <w:p w:rsidR="00F90FA6" w:rsidRPr="00F90FA6" w:rsidRDefault="00F90FA6" w:rsidP="003F1EE4">
            <w:pPr>
              <w:rPr>
                <w:rFonts w:asciiTheme="majorHAnsi" w:eastAsia="Times New Roman" w:hAnsiTheme="majorHAnsi" w:cstheme="majorHAnsi"/>
                <w:sz w:val="28"/>
                <w:szCs w:val="28"/>
              </w:rPr>
            </w:pPr>
            <w:r w:rsidRPr="00F90FA6">
              <w:rPr>
                <w:rFonts w:asciiTheme="majorHAnsi" w:eastAsia="Times New Roman" w:hAnsiTheme="majorHAnsi" w:cstheme="majorHAnsi"/>
                <w:sz w:val="28"/>
                <w:szCs w:val="28"/>
              </w:rPr>
              <w:t xml:space="preserve">1.Dezvoltarea </w:t>
            </w:r>
            <w:proofErr w:type="spellStart"/>
            <w:r w:rsidRPr="00F90FA6">
              <w:rPr>
                <w:rFonts w:asciiTheme="majorHAnsi" w:eastAsia="Times New Roman" w:hAnsiTheme="majorHAnsi" w:cstheme="majorHAnsi"/>
                <w:sz w:val="28"/>
                <w:szCs w:val="28"/>
              </w:rPr>
              <w:t>competentelor</w:t>
            </w:r>
            <w:proofErr w:type="spellEnd"/>
            <w:r w:rsidRPr="00F90FA6">
              <w:rPr>
                <w:rFonts w:asciiTheme="majorHAnsi" w:eastAsia="Times New Roman" w:hAnsiTheme="majorHAnsi" w:cstheme="majorHAnsi"/>
                <w:sz w:val="28"/>
                <w:szCs w:val="28"/>
              </w:rPr>
              <w:t xml:space="preserve"> de </w:t>
            </w:r>
            <w:proofErr w:type="spellStart"/>
            <w:r w:rsidRPr="00F90FA6">
              <w:rPr>
                <w:rFonts w:asciiTheme="majorHAnsi" w:eastAsia="Times New Roman" w:hAnsiTheme="majorHAnsi" w:cstheme="majorHAnsi"/>
                <w:sz w:val="28"/>
                <w:szCs w:val="28"/>
              </w:rPr>
              <w:t>comprehensiune</w:t>
            </w:r>
            <w:proofErr w:type="spellEnd"/>
            <w:r w:rsidRPr="00F90FA6">
              <w:rPr>
                <w:rFonts w:asciiTheme="majorHAnsi" w:eastAsia="Times New Roman" w:hAnsiTheme="majorHAnsi" w:cstheme="majorHAnsi"/>
                <w:sz w:val="28"/>
                <w:szCs w:val="28"/>
              </w:rPr>
              <w:t xml:space="preserve"> a </w:t>
            </w:r>
            <w:proofErr w:type="spellStart"/>
            <w:r w:rsidRPr="00F90FA6">
              <w:rPr>
                <w:rFonts w:asciiTheme="majorHAnsi" w:eastAsia="Times New Roman" w:hAnsiTheme="majorHAnsi" w:cstheme="majorHAnsi"/>
                <w:sz w:val="28"/>
                <w:szCs w:val="28"/>
              </w:rPr>
              <w:t>textului</w:t>
            </w:r>
            <w:proofErr w:type="spellEnd"/>
            <w:r w:rsidRPr="00F90FA6">
              <w:rPr>
                <w:rFonts w:asciiTheme="majorHAnsi" w:eastAsia="Times New Roman" w:hAnsiTheme="majorHAnsi" w:cstheme="majorHAnsi"/>
                <w:sz w:val="28"/>
                <w:szCs w:val="28"/>
              </w:rPr>
              <w:t xml:space="preserve"> </w:t>
            </w:r>
            <w:proofErr w:type="spellStart"/>
            <w:r w:rsidRPr="00F90FA6">
              <w:rPr>
                <w:rFonts w:asciiTheme="majorHAnsi" w:eastAsia="Times New Roman" w:hAnsiTheme="majorHAnsi" w:cstheme="majorHAnsi"/>
                <w:sz w:val="28"/>
                <w:szCs w:val="28"/>
              </w:rPr>
              <w:t>literar</w:t>
            </w:r>
            <w:proofErr w:type="spellEnd"/>
            <w:r w:rsidRPr="00F90FA6">
              <w:rPr>
                <w:rFonts w:asciiTheme="majorHAnsi" w:eastAsia="Times New Roman" w:hAnsiTheme="majorHAnsi" w:cstheme="majorHAnsi"/>
                <w:sz w:val="28"/>
                <w:szCs w:val="28"/>
              </w:rPr>
              <w:t>;</w:t>
            </w:r>
          </w:p>
          <w:p w:rsidR="00F90FA6" w:rsidRPr="00F90FA6" w:rsidRDefault="00F90FA6" w:rsidP="003F1EE4">
            <w:pPr>
              <w:rPr>
                <w:rFonts w:asciiTheme="majorHAnsi" w:eastAsia="Times New Roman" w:hAnsiTheme="majorHAnsi" w:cstheme="majorHAnsi"/>
                <w:sz w:val="28"/>
                <w:szCs w:val="28"/>
              </w:rPr>
            </w:pPr>
            <w:r w:rsidRPr="00F90FA6">
              <w:rPr>
                <w:rFonts w:asciiTheme="majorHAnsi" w:eastAsia="Times New Roman" w:hAnsiTheme="majorHAnsi" w:cstheme="majorHAnsi"/>
                <w:sz w:val="28"/>
                <w:szCs w:val="28"/>
              </w:rPr>
              <w:t xml:space="preserve">3. </w:t>
            </w:r>
            <w:proofErr w:type="spellStart"/>
            <w:r w:rsidRPr="00F90FA6">
              <w:rPr>
                <w:rFonts w:asciiTheme="majorHAnsi" w:eastAsia="Times New Roman" w:hAnsiTheme="majorHAnsi" w:cstheme="majorHAnsi"/>
                <w:sz w:val="28"/>
                <w:szCs w:val="28"/>
              </w:rPr>
              <w:t>Formularea</w:t>
            </w:r>
            <w:proofErr w:type="spellEnd"/>
            <w:r w:rsidRPr="00F90FA6">
              <w:rPr>
                <w:rFonts w:asciiTheme="majorHAnsi" w:eastAsia="Times New Roman" w:hAnsiTheme="majorHAnsi" w:cstheme="majorHAnsi"/>
                <w:sz w:val="28"/>
                <w:szCs w:val="28"/>
              </w:rPr>
              <w:t xml:space="preserve"> </w:t>
            </w:r>
            <w:proofErr w:type="spellStart"/>
            <w:r w:rsidRPr="00F90FA6">
              <w:rPr>
                <w:rFonts w:asciiTheme="majorHAnsi" w:eastAsia="Times New Roman" w:hAnsiTheme="majorHAnsi" w:cstheme="majorHAnsi"/>
                <w:sz w:val="28"/>
                <w:szCs w:val="28"/>
              </w:rPr>
              <w:t>unor</w:t>
            </w:r>
            <w:proofErr w:type="spellEnd"/>
            <w:r w:rsidRPr="00F90FA6">
              <w:rPr>
                <w:rFonts w:asciiTheme="majorHAnsi" w:eastAsia="Times New Roman" w:hAnsiTheme="majorHAnsi" w:cstheme="majorHAnsi"/>
                <w:sz w:val="28"/>
                <w:szCs w:val="28"/>
              </w:rPr>
              <w:t xml:space="preserve"> </w:t>
            </w:r>
            <w:proofErr w:type="spellStart"/>
            <w:r w:rsidRPr="00F90FA6">
              <w:rPr>
                <w:rFonts w:asciiTheme="majorHAnsi" w:eastAsia="Times New Roman" w:hAnsiTheme="majorHAnsi" w:cstheme="majorHAnsi"/>
                <w:sz w:val="28"/>
                <w:szCs w:val="28"/>
              </w:rPr>
              <w:t>opinii</w:t>
            </w:r>
            <w:proofErr w:type="spellEnd"/>
            <w:r w:rsidRPr="00F90FA6">
              <w:rPr>
                <w:rFonts w:asciiTheme="majorHAnsi" w:eastAsia="Times New Roman" w:hAnsiTheme="majorHAnsi" w:cstheme="majorHAnsi"/>
                <w:sz w:val="28"/>
                <w:szCs w:val="28"/>
              </w:rPr>
              <w:t xml:space="preserve"> </w:t>
            </w:r>
            <w:proofErr w:type="spellStart"/>
            <w:r w:rsidRPr="00F90FA6">
              <w:rPr>
                <w:rFonts w:asciiTheme="majorHAnsi" w:eastAsia="Times New Roman" w:hAnsiTheme="majorHAnsi" w:cstheme="majorHAnsi"/>
                <w:sz w:val="28"/>
                <w:szCs w:val="28"/>
              </w:rPr>
              <w:t>si</w:t>
            </w:r>
            <w:proofErr w:type="spellEnd"/>
            <w:r w:rsidRPr="00F90FA6">
              <w:rPr>
                <w:rFonts w:asciiTheme="majorHAnsi" w:eastAsia="Times New Roman" w:hAnsiTheme="majorHAnsi" w:cstheme="majorHAnsi"/>
                <w:sz w:val="28"/>
                <w:szCs w:val="28"/>
              </w:rPr>
              <w:t xml:space="preserve"> </w:t>
            </w:r>
            <w:proofErr w:type="spellStart"/>
            <w:r w:rsidRPr="00F90FA6">
              <w:rPr>
                <w:rFonts w:asciiTheme="majorHAnsi" w:eastAsia="Times New Roman" w:hAnsiTheme="majorHAnsi" w:cstheme="majorHAnsi"/>
                <w:sz w:val="28"/>
                <w:szCs w:val="28"/>
              </w:rPr>
              <w:t>puncte</w:t>
            </w:r>
            <w:proofErr w:type="spellEnd"/>
            <w:r w:rsidRPr="00F90FA6">
              <w:rPr>
                <w:rFonts w:asciiTheme="majorHAnsi" w:eastAsia="Times New Roman" w:hAnsiTheme="majorHAnsi" w:cstheme="majorHAnsi"/>
                <w:sz w:val="28"/>
                <w:szCs w:val="28"/>
              </w:rPr>
              <w:t xml:space="preserve"> de </w:t>
            </w:r>
            <w:proofErr w:type="spellStart"/>
            <w:r w:rsidRPr="00F90FA6">
              <w:rPr>
                <w:rFonts w:asciiTheme="majorHAnsi" w:eastAsia="Times New Roman" w:hAnsiTheme="majorHAnsi" w:cstheme="majorHAnsi"/>
                <w:sz w:val="28"/>
                <w:szCs w:val="28"/>
              </w:rPr>
              <w:t>vedere</w:t>
            </w:r>
            <w:proofErr w:type="spellEnd"/>
            <w:r w:rsidRPr="00F90FA6">
              <w:rPr>
                <w:rFonts w:asciiTheme="majorHAnsi" w:eastAsia="Times New Roman" w:hAnsiTheme="majorHAnsi" w:cstheme="majorHAnsi"/>
                <w:sz w:val="28"/>
                <w:szCs w:val="28"/>
              </w:rPr>
              <w:t xml:space="preserve"> </w:t>
            </w:r>
            <w:proofErr w:type="spellStart"/>
            <w:r w:rsidRPr="00F90FA6">
              <w:rPr>
                <w:rFonts w:asciiTheme="majorHAnsi" w:eastAsia="Times New Roman" w:hAnsiTheme="majorHAnsi" w:cstheme="majorHAnsi"/>
                <w:sz w:val="28"/>
                <w:szCs w:val="28"/>
              </w:rPr>
              <w:t>proprii</w:t>
            </w:r>
            <w:proofErr w:type="spellEnd"/>
            <w:r w:rsidRPr="00F90FA6">
              <w:rPr>
                <w:rFonts w:asciiTheme="majorHAnsi" w:eastAsia="Times New Roman" w:hAnsiTheme="majorHAnsi" w:cstheme="majorHAnsi"/>
                <w:sz w:val="28"/>
                <w:szCs w:val="28"/>
              </w:rPr>
              <w:t xml:space="preserve">, cu </w:t>
            </w:r>
            <w:proofErr w:type="spellStart"/>
            <w:r w:rsidRPr="00F90FA6">
              <w:rPr>
                <w:rFonts w:asciiTheme="majorHAnsi" w:eastAsia="Times New Roman" w:hAnsiTheme="majorHAnsi" w:cstheme="majorHAnsi"/>
                <w:sz w:val="28"/>
                <w:szCs w:val="28"/>
              </w:rPr>
              <w:t>privire</w:t>
            </w:r>
            <w:proofErr w:type="spellEnd"/>
            <w:r w:rsidRPr="00F90FA6">
              <w:rPr>
                <w:rFonts w:asciiTheme="majorHAnsi" w:eastAsia="Times New Roman" w:hAnsiTheme="majorHAnsi" w:cstheme="majorHAnsi"/>
                <w:sz w:val="28"/>
                <w:szCs w:val="28"/>
              </w:rPr>
              <w:t xml:space="preserve"> la </w:t>
            </w:r>
            <w:proofErr w:type="spellStart"/>
            <w:r w:rsidRPr="00F90FA6">
              <w:rPr>
                <w:rFonts w:asciiTheme="majorHAnsi" w:eastAsia="Times New Roman" w:hAnsiTheme="majorHAnsi" w:cstheme="majorHAnsi"/>
                <w:sz w:val="28"/>
                <w:szCs w:val="28"/>
              </w:rPr>
              <w:t>subiectul</w:t>
            </w:r>
            <w:proofErr w:type="spellEnd"/>
            <w:r w:rsidRPr="00F90FA6">
              <w:rPr>
                <w:rFonts w:asciiTheme="majorHAnsi" w:eastAsia="Times New Roman" w:hAnsiTheme="majorHAnsi" w:cstheme="majorHAnsi"/>
                <w:sz w:val="28"/>
                <w:szCs w:val="28"/>
              </w:rPr>
              <w:t xml:space="preserve">, </w:t>
            </w:r>
            <w:proofErr w:type="spellStart"/>
            <w:r w:rsidRPr="00F90FA6">
              <w:rPr>
                <w:rFonts w:asciiTheme="majorHAnsi" w:eastAsia="Times New Roman" w:hAnsiTheme="majorHAnsi" w:cstheme="majorHAnsi"/>
                <w:sz w:val="28"/>
                <w:szCs w:val="28"/>
              </w:rPr>
              <w:t>tema</w:t>
            </w:r>
            <w:proofErr w:type="spellEnd"/>
            <w:r w:rsidRPr="00F90FA6">
              <w:rPr>
                <w:rFonts w:asciiTheme="majorHAnsi" w:eastAsia="Times New Roman" w:hAnsiTheme="majorHAnsi" w:cstheme="majorHAnsi"/>
                <w:sz w:val="28"/>
                <w:szCs w:val="28"/>
              </w:rPr>
              <w:t xml:space="preserve"> </w:t>
            </w:r>
            <w:proofErr w:type="spellStart"/>
            <w:r w:rsidRPr="00F90FA6">
              <w:rPr>
                <w:rFonts w:asciiTheme="majorHAnsi" w:eastAsia="Times New Roman" w:hAnsiTheme="majorHAnsi" w:cstheme="majorHAnsi"/>
                <w:sz w:val="28"/>
                <w:szCs w:val="28"/>
              </w:rPr>
              <w:t>textelor</w:t>
            </w:r>
            <w:proofErr w:type="spellEnd"/>
            <w:r w:rsidRPr="00F90FA6">
              <w:rPr>
                <w:rFonts w:asciiTheme="majorHAnsi" w:eastAsia="Times New Roman" w:hAnsiTheme="majorHAnsi" w:cstheme="majorHAnsi"/>
                <w:sz w:val="28"/>
                <w:szCs w:val="28"/>
              </w:rPr>
              <w:t xml:space="preserve"> </w:t>
            </w:r>
            <w:proofErr w:type="spellStart"/>
            <w:r w:rsidRPr="00F90FA6">
              <w:rPr>
                <w:rFonts w:asciiTheme="majorHAnsi" w:eastAsia="Times New Roman" w:hAnsiTheme="majorHAnsi" w:cstheme="majorHAnsi"/>
                <w:sz w:val="28"/>
                <w:szCs w:val="28"/>
              </w:rPr>
              <w:t>abordate</w:t>
            </w:r>
            <w:proofErr w:type="spellEnd"/>
            <w:r w:rsidRPr="00F90FA6">
              <w:rPr>
                <w:rFonts w:asciiTheme="majorHAnsi" w:eastAsia="Times New Roman" w:hAnsiTheme="majorHAnsi" w:cstheme="majorHAnsi"/>
                <w:sz w:val="28"/>
                <w:szCs w:val="28"/>
              </w:rPr>
              <w:t>;</w:t>
            </w:r>
          </w:p>
          <w:p w:rsidR="00F90FA6" w:rsidRDefault="00F90FA6" w:rsidP="003F1EE4">
            <w:pPr>
              <w:rPr>
                <w:rFonts w:asciiTheme="majorHAnsi" w:eastAsiaTheme="minorHAnsi" w:hAnsiTheme="majorHAnsi" w:cstheme="majorHAnsi"/>
                <w:sz w:val="28"/>
                <w:szCs w:val="28"/>
              </w:rPr>
            </w:pPr>
            <w:r w:rsidRPr="00F90FA6">
              <w:rPr>
                <w:rFonts w:asciiTheme="majorHAnsi" w:eastAsiaTheme="minorHAnsi" w:hAnsiTheme="majorHAnsi" w:cstheme="majorHAnsi"/>
                <w:sz w:val="28"/>
                <w:szCs w:val="28"/>
              </w:rPr>
              <w:t xml:space="preserve">3. </w:t>
            </w:r>
            <w:proofErr w:type="spellStart"/>
            <w:r w:rsidRPr="00F90FA6">
              <w:rPr>
                <w:rFonts w:asciiTheme="majorHAnsi" w:eastAsiaTheme="minorHAnsi" w:hAnsiTheme="majorHAnsi" w:cstheme="majorHAnsi"/>
                <w:sz w:val="28"/>
                <w:szCs w:val="28"/>
              </w:rPr>
              <w:t>Stimularea</w:t>
            </w:r>
            <w:proofErr w:type="spellEnd"/>
            <w:r w:rsidRPr="00F90FA6">
              <w:rPr>
                <w:rFonts w:asciiTheme="majorHAnsi" w:eastAsiaTheme="minorHAnsi" w:hAnsiTheme="majorHAnsi" w:cstheme="majorHAnsi"/>
                <w:sz w:val="28"/>
                <w:szCs w:val="28"/>
              </w:rPr>
              <w:t xml:space="preserve"> </w:t>
            </w:r>
            <w:proofErr w:type="spellStart"/>
            <w:r w:rsidRPr="00F90FA6">
              <w:rPr>
                <w:rFonts w:asciiTheme="majorHAnsi" w:eastAsiaTheme="minorHAnsi" w:hAnsiTheme="majorHAnsi" w:cstheme="majorHAnsi"/>
                <w:sz w:val="28"/>
                <w:szCs w:val="28"/>
              </w:rPr>
              <w:t>interesului</w:t>
            </w:r>
            <w:proofErr w:type="spellEnd"/>
            <w:r w:rsidRPr="00F90FA6">
              <w:rPr>
                <w:rFonts w:asciiTheme="majorHAnsi" w:eastAsiaTheme="minorHAnsi" w:hAnsiTheme="majorHAnsi" w:cstheme="majorHAnsi"/>
                <w:sz w:val="28"/>
                <w:szCs w:val="28"/>
              </w:rPr>
              <w:t xml:space="preserve"> </w:t>
            </w:r>
            <w:proofErr w:type="spellStart"/>
            <w:r w:rsidRPr="00F90FA6">
              <w:rPr>
                <w:rFonts w:asciiTheme="majorHAnsi" w:eastAsiaTheme="minorHAnsi" w:hAnsiTheme="majorHAnsi" w:cstheme="majorHAnsi"/>
                <w:sz w:val="28"/>
                <w:szCs w:val="28"/>
              </w:rPr>
              <w:lastRenderedPageBreak/>
              <w:t>pentru</w:t>
            </w:r>
            <w:proofErr w:type="spellEnd"/>
            <w:r w:rsidRPr="00F90FA6">
              <w:rPr>
                <w:rFonts w:asciiTheme="majorHAnsi" w:eastAsiaTheme="minorHAnsi" w:hAnsiTheme="majorHAnsi" w:cstheme="majorHAnsi"/>
                <w:sz w:val="28"/>
                <w:szCs w:val="28"/>
              </w:rPr>
              <w:t xml:space="preserve"> </w:t>
            </w:r>
            <w:proofErr w:type="spellStart"/>
            <w:r w:rsidRPr="00F90FA6">
              <w:rPr>
                <w:rFonts w:asciiTheme="majorHAnsi" w:eastAsiaTheme="minorHAnsi" w:hAnsiTheme="majorHAnsi" w:cstheme="majorHAnsi"/>
                <w:sz w:val="28"/>
                <w:szCs w:val="28"/>
              </w:rPr>
              <w:t>lectură</w:t>
            </w:r>
            <w:proofErr w:type="spellEnd"/>
            <w:r w:rsidRPr="00F90FA6">
              <w:rPr>
                <w:rFonts w:asciiTheme="majorHAnsi" w:eastAsiaTheme="minorHAnsi" w:hAnsiTheme="majorHAnsi" w:cstheme="majorHAnsi"/>
                <w:sz w:val="28"/>
                <w:szCs w:val="28"/>
              </w:rPr>
              <w:t>.</w:t>
            </w:r>
          </w:p>
          <w:p w:rsidR="00BF0A8E" w:rsidRPr="00F90FA6" w:rsidRDefault="00BF0A8E" w:rsidP="003F1EE4">
            <w:pPr>
              <w:rPr>
                <w:sz w:val="28"/>
                <w:szCs w:val="28"/>
              </w:rPr>
            </w:pPr>
          </w:p>
        </w:tc>
        <w:tc>
          <w:tcPr>
            <w:tcW w:w="1560" w:type="dxa"/>
            <w:tcBorders>
              <w:bottom w:val="single" w:sz="4" w:space="0" w:color="auto"/>
            </w:tcBorders>
          </w:tcPr>
          <w:p w:rsidR="00F90FA6" w:rsidRDefault="00F90FA6" w:rsidP="003F1EE4">
            <w:pPr>
              <w:spacing w:after="0" w:line="240" w:lineRule="auto"/>
              <w:jc w:val="center"/>
              <w:rPr>
                <w:sz w:val="28"/>
                <w:szCs w:val="28"/>
              </w:rPr>
            </w:pPr>
            <w:r>
              <w:rPr>
                <w:sz w:val="28"/>
                <w:szCs w:val="28"/>
              </w:rPr>
              <w:lastRenderedPageBreak/>
              <w:t>22.10.2024</w:t>
            </w:r>
          </w:p>
        </w:tc>
        <w:tc>
          <w:tcPr>
            <w:tcW w:w="1712" w:type="dxa"/>
            <w:tcBorders>
              <w:bottom w:val="single" w:sz="4" w:space="0" w:color="auto"/>
            </w:tcBorders>
          </w:tcPr>
          <w:p w:rsidR="00F90FA6" w:rsidRDefault="00F90FA6" w:rsidP="003F1EE4">
            <w:pPr>
              <w:spacing w:after="0" w:line="240" w:lineRule="auto"/>
              <w:jc w:val="center"/>
              <w:rPr>
                <w:sz w:val="28"/>
                <w:szCs w:val="28"/>
              </w:rPr>
            </w:pPr>
            <w:proofErr w:type="spellStart"/>
            <w:r>
              <w:rPr>
                <w:sz w:val="28"/>
                <w:szCs w:val="28"/>
              </w:rPr>
              <w:t>Sala</w:t>
            </w:r>
            <w:proofErr w:type="spellEnd"/>
            <w:r>
              <w:rPr>
                <w:sz w:val="28"/>
                <w:szCs w:val="28"/>
              </w:rPr>
              <w:t xml:space="preserve"> de </w:t>
            </w:r>
            <w:proofErr w:type="spellStart"/>
            <w:r>
              <w:rPr>
                <w:sz w:val="28"/>
                <w:szCs w:val="28"/>
              </w:rPr>
              <w:t>clasă</w:t>
            </w:r>
            <w:proofErr w:type="spellEnd"/>
          </w:p>
        </w:tc>
        <w:tc>
          <w:tcPr>
            <w:tcW w:w="990" w:type="dxa"/>
            <w:tcBorders>
              <w:bottom w:val="single" w:sz="4" w:space="0" w:color="auto"/>
            </w:tcBorders>
          </w:tcPr>
          <w:p w:rsidR="00F90FA6" w:rsidRDefault="00F90FA6" w:rsidP="003F1EE4">
            <w:pPr>
              <w:spacing w:after="0" w:line="240" w:lineRule="auto"/>
              <w:jc w:val="center"/>
              <w:rPr>
                <w:sz w:val="28"/>
                <w:szCs w:val="28"/>
              </w:rPr>
            </w:pPr>
            <w:proofErr w:type="spellStart"/>
            <w:r>
              <w:rPr>
                <w:sz w:val="28"/>
                <w:szCs w:val="28"/>
              </w:rPr>
              <w:t>Elevii</w:t>
            </w:r>
            <w:proofErr w:type="spellEnd"/>
          </w:p>
        </w:tc>
        <w:tc>
          <w:tcPr>
            <w:tcW w:w="1890" w:type="dxa"/>
            <w:tcBorders>
              <w:bottom w:val="single" w:sz="4" w:space="0" w:color="auto"/>
            </w:tcBorders>
          </w:tcPr>
          <w:p w:rsidR="00F90FA6" w:rsidRDefault="00F90FA6" w:rsidP="003F1EE4">
            <w:pPr>
              <w:spacing w:after="0" w:line="240" w:lineRule="auto"/>
              <w:jc w:val="center"/>
              <w:rPr>
                <w:sz w:val="28"/>
                <w:szCs w:val="28"/>
              </w:rPr>
            </w:pPr>
            <w:proofErr w:type="spellStart"/>
            <w:r>
              <w:rPr>
                <w:sz w:val="28"/>
                <w:szCs w:val="28"/>
              </w:rPr>
              <w:t>Expoziție</w:t>
            </w:r>
            <w:proofErr w:type="spellEnd"/>
            <w:r>
              <w:rPr>
                <w:sz w:val="28"/>
                <w:szCs w:val="28"/>
              </w:rPr>
              <w:t xml:space="preserve"> cu </w:t>
            </w:r>
            <w:proofErr w:type="spellStart"/>
            <w:r>
              <w:rPr>
                <w:sz w:val="28"/>
                <w:szCs w:val="28"/>
              </w:rPr>
              <w:t>lucrările</w:t>
            </w:r>
            <w:proofErr w:type="spellEnd"/>
            <w:r>
              <w:rPr>
                <w:sz w:val="28"/>
                <w:szCs w:val="28"/>
              </w:rPr>
              <w:t xml:space="preserve"> </w:t>
            </w:r>
            <w:proofErr w:type="spellStart"/>
            <w:r>
              <w:rPr>
                <w:sz w:val="28"/>
                <w:szCs w:val="28"/>
              </w:rPr>
              <w:t>realizate</w:t>
            </w:r>
            <w:proofErr w:type="spellEnd"/>
          </w:p>
        </w:tc>
      </w:tr>
      <w:tr w:rsidR="00F90FA6" w:rsidTr="00F90FA6">
        <w:trPr>
          <w:trHeight w:val="76"/>
        </w:trPr>
        <w:tc>
          <w:tcPr>
            <w:tcW w:w="645" w:type="dxa"/>
            <w:tcBorders>
              <w:top w:val="single" w:sz="4" w:space="0" w:color="auto"/>
              <w:bottom w:val="single" w:sz="4" w:space="0" w:color="auto"/>
            </w:tcBorders>
          </w:tcPr>
          <w:p w:rsidR="00F90FA6" w:rsidRDefault="00F90FA6" w:rsidP="003F1EE4">
            <w:pPr>
              <w:spacing w:after="0" w:line="240" w:lineRule="auto"/>
              <w:jc w:val="center"/>
              <w:rPr>
                <w:sz w:val="28"/>
                <w:szCs w:val="28"/>
              </w:rPr>
            </w:pPr>
            <w:r>
              <w:rPr>
                <w:sz w:val="28"/>
                <w:szCs w:val="28"/>
              </w:rPr>
              <w:lastRenderedPageBreak/>
              <w:t>8.</w:t>
            </w:r>
          </w:p>
        </w:tc>
        <w:tc>
          <w:tcPr>
            <w:tcW w:w="1923" w:type="dxa"/>
            <w:tcBorders>
              <w:top w:val="single" w:sz="4" w:space="0" w:color="auto"/>
              <w:bottom w:val="single" w:sz="4" w:space="0" w:color="auto"/>
            </w:tcBorders>
          </w:tcPr>
          <w:p w:rsidR="00F90FA6" w:rsidRDefault="00F90FA6" w:rsidP="003F1EE4">
            <w:pPr>
              <w:spacing w:after="0" w:line="240" w:lineRule="auto"/>
              <w:jc w:val="center"/>
              <w:rPr>
                <w:sz w:val="28"/>
                <w:szCs w:val="28"/>
              </w:rPr>
            </w:pPr>
            <w:proofErr w:type="spellStart"/>
            <w:r>
              <w:rPr>
                <w:sz w:val="28"/>
                <w:szCs w:val="28"/>
              </w:rPr>
              <w:t>Roșu</w:t>
            </w:r>
            <w:proofErr w:type="spellEnd"/>
            <w:r>
              <w:rPr>
                <w:sz w:val="28"/>
                <w:szCs w:val="28"/>
              </w:rPr>
              <w:t>-Sava Daniela</w:t>
            </w:r>
          </w:p>
        </w:tc>
        <w:tc>
          <w:tcPr>
            <w:tcW w:w="829" w:type="dxa"/>
            <w:tcBorders>
              <w:top w:val="single" w:sz="4" w:space="0" w:color="auto"/>
              <w:bottom w:val="single" w:sz="4" w:space="0" w:color="auto"/>
            </w:tcBorders>
          </w:tcPr>
          <w:p w:rsidR="00F90FA6" w:rsidRDefault="00F90FA6" w:rsidP="003F1EE4">
            <w:pPr>
              <w:spacing w:after="0" w:line="240" w:lineRule="auto"/>
              <w:jc w:val="center"/>
              <w:rPr>
                <w:sz w:val="28"/>
                <w:szCs w:val="28"/>
              </w:rPr>
            </w:pPr>
            <w:r>
              <w:rPr>
                <w:sz w:val="28"/>
                <w:szCs w:val="28"/>
              </w:rPr>
              <w:t>V-VIII</w:t>
            </w:r>
          </w:p>
        </w:tc>
        <w:tc>
          <w:tcPr>
            <w:tcW w:w="1985" w:type="dxa"/>
            <w:tcBorders>
              <w:top w:val="single" w:sz="4" w:space="0" w:color="auto"/>
              <w:bottom w:val="single" w:sz="4" w:space="0" w:color="auto"/>
            </w:tcBorders>
          </w:tcPr>
          <w:p w:rsidR="00F90FA6" w:rsidRPr="00F90FA6" w:rsidRDefault="00F90FA6" w:rsidP="003F1EE4">
            <w:pPr>
              <w:spacing w:after="0" w:line="240" w:lineRule="auto"/>
              <w:jc w:val="center"/>
              <w:rPr>
                <w:rFonts w:asciiTheme="majorHAnsi" w:hAnsiTheme="majorHAnsi" w:cstheme="majorHAnsi"/>
                <w:b/>
                <w:sz w:val="28"/>
                <w:szCs w:val="28"/>
              </w:rPr>
            </w:pPr>
            <w:r w:rsidRPr="00F90FA6">
              <w:rPr>
                <w:rFonts w:asciiTheme="majorHAnsi" w:hAnsiTheme="majorHAnsi" w:cstheme="majorHAnsi"/>
                <w:b/>
                <w:sz w:val="28"/>
                <w:szCs w:val="28"/>
              </w:rPr>
              <w:t>Stop bullying!</w:t>
            </w:r>
          </w:p>
        </w:tc>
        <w:tc>
          <w:tcPr>
            <w:tcW w:w="1984" w:type="dxa"/>
            <w:tcBorders>
              <w:top w:val="single" w:sz="4" w:space="0" w:color="auto"/>
              <w:bottom w:val="single" w:sz="4" w:space="0" w:color="auto"/>
            </w:tcBorders>
          </w:tcPr>
          <w:p w:rsidR="00F90FA6" w:rsidRPr="00F90FA6" w:rsidRDefault="00F90FA6" w:rsidP="003F1EE4">
            <w:pPr>
              <w:spacing w:after="120" w:line="240" w:lineRule="auto"/>
              <w:rPr>
                <w:rFonts w:asciiTheme="majorHAnsi" w:hAnsiTheme="majorHAnsi" w:cstheme="majorHAnsi"/>
                <w:sz w:val="28"/>
                <w:szCs w:val="28"/>
              </w:rPr>
            </w:pPr>
            <w:r w:rsidRPr="00F90FA6">
              <w:rPr>
                <w:sz w:val="28"/>
                <w:szCs w:val="28"/>
                <w:lang w:val="fr-FR"/>
              </w:rPr>
              <w:t>1</w:t>
            </w:r>
            <w:r w:rsidRPr="00F90FA6">
              <w:rPr>
                <w:rFonts w:asciiTheme="majorHAnsi" w:hAnsiTheme="majorHAnsi" w:cstheme="majorHAnsi"/>
                <w:sz w:val="28"/>
                <w:szCs w:val="28"/>
              </w:rPr>
              <w:t xml:space="preserve">. </w:t>
            </w:r>
            <w:proofErr w:type="spellStart"/>
            <w:r w:rsidRPr="00F90FA6">
              <w:rPr>
                <w:rFonts w:asciiTheme="majorHAnsi" w:hAnsiTheme="majorHAnsi" w:cstheme="majorHAnsi"/>
                <w:sz w:val="28"/>
                <w:szCs w:val="28"/>
              </w:rPr>
              <w:t>Creșterea</w:t>
            </w:r>
            <w:proofErr w:type="spellEnd"/>
            <w:r w:rsidRPr="00F90FA6">
              <w:rPr>
                <w:rFonts w:asciiTheme="majorHAnsi" w:hAnsiTheme="majorHAnsi" w:cstheme="majorHAnsi"/>
                <w:sz w:val="28"/>
                <w:szCs w:val="28"/>
              </w:rPr>
              <w:t xml:space="preserve"> </w:t>
            </w:r>
            <w:proofErr w:type="spellStart"/>
            <w:r w:rsidRPr="00F90FA6">
              <w:rPr>
                <w:rFonts w:asciiTheme="majorHAnsi" w:hAnsiTheme="majorHAnsi" w:cstheme="majorHAnsi"/>
                <w:sz w:val="28"/>
                <w:szCs w:val="28"/>
              </w:rPr>
              <w:t>nivelului</w:t>
            </w:r>
            <w:proofErr w:type="spellEnd"/>
            <w:r w:rsidRPr="00F90FA6">
              <w:rPr>
                <w:rFonts w:asciiTheme="majorHAnsi" w:hAnsiTheme="majorHAnsi" w:cstheme="majorHAnsi"/>
                <w:sz w:val="28"/>
                <w:szCs w:val="28"/>
              </w:rPr>
              <w:t xml:space="preserve"> </w:t>
            </w:r>
            <w:proofErr w:type="gramStart"/>
            <w:r w:rsidRPr="00F90FA6">
              <w:rPr>
                <w:rFonts w:asciiTheme="majorHAnsi" w:hAnsiTheme="majorHAnsi" w:cstheme="majorHAnsi"/>
                <w:sz w:val="28"/>
                <w:szCs w:val="28"/>
              </w:rPr>
              <w:t xml:space="preserve">de </w:t>
            </w:r>
            <w:proofErr w:type="spellStart"/>
            <w:r w:rsidRPr="00F90FA6">
              <w:rPr>
                <w:rFonts w:asciiTheme="majorHAnsi" w:hAnsiTheme="majorHAnsi" w:cstheme="majorHAnsi"/>
                <w:sz w:val="28"/>
                <w:szCs w:val="28"/>
              </w:rPr>
              <w:t>autoconștientiza</w:t>
            </w:r>
            <w:proofErr w:type="spellEnd"/>
            <w:r w:rsidRPr="00F90FA6">
              <w:rPr>
                <w:rFonts w:asciiTheme="majorHAnsi" w:hAnsiTheme="majorHAnsi" w:cstheme="majorHAnsi"/>
                <w:sz w:val="28"/>
                <w:szCs w:val="28"/>
              </w:rPr>
              <w:t>-</w:t>
            </w:r>
            <w:proofErr w:type="gramEnd"/>
          </w:p>
          <w:p w:rsidR="00F90FA6" w:rsidRPr="00F90FA6" w:rsidRDefault="00F90FA6" w:rsidP="003F1EE4">
            <w:pPr>
              <w:spacing w:after="120" w:line="240" w:lineRule="auto"/>
              <w:rPr>
                <w:rFonts w:asciiTheme="majorHAnsi" w:hAnsiTheme="majorHAnsi" w:cstheme="majorHAnsi"/>
                <w:sz w:val="28"/>
                <w:szCs w:val="28"/>
              </w:rPr>
            </w:pPr>
            <w:r w:rsidRPr="00F90FA6">
              <w:rPr>
                <w:rFonts w:asciiTheme="majorHAnsi" w:hAnsiTheme="majorHAnsi" w:cstheme="majorHAnsi"/>
                <w:sz w:val="28"/>
                <w:szCs w:val="28"/>
              </w:rPr>
              <w:t xml:space="preserve">re </w:t>
            </w:r>
          </w:p>
          <w:p w:rsidR="00F90FA6" w:rsidRPr="00F90FA6" w:rsidRDefault="00F90FA6" w:rsidP="003F1EE4">
            <w:pPr>
              <w:spacing w:after="120" w:line="240" w:lineRule="auto"/>
              <w:rPr>
                <w:rFonts w:asciiTheme="majorHAnsi" w:hAnsiTheme="majorHAnsi" w:cstheme="majorHAnsi"/>
                <w:sz w:val="28"/>
                <w:szCs w:val="28"/>
                <w:lang w:val="fr-FR"/>
              </w:rPr>
            </w:pPr>
            <w:r w:rsidRPr="00F90FA6">
              <w:rPr>
                <w:rFonts w:asciiTheme="majorHAnsi" w:hAnsiTheme="majorHAnsi" w:cstheme="majorHAnsi"/>
                <w:sz w:val="28"/>
                <w:szCs w:val="28"/>
              </w:rPr>
              <w:t xml:space="preserve">2. </w:t>
            </w:r>
            <w:proofErr w:type="spellStart"/>
            <w:r w:rsidRPr="00F90FA6">
              <w:rPr>
                <w:rFonts w:asciiTheme="majorHAnsi" w:hAnsiTheme="majorHAnsi" w:cstheme="majorHAnsi"/>
                <w:sz w:val="28"/>
                <w:szCs w:val="28"/>
              </w:rPr>
              <w:t>Dezvoltarea</w:t>
            </w:r>
            <w:proofErr w:type="spellEnd"/>
            <w:r w:rsidRPr="00F90FA6">
              <w:rPr>
                <w:rFonts w:asciiTheme="majorHAnsi" w:hAnsiTheme="majorHAnsi" w:cstheme="majorHAnsi"/>
                <w:sz w:val="28"/>
                <w:szCs w:val="28"/>
              </w:rPr>
              <w:t xml:space="preserve"> </w:t>
            </w:r>
            <w:proofErr w:type="spellStart"/>
            <w:r w:rsidRPr="00F90FA6">
              <w:rPr>
                <w:rFonts w:asciiTheme="majorHAnsi" w:hAnsiTheme="majorHAnsi" w:cstheme="majorHAnsi"/>
                <w:sz w:val="28"/>
                <w:szCs w:val="28"/>
              </w:rPr>
              <w:t>abilitaților</w:t>
            </w:r>
            <w:proofErr w:type="spellEnd"/>
            <w:r w:rsidRPr="00F90FA6">
              <w:rPr>
                <w:rFonts w:asciiTheme="majorHAnsi" w:hAnsiTheme="majorHAnsi" w:cstheme="majorHAnsi"/>
                <w:sz w:val="28"/>
                <w:szCs w:val="28"/>
              </w:rPr>
              <w:t xml:space="preserve"> de a </w:t>
            </w:r>
            <w:proofErr w:type="spellStart"/>
            <w:r w:rsidRPr="00F90FA6">
              <w:rPr>
                <w:rFonts w:asciiTheme="majorHAnsi" w:hAnsiTheme="majorHAnsi" w:cstheme="majorHAnsi"/>
                <w:sz w:val="28"/>
                <w:szCs w:val="28"/>
              </w:rPr>
              <w:t>reacționa</w:t>
            </w:r>
            <w:proofErr w:type="spellEnd"/>
            <w:r w:rsidRPr="00F90FA6">
              <w:rPr>
                <w:rFonts w:asciiTheme="majorHAnsi" w:hAnsiTheme="majorHAnsi" w:cstheme="majorHAnsi"/>
                <w:sz w:val="28"/>
                <w:szCs w:val="28"/>
              </w:rPr>
              <w:t xml:space="preserve"> </w:t>
            </w:r>
            <w:proofErr w:type="spellStart"/>
            <w:r w:rsidRPr="00F90FA6">
              <w:rPr>
                <w:rFonts w:asciiTheme="majorHAnsi" w:hAnsiTheme="majorHAnsi" w:cstheme="majorHAnsi"/>
                <w:sz w:val="28"/>
                <w:szCs w:val="28"/>
              </w:rPr>
              <w:t>optim</w:t>
            </w:r>
            <w:proofErr w:type="spellEnd"/>
            <w:r w:rsidRPr="00F90FA6">
              <w:rPr>
                <w:rFonts w:asciiTheme="majorHAnsi" w:hAnsiTheme="majorHAnsi" w:cstheme="majorHAnsi"/>
                <w:sz w:val="28"/>
                <w:szCs w:val="28"/>
              </w:rPr>
              <w:t xml:space="preserve"> la </w:t>
            </w:r>
            <w:proofErr w:type="spellStart"/>
            <w:r w:rsidRPr="00F90FA6">
              <w:rPr>
                <w:rFonts w:asciiTheme="majorHAnsi" w:hAnsiTheme="majorHAnsi" w:cstheme="majorHAnsi"/>
                <w:sz w:val="28"/>
                <w:szCs w:val="28"/>
              </w:rPr>
              <w:t>situațiile</w:t>
            </w:r>
            <w:proofErr w:type="spellEnd"/>
            <w:r w:rsidRPr="00F90FA6">
              <w:rPr>
                <w:rFonts w:asciiTheme="majorHAnsi" w:hAnsiTheme="majorHAnsi" w:cstheme="majorHAnsi"/>
                <w:sz w:val="28"/>
                <w:szCs w:val="28"/>
              </w:rPr>
              <w:t xml:space="preserve"> care </w:t>
            </w:r>
            <w:proofErr w:type="spellStart"/>
            <w:r w:rsidRPr="00F90FA6">
              <w:rPr>
                <w:rFonts w:asciiTheme="majorHAnsi" w:hAnsiTheme="majorHAnsi" w:cstheme="majorHAnsi"/>
                <w:sz w:val="28"/>
                <w:szCs w:val="28"/>
              </w:rPr>
              <w:t>implica</w:t>
            </w:r>
            <w:proofErr w:type="spellEnd"/>
            <w:r w:rsidRPr="00F90FA6">
              <w:rPr>
                <w:rFonts w:asciiTheme="majorHAnsi" w:hAnsiTheme="majorHAnsi" w:cstheme="majorHAnsi"/>
                <w:sz w:val="28"/>
                <w:szCs w:val="28"/>
              </w:rPr>
              <w:t xml:space="preserve"> </w:t>
            </w:r>
            <w:proofErr w:type="spellStart"/>
            <w:r w:rsidRPr="00F90FA6">
              <w:rPr>
                <w:rFonts w:asciiTheme="majorHAnsi" w:hAnsiTheme="majorHAnsi" w:cstheme="majorHAnsi"/>
                <w:sz w:val="28"/>
                <w:szCs w:val="28"/>
              </w:rPr>
              <w:t>violenta</w:t>
            </w:r>
            <w:proofErr w:type="spellEnd"/>
            <w:r w:rsidRPr="00F90FA6">
              <w:rPr>
                <w:rFonts w:asciiTheme="majorHAnsi" w:hAnsiTheme="majorHAnsi" w:cstheme="majorHAnsi"/>
                <w:sz w:val="28"/>
                <w:szCs w:val="28"/>
              </w:rPr>
              <w:t xml:space="preserve">, </w:t>
            </w:r>
            <w:r w:rsidRPr="00F90FA6">
              <w:rPr>
                <w:rFonts w:asciiTheme="majorHAnsi" w:hAnsiTheme="majorHAnsi" w:cstheme="majorHAnsi"/>
                <w:sz w:val="28"/>
                <w:szCs w:val="28"/>
              </w:rPr>
              <w:lastRenderedPageBreak/>
              <w:t xml:space="preserve">bullying </w:t>
            </w:r>
            <w:proofErr w:type="spellStart"/>
            <w:r w:rsidRPr="00F90FA6">
              <w:rPr>
                <w:rFonts w:asciiTheme="majorHAnsi" w:hAnsiTheme="majorHAnsi" w:cstheme="majorHAnsi"/>
                <w:sz w:val="28"/>
                <w:szCs w:val="28"/>
              </w:rPr>
              <w:t>si</w:t>
            </w:r>
            <w:proofErr w:type="spellEnd"/>
            <w:r w:rsidRPr="00F90FA6">
              <w:rPr>
                <w:rFonts w:asciiTheme="majorHAnsi" w:hAnsiTheme="majorHAnsi" w:cstheme="majorHAnsi"/>
                <w:sz w:val="28"/>
                <w:szCs w:val="28"/>
              </w:rPr>
              <w:t xml:space="preserve"> </w:t>
            </w:r>
            <w:proofErr w:type="spellStart"/>
            <w:r w:rsidRPr="00F90FA6">
              <w:rPr>
                <w:rFonts w:asciiTheme="majorHAnsi" w:hAnsiTheme="majorHAnsi" w:cstheme="majorHAnsi"/>
                <w:sz w:val="28"/>
                <w:szCs w:val="28"/>
              </w:rPr>
              <w:t>cyberbulling</w:t>
            </w:r>
            <w:proofErr w:type="spellEnd"/>
            <w:r w:rsidRPr="00F90FA6">
              <w:rPr>
                <w:rFonts w:asciiTheme="majorHAnsi" w:hAnsiTheme="majorHAnsi" w:cstheme="majorHAnsi"/>
                <w:sz w:val="28"/>
                <w:szCs w:val="28"/>
              </w:rPr>
              <w:t>.</w:t>
            </w:r>
          </w:p>
          <w:p w:rsidR="00F90FA6" w:rsidRPr="00F90FA6" w:rsidRDefault="00F90FA6" w:rsidP="003F1EE4">
            <w:pPr>
              <w:pStyle w:val="NormalWeb"/>
              <w:spacing w:before="0" w:beforeAutospacing="0" w:after="0" w:afterAutospacing="0"/>
              <w:jc w:val="both"/>
              <w:rPr>
                <w:rFonts w:asciiTheme="majorHAnsi" w:hAnsiTheme="majorHAnsi" w:cstheme="majorHAnsi"/>
                <w:sz w:val="28"/>
                <w:szCs w:val="28"/>
                <w:lang w:val="fr-FR"/>
              </w:rPr>
            </w:pPr>
            <w:r w:rsidRPr="00F90FA6">
              <w:rPr>
                <w:rFonts w:asciiTheme="majorHAnsi" w:hAnsiTheme="majorHAnsi" w:cstheme="majorHAnsi"/>
                <w:sz w:val="28"/>
                <w:szCs w:val="28"/>
                <w:lang w:val="fr-FR"/>
              </w:rPr>
              <w:t>.</w:t>
            </w:r>
          </w:p>
          <w:p w:rsidR="00F90FA6" w:rsidRPr="00F90FA6" w:rsidRDefault="00F90FA6" w:rsidP="003F1EE4">
            <w:pPr>
              <w:spacing w:after="0" w:line="240" w:lineRule="auto"/>
              <w:jc w:val="center"/>
              <w:rPr>
                <w:rFonts w:asciiTheme="majorHAnsi" w:eastAsia="Times New Roman" w:hAnsiTheme="majorHAnsi" w:cstheme="majorHAnsi"/>
                <w:sz w:val="28"/>
                <w:szCs w:val="28"/>
              </w:rPr>
            </w:pPr>
          </w:p>
        </w:tc>
        <w:tc>
          <w:tcPr>
            <w:tcW w:w="1560" w:type="dxa"/>
            <w:tcBorders>
              <w:top w:val="single" w:sz="4" w:space="0" w:color="auto"/>
              <w:bottom w:val="single" w:sz="4" w:space="0" w:color="auto"/>
            </w:tcBorders>
          </w:tcPr>
          <w:p w:rsidR="00F90FA6" w:rsidRDefault="00F90FA6" w:rsidP="003F1EE4">
            <w:pPr>
              <w:spacing w:after="0" w:line="240" w:lineRule="auto"/>
              <w:jc w:val="center"/>
              <w:rPr>
                <w:sz w:val="28"/>
                <w:szCs w:val="28"/>
              </w:rPr>
            </w:pPr>
            <w:r>
              <w:rPr>
                <w:sz w:val="28"/>
                <w:szCs w:val="28"/>
              </w:rPr>
              <w:lastRenderedPageBreak/>
              <w:t>23.10.2024</w:t>
            </w:r>
          </w:p>
        </w:tc>
        <w:tc>
          <w:tcPr>
            <w:tcW w:w="1712" w:type="dxa"/>
            <w:tcBorders>
              <w:top w:val="single" w:sz="4" w:space="0" w:color="auto"/>
              <w:bottom w:val="single" w:sz="4" w:space="0" w:color="auto"/>
            </w:tcBorders>
          </w:tcPr>
          <w:p w:rsidR="00F90FA6" w:rsidRDefault="00F90FA6" w:rsidP="003F1EE4">
            <w:pPr>
              <w:spacing w:after="0" w:line="240" w:lineRule="auto"/>
              <w:jc w:val="center"/>
              <w:rPr>
                <w:sz w:val="28"/>
                <w:szCs w:val="28"/>
              </w:rPr>
            </w:pPr>
            <w:proofErr w:type="spellStart"/>
            <w:r>
              <w:rPr>
                <w:sz w:val="28"/>
                <w:szCs w:val="28"/>
              </w:rPr>
              <w:t>Sala</w:t>
            </w:r>
            <w:proofErr w:type="spellEnd"/>
            <w:r>
              <w:rPr>
                <w:sz w:val="28"/>
                <w:szCs w:val="28"/>
              </w:rPr>
              <w:t xml:space="preserve"> de </w:t>
            </w:r>
            <w:proofErr w:type="spellStart"/>
            <w:r>
              <w:rPr>
                <w:sz w:val="28"/>
                <w:szCs w:val="28"/>
              </w:rPr>
              <w:t>clasă</w:t>
            </w:r>
            <w:proofErr w:type="spellEnd"/>
          </w:p>
        </w:tc>
        <w:tc>
          <w:tcPr>
            <w:tcW w:w="990" w:type="dxa"/>
            <w:tcBorders>
              <w:top w:val="single" w:sz="4" w:space="0" w:color="auto"/>
              <w:bottom w:val="single" w:sz="4" w:space="0" w:color="auto"/>
            </w:tcBorders>
          </w:tcPr>
          <w:p w:rsidR="00F90FA6" w:rsidRDefault="00F90FA6" w:rsidP="003F1EE4">
            <w:pPr>
              <w:spacing w:after="0" w:line="240" w:lineRule="auto"/>
              <w:jc w:val="center"/>
              <w:rPr>
                <w:sz w:val="28"/>
                <w:szCs w:val="28"/>
              </w:rPr>
            </w:pPr>
            <w:proofErr w:type="spellStart"/>
            <w:r>
              <w:rPr>
                <w:sz w:val="28"/>
                <w:szCs w:val="28"/>
              </w:rPr>
              <w:t>Elevii</w:t>
            </w:r>
            <w:proofErr w:type="spellEnd"/>
          </w:p>
        </w:tc>
        <w:tc>
          <w:tcPr>
            <w:tcW w:w="1890" w:type="dxa"/>
            <w:tcBorders>
              <w:top w:val="single" w:sz="4" w:space="0" w:color="auto"/>
              <w:bottom w:val="single" w:sz="4" w:space="0" w:color="auto"/>
            </w:tcBorders>
          </w:tcPr>
          <w:p w:rsidR="00F90FA6" w:rsidRDefault="00F90FA6" w:rsidP="003F1EE4">
            <w:pPr>
              <w:spacing w:after="0" w:line="240" w:lineRule="auto"/>
              <w:jc w:val="center"/>
              <w:rPr>
                <w:sz w:val="28"/>
                <w:szCs w:val="28"/>
              </w:rPr>
            </w:pPr>
            <w:proofErr w:type="spellStart"/>
            <w:r>
              <w:rPr>
                <w:sz w:val="28"/>
                <w:szCs w:val="28"/>
              </w:rPr>
              <w:t>Expoziție</w:t>
            </w:r>
            <w:proofErr w:type="spellEnd"/>
            <w:r>
              <w:rPr>
                <w:sz w:val="28"/>
                <w:szCs w:val="28"/>
              </w:rPr>
              <w:t xml:space="preserve"> cu </w:t>
            </w:r>
            <w:proofErr w:type="spellStart"/>
            <w:r>
              <w:rPr>
                <w:sz w:val="28"/>
                <w:szCs w:val="28"/>
              </w:rPr>
              <w:t>lucrările</w:t>
            </w:r>
            <w:proofErr w:type="spellEnd"/>
            <w:r>
              <w:rPr>
                <w:sz w:val="28"/>
                <w:szCs w:val="28"/>
              </w:rPr>
              <w:t xml:space="preserve"> </w:t>
            </w:r>
            <w:proofErr w:type="spellStart"/>
            <w:r>
              <w:rPr>
                <w:sz w:val="28"/>
                <w:szCs w:val="28"/>
              </w:rPr>
              <w:t>realizate</w:t>
            </w:r>
            <w:proofErr w:type="spellEnd"/>
          </w:p>
        </w:tc>
      </w:tr>
      <w:tr w:rsidR="00F90FA6" w:rsidTr="00F90FA6">
        <w:trPr>
          <w:trHeight w:val="216"/>
        </w:trPr>
        <w:tc>
          <w:tcPr>
            <w:tcW w:w="645" w:type="dxa"/>
            <w:tcBorders>
              <w:top w:val="single" w:sz="4" w:space="0" w:color="auto"/>
              <w:bottom w:val="single" w:sz="4" w:space="0" w:color="auto"/>
            </w:tcBorders>
          </w:tcPr>
          <w:p w:rsidR="00F90FA6" w:rsidRDefault="00F90FA6" w:rsidP="003F1EE4">
            <w:pPr>
              <w:spacing w:after="0" w:line="240" w:lineRule="auto"/>
              <w:jc w:val="center"/>
              <w:rPr>
                <w:sz w:val="28"/>
                <w:szCs w:val="28"/>
              </w:rPr>
            </w:pPr>
            <w:r>
              <w:rPr>
                <w:sz w:val="28"/>
                <w:szCs w:val="28"/>
              </w:rPr>
              <w:lastRenderedPageBreak/>
              <w:t>9.</w:t>
            </w:r>
          </w:p>
        </w:tc>
        <w:tc>
          <w:tcPr>
            <w:tcW w:w="1923" w:type="dxa"/>
            <w:tcBorders>
              <w:top w:val="single" w:sz="4" w:space="0" w:color="auto"/>
              <w:bottom w:val="single" w:sz="4" w:space="0" w:color="auto"/>
            </w:tcBorders>
          </w:tcPr>
          <w:p w:rsidR="00F90FA6" w:rsidRDefault="00F90FA6" w:rsidP="003F1EE4">
            <w:pPr>
              <w:spacing w:after="0" w:line="240" w:lineRule="auto"/>
              <w:jc w:val="center"/>
              <w:rPr>
                <w:sz w:val="28"/>
                <w:szCs w:val="28"/>
              </w:rPr>
            </w:pPr>
            <w:proofErr w:type="spellStart"/>
            <w:r>
              <w:rPr>
                <w:sz w:val="28"/>
                <w:szCs w:val="28"/>
              </w:rPr>
              <w:t>Roșu</w:t>
            </w:r>
            <w:proofErr w:type="spellEnd"/>
            <w:r>
              <w:rPr>
                <w:sz w:val="28"/>
                <w:szCs w:val="28"/>
              </w:rPr>
              <w:t>-Sava Daniela</w:t>
            </w:r>
          </w:p>
        </w:tc>
        <w:tc>
          <w:tcPr>
            <w:tcW w:w="829" w:type="dxa"/>
            <w:tcBorders>
              <w:top w:val="single" w:sz="4" w:space="0" w:color="auto"/>
              <w:bottom w:val="single" w:sz="4" w:space="0" w:color="auto"/>
            </w:tcBorders>
          </w:tcPr>
          <w:p w:rsidR="00F90FA6" w:rsidRDefault="00F90FA6" w:rsidP="003F1EE4">
            <w:pPr>
              <w:spacing w:after="0" w:line="240" w:lineRule="auto"/>
              <w:jc w:val="center"/>
              <w:rPr>
                <w:sz w:val="28"/>
                <w:szCs w:val="28"/>
              </w:rPr>
            </w:pPr>
            <w:r>
              <w:rPr>
                <w:sz w:val="28"/>
                <w:szCs w:val="28"/>
              </w:rPr>
              <w:t>V-VIII</w:t>
            </w:r>
          </w:p>
        </w:tc>
        <w:tc>
          <w:tcPr>
            <w:tcW w:w="1985" w:type="dxa"/>
            <w:tcBorders>
              <w:top w:val="single" w:sz="4" w:space="0" w:color="auto"/>
              <w:bottom w:val="single" w:sz="4" w:space="0" w:color="auto"/>
            </w:tcBorders>
          </w:tcPr>
          <w:p w:rsidR="00F90FA6" w:rsidRPr="00F90FA6" w:rsidRDefault="00F90FA6" w:rsidP="003F1EE4">
            <w:pPr>
              <w:spacing w:after="0" w:line="240" w:lineRule="auto"/>
              <w:jc w:val="center"/>
              <w:rPr>
                <w:rFonts w:asciiTheme="majorHAnsi" w:hAnsiTheme="majorHAnsi" w:cstheme="majorHAnsi"/>
                <w:b/>
                <w:sz w:val="28"/>
                <w:szCs w:val="28"/>
              </w:rPr>
            </w:pPr>
            <w:proofErr w:type="spellStart"/>
            <w:r w:rsidRPr="00F90FA6">
              <w:rPr>
                <w:b/>
                <w:sz w:val="28"/>
                <w:szCs w:val="28"/>
              </w:rPr>
              <w:t>Prietene</w:t>
            </w:r>
            <w:proofErr w:type="spellEnd"/>
            <w:r w:rsidRPr="00F90FA6">
              <w:rPr>
                <w:b/>
                <w:sz w:val="28"/>
                <w:szCs w:val="28"/>
              </w:rPr>
              <w:t xml:space="preserve"> mea, </w:t>
            </w:r>
            <w:proofErr w:type="spellStart"/>
            <w:r w:rsidRPr="00F90FA6">
              <w:rPr>
                <w:b/>
                <w:sz w:val="28"/>
                <w:szCs w:val="28"/>
              </w:rPr>
              <w:t>cartea</w:t>
            </w:r>
            <w:proofErr w:type="spellEnd"/>
          </w:p>
        </w:tc>
        <w:tc>
          <w:tcPr>
            <w:tcW w:w="1984" w:type="dxa"/>
            <w:tcBorders>
              <w:top w:val="single" w:sz="4" w:space="0" w:color="auto"/>
              <w:bottom w:val="single" w:sz="4" w:space="0" w:color="auto"/>
            </w:tcBorders>
          </w:tcPr>
          <w:p w:rsidR="00F90FA6" w:rsidRPr="00F90FA6" w:rsidRDefault="00F90FA6" w:rsidP="003F1EE4">
            <w:pPr>
              <w:rPr>
                <w:sz w:val="28"/>
                <w:szCs w:val="28"/>
              </w:rPr>
            </w:pPr>
            <w:r w:rsidRPr="00F90FA6">
              <w:rPr>
                <w:sz w:val="28"/>
                <w:szCs w:val="28"/>
              </w:rPr>
              <w:t xml:space="preserve">1.Dezvoltarea </w:t>
            </w:r>
            <w:proofErr w:type="spellStart"/>
            <w:r w:rsidRPr="00F90FA6">
              <w:rPr>
                <w:sz w:val="28"/>
                <w:szCs w:val="28"/>
              </w:rPr>
              <w:t>si</w:t>
            </w:r>
            <w:proofErr w:type="spellEnd"/>
            <w:r w:rsidRPr="00F90FA6">
              <w:rPr>
                <w:sz w:val="28"/>
                <w:szCs w:val="28"/>
              </w:rPr>
              <w:t xml:space="preserve"> </w:t>
            </w:r>
            <w:proofErr w:type="spellStart"/>
            <w:r w:rsidRPr="00F90FA6">
              <w:rPr>
                <w:sz w:val="28"/>
                <w:szCs w:val="28"/>
              </w:rPr>
              <w:t>consolidarea</w:t>
            </w:r>
            <w:proofErr w:type="spellEnd"/>
            <w:r w:rsidRPr="00F90FA6">
              <w:rPr>
                <w:sz w:val="28"/>
                <w:szCs w:val="28"/>
              </w:rPr>
              <w:t xml:space="preserve"> </w:t>
            </w:r>
            <w:proofErr w:type="spellStart"/>
            <w:r w:rsidRPr="00F90FA6">
              <w:rPr>
                <w:sz w:val="28"/>
                <w:szCs w:val="28"/>
              </w:rPr>
              <w:t>actului</w:t>
            </w:r>
            <w:proofErr w:type="spellEnd"/>
            <w:r w:rsidRPr="00F90FA6">
              <w:rPr>
                <w:sz w:val="28"/>
                <w:szCs w:val="28"/>
              </w:rPr>
              <w:t xml:space="preserve"> </w:t>
            </w:r>
            <w:proofErr w:type="spellStart"/>
            <w:r w:rsidRPr="00F90FA6">
              <w:rPr>
                <w:sz w:val="28"/>
                <w:szCs w:val="28"/>
              </w:rPr>
              <w:t>lecturii</w:t>
            </w:r>
            <w:proofErr w:type="spellEnd"/>
            <w:r w:rsidRPr="00F90FA6">
              <w:rPr>
                <w:sz w:val="28"/>
                <w:szCs w:val="28"/>
              </w:rPr>
              <w:t xml:space="preserve"> </w:t>
            </w:r>
            <w:proofErr w:type="spellStart"/>
            <w:r w:rsidRPr="00F90FA6">
              <w:rPr>
                <w:sz w:val="28"/>
                <w:szCs w:val="28"/>
              </w:rPr>
              <w:t>si</w:t>
            </w:r>
            <w:proofErr w:type="spellEnd"/>
            <w:r w:rsidRPr="00F90FA6">
              <w:rPr>
                <w:sz w:val="28"/>
                <w:szCs w:val="28"/>
              </w:rPr>
              <w:t xml:space="preserve"> a </w:t>
            </w:r>
            <w:proofErr w:type="spellStart"/>
            <w:r w:rsidRPr="00F90FA6">
              <w:rPr>
                <w:sz w:val="28"/>
                <w:szCs w:val="28"/>
              </w:rPr>
              <w:t>dragostei</w:t>
            </w:r>
            <w:proofErr w:type="spellEnd"/>
            <w:r w:rsidRPr="00F90FA6">
              <w:rPr>
                <w:sz w:val="28"/>
                <w:szCs w:val="28"/>
              </w:rPr>
              <w:t xml:space="preserve"> </w:t>
            </w:r>
            <w:proofErr w:type="spellStart"/>
            <w:r w:rsidRPr="00F90FA6">
              <w:rPr>
                <w:sz w:val="28"/>
                <w:szCs w:val="28"/>
              </w:rPr>
              <w:t>pentru</w:t>
            </w:r>
            <w:proofErr w:type="spellEnd"/>
            <w:r w:rsidRPr="00F90FA6">
              <w:rPr>
                <w:sz w:val="28"/>
                <w:szCs w:val="28"/>
              </w:rPr>
              <w:t xml:space="preserve"> </w:t>
            </w:r>
            <w:proofErr w:type="spellStart"/>
            <w:r w:rsidRPr="00F90FA6">
              <w:rPr>
                <w:sz w:val="28"/>
                <w:szCs w:val="28"/>
              </w:rPr>
              <w:t>lectura</w:t>
            </w:r>
            <w:proofErr w:type="spellEnd"/>
            <w:r w:rsidRPr="00F90FA6">
              <w:rPr>
                <w:sz w:val="28"/>
                <w:szCs w:val="28"/>
              </w:rPr>
              <w:t>;</w:t>
            </w:r>
          </w:p>
          <w:p w:rsidR="00F90FA6" w:rsidRPr="00F90FA6" w:rsidRDefault="00F90FA6" w:rsidP="003F1EE4">
            <w:pPr>
              <w:rPr>
                <w:sz w:val="28"/>
                <w:szCs w:val="28"/>
              </w:rPr>
            </w:pPr>
            <w:r w:rsidRPr="00F90FA6">
              <w:rPr>
                <w:sz w:val="28"/>
                <w:szCs w:val="28"/>
              </w:rPr>
              <w:t xml:space="preserve">2. </w:t>
            </w:r>
            <w:proofErr w:type="spellStart"/>
            <w:r w:rsidRPr="00F90FA6">
              <w:rPr>
                <w:rFonts w:eastAsia="Times New Roman" w:cs="Arial"/>
                <w:color w:val="333333"/>
                <w:sz w:val="28"/>
                <w:szCs w:val="28"/>
              </w:rPr>
              <w:t>Dezvoltarea</w:t>
            </w:r>
            <w:proofErr w:type="spellEnd"/>
            <w:r w:rsidRPr="00F90FA6">
              <w:rPr>
                <w:rFonts w:eastAsia="Times New Roman" w:cs="Arial"/>
                <w:color w:val="333333"/>
                <w:sz w:val="28"/>
                <w:szCs w:val="28"/>
              </w:rPr>
              <w:t xml:space="preserve"> </w:t>
            </w:r>
            <w:proofErr w:type="spellStart"/>
            <w:r w:rsidRPr="00F90FA6">
              <w:rPr>
                <w:rFonts w:eastAsia="Times New Roman" w:cs="Arial"/>
                <w:color w:val="333333"/>
                <w:sz w:val="28"/>
                <w:szCs w:val="28"/>
              </w:rPr>
              <w:t>creativității</w:t>
            </w:r>
            <w:proofErr w:type="spellEnd"/>
            <w:r w:rsidRPr="00F90FA6">
              <w:rPr>
                <w:rFonts w:eastAsia="Times New Roman" w:cs="Arial"/>
                <w:color w:val="333333"/>
                <w:sz w:val="28"/>
                <w:szCs w:val="28"/>
              </w:rPr>
              <w:t xml:space="preserve"> </w:t>
            </w:r>
            <w:proofErr w:type="spellStart"/>
            <w:r w:rsidRPr="00F90FA6">
              <w:rPr>
                <w:rFonts w:eastAsia="Times New Roman" w:cs="Arial"/>
                <w:color w:val="333333"/>
                <w:sz w:val="28"/>
                <w:szCs w:val="28"/>
              </w:rPr>
              <w:t>si</w:t>
            </w:r>
            <w:proofErr w:type="spellEnd"/>
            <w:r w:rsidRPr="00F90FA6">
              <w:rPr>
                <w:rFonts w:eastAsia="Times New Roman" w:cs="Arial"/>
                <w:color w:val="333333"/>
                <w:sz w:val="28"/>
                <w:szCs w:val="28"/>
              </w:rPr>
              <w:t xml:space="preserve"> a </w:t>
            </w:r>
            <w:proofErr w:type="spellStart"/>
            <w:r w:rsidRPr="00F90FA6">
              <w:rPr>
                <w:rFonts w:eastAsia="Times New Roman" w:cs="Arial"/>
                <w:color w:val="333333"/>
                <w:sz w:val="28"/>
                <w:szCs w:val="28"/>
              </w:rPr>
              <w:t>deprinderii</w:t>
            </w:r>
            <w:proofErr w:type="spellEnd"/>
            <w:r w:rsidRPr="00F90FA6">
              <w:rPr>
                <w:rFonts w:eastAsia="Times New Roman" w:cs="Arial"/>
                <w:color w:val="333333"/>
                <w:sz w:val="28"/>
                <w:szCs w:val="28"/>
              </w:rPr>
              <w:t xml:space="preserve"> de a </w:t>
            </w:r>
            <w:proofErr w:type="spellStart"/>
            <w:r w:rsidRPr="00F90FA6">
              <w:rPr>
                <w:rFonts w:eastAsia="Times New Roman" w:cs="Arial"/>
                <w:color w:val="333333"/>
                <w:sz w:val="28"/>
                <w:szCs w:val="28"/>
              </w:rPr>
              <w:t>scrie</w:t>
            </w:r>
            <w:proofErr w:type="spellEnd"/>
            <w:r w:rsidRPr="00F90FA6">
              <w:rPr>
                <w:rFonts w:eastAsia="Times New Roman" w:cs="Arial"/>
                <w:color w:val="333333"/>
                <w:sz w:val="28"/>
                <w:szCs w:val="28"/>
              </w:rPr>
              <w:t xml:space="preserve"> </w:t>
            </w:r>
            <w:proofErr w:type="spellStart"/>
            <w:r w:rsidRPr="00F90FA6">
              <w:rPr>
                <w:rFonts w:eastAsia="Times New Roman" w:cs="Arial"/>
                <w:color w:val="333333"/>
                <w:sz w:val="28"/>
                <w:szCs w:val="28"/>
              </w:rPr>
              <w:t>corect</w:t>
            </w:r>
            <w:proofErr w:type="spellEnd"/>
            <w:r w:rsidRPr="00F90FA6">
              <w:rPr>
                <w:rFonts w:eastAsia="Times New Roman" w:cs="Arial"/>
                <w:color w:val="333333"/>
                <w:sz w:val="28"/>
                <w:szCs w:val="28"/>
              </w:rPr>
              <w:t>;</w:t>
            </w:r>
          </w:p>
          <w:p w:rsidR="00F90FA6" w:rsidRPr="00F90FA6" w:rsidRDefault="00F90FA6" w:rsidP="003F1EE4">
            <w:pPr>
              <w:shd w:val="clear" w:color="auto" w:fill="FFFFFF"/>
              <w:spacing w:before="100" w:beforeAutospacing="1" w:after="100" w:afterAutospacing="1"/>
              <w:jc w:val="both"/>
              <w:rPr>
                <w:rFonts w:eastAsia="Times New Roman" w:cs="Arial"/>
                <w:color w:val="333333"/>
                <w:sz w:val="28"/>
                <w:szCs w:val="28"/>
              </w:rPr>
            </w:pPr>
            <w:r w:rsidRPr="00F90FA6">
              <w:rPr>
                <w:rFonts w:eastAsia="Times New Roman" w:cs="Arial"/>
                <w:color w:val="333333"/>
                <w:sz w:val="28"/>
                <w:szCs w:val="28"/>
              </w:rPr>
              <w:t xml:space="preserve">3.Înțelegerea </w:t>
            </w:r>
            <w:proofErr w:type="spellStart"/>
            <w:r w:rsidRPr="00F90FA6">
              <w:rPr>
                <w:rFonts w:eastAsia="Times New Roman" w:cs="Arial"/>
                <w:color w:val="333333"/>
                <w:sz w:val="28"/>
                <w:szCs w:val="28"/>
              </w:rPr>
              <w:t>rolului</w:t>
            </w:r>
            <w:proofErr w:type="spellEnd"/>
            <w:r w:rsidRPr="00F90FA6">
              <w:rPr>
                <w:rFonts w:eastAsia="Times New Roman" w:cs="Arial"/>
                <w:color w:val="333333"/>
                <w:sz w:val="28"/>
                <w:szCs w:val="28"/>
              </w:rPr>
              <w:t xml:space="preserve"> </w:t>
            </w:r>
            <w:proofErr w:type="spellStart"/>
            <w:r w:rsidRPr="00F90FA6">
              <w:rPr>
                <w:rFonts w:eastAsia="Times New Roman" w:cs="Arial"/>
                <w:color w:val="333333"/>
                <w:sz w:val="28"/>
                <w:szCs w:val="28"/>
              </w:rPr>
              <w:t>lecturii</w:t>
            </w:r>
            <w:proofErr w:type="spellEnd"/>
            <w:r w:rsidRPr="00F90FA6">
              <w:rPr>
                <w:rFonts w:eastAsia="Times New Roman" w:cs="Arial"/>
                <w:color w:val="333333"/>
                <w:sz w:val="28"/>
                <w:szCs w:val="28"/>
              </w:rPr>
              <w:t>.</w:t>
            </w:r>
          </w:p>
          <w:p w:rsidR="00F90FA6" w:rsidRPr="00F90FA6" w:rsidRDefault="00F90FA6" w:rsidP="003F1EE4">
            <w:pPr>
              <w:spacing w:after="0" w:line="240" w:lineRule="auto"/>
              <w:jc w:val="center"/>
              <w:rPr>
                <w:rFonts w:asciiTheme="majorHAnsi" w:eastAsia="Times New Roman" w:hAnsiTheme="majorHAnsi" w:cstheme="majorHAnsi"/>
                <w:sz w:val="28"/>
                <w:szCs w:val="28"/>
              </w:rPr>
            </w:pPr>
          </w:p>
        </w:tc>
        <w:tc>
          <w:tcPr>
            <w:tcW w:w="1560" w:type="dxa"/>
            <w:tcBorders>
              <w:top w:val="single" w:sz="4" w:space="0" w:color="auto"/>
              <w:bottom w:val="single" w:sz="4" w:space="0" w:color="auto"/>
            </w:tcBorders>
          </w:tcPr>
          <w:p w:rsidR="00F90FA6" w:rsidRDefault="00F90FA6" w:rsidP="003F1EE4">
            <w:pPr>
              <w:spacing w:after="0" w:line="240" w:lineRule="auto"/>
              <w:jc w:val="center"/>
              <w:rPr>
                <w:sz w:val="28"/>
                <w:szCs w:val="28"/>
              </w:rPr>
            </w:pPr>
            <w:r>
              <w:rPr>
                <w:sz w:val="28"/>
                <w:szCs w:val="28"/>
              </w:rPr>
              <w:t>24.10.2024</w:t>
            </w:r>
          </w:p>
        </w:tc>
        <w:tc>
          <w:tcPr>
            <w:tcW w:w="1712" w:type="dxa"/>
            <w:tcBorders>
              <w:top w:val="single" w:sz="4" w:space="0" w:color="auto"/>
              <w:bottom w:val="single" w:sz="4" w:space="0" w:color="auto"/>
            </w:tcBorders>
          </w:tcPr>
          <w:p w:rsidR="00F90FA6" w:rsidRDefault="00F90FA6" w:rsidP="003F1EE4">
            <w:pPr>
              <w:spacing w:after="0" w:line="240" w:lineRule="auto"/>
              <w:jc w:val="center"/>
              <w:rPr>
                <w:sz w:val="28"/>
                <w:szCs w:val="28"/>
              </w:rPr>
            </w:pPr>
            <w:proofErr w:type="spellStart"/>
            <w:r>
              <w:rPr>
                <w:sz w:val="28"/>
                <w:szCs w:val="28"/>
              </w:rPr>
              <w:t>Sala</w:t>
            </w:r>
            <w:proofErr w:type="spellEnd"/>
            <w:r>
              <w:rPr>
                <w:sz w:val="28"/>
                <w:szCs w:val="28"/>
              </w:rPr>
              <w:t xml:space="preserve"> de </w:t>
            </w:r>
            <w:proofErr w:type="spellStart"/>
            <w:r>
              <w:rPr>
                <w:sz w:val="28"/>
                <w:szCs w:val="28"/>
              </w:rPr>
              <w:t>clasă</w:t>
            </w:r>
            <w:proofErr w:type="spellEnd"/>
          </w:p>
        </w:tc>
        <w:tc>
          <w:tcPr>
            <w:tcW w:w="990" w:type="dxa"/>
            <w:tcBorders>
              <w:top w:val="single" w:sz="4" w:space="0" w:color="auto"/>
              <w:bottom w:val="single" w:sz="4" w:space="0" w:color="auto"/>
            </w:tcBorders>
          </w:tcPr>
          <w:p w:rsidR="00F90FA6" w:rsidRDefault="00F90FA6" w:rsidP="003F1EE4">
            <w:pPr>
              <w:spacing w:after="0" w:line="240" w:lineRule="auto"/>
              <w:jc w:val="center"/>
              <w:rPr>
                <w:sz w:val="28"/>
                <w:szCs w:val="28"/>
              </w:rPr>
            </w:pPr>
            <w:proofErr w:type="spellStart"/>
            <w:r>
              <w:rPr>
                <w:sz w:val="28"/>
                <w:szCs w:val="28"/>
              </w:rPr>
              <w:t>Elevii</w:t>
            </w:r>
            <w:proofErr w:type="spellEnd"/>
          </w:p>
        </w:tc>
        <w:tc>
          <w:tcPr>
            <w:tcW w:w="1890" w:type="dxa"/>
            <w:tcBorders>
              <w:top w:val="single" w:sz="4" w:space="0" w:color="auto"/>
              <w:bottom w:val="single" w:sz="4" w:space="0" w:color="auto"/>
            </w:tcBorders>
          </w:tcPr>
          <w:p w:rsidR="00F90FA6" w:rsidRDefault="00F90FA6" w:rsidP="003F1EE4">
            <w:pPr>
              <w:spacing w:after="0" w:line="240" w:lineRule="auto"/>
              <w:jc w:val="center"/>
              <w:rPr>
                <w:sz w:val="28"/>
                <w:szCs w:val="28"/>
              </w:rPr>
            </w:pPr>
            <w:proofErr w:type="spellStart"/>
            <w:r>
              <w:rPr>
                <w:sz w:val="28"/>
                <w:szCs w:val="28"/>
              </w:rPr>
              <w:t>Expoziție</w:t>
            </w:r>
            <w:proofErr w:type="spellEnd"/>
            <w:r>
              <w:rPr>
                <w:sz w:val="28"/>
                <w:szCs w:val="28"/>
              </w:rPr>
              <w:t xml:space="preserve"> cu </w:t>
            </w:r>
            <w:proofErr w:type="spellStart"/>
            <w:r>
              <w:rPr>
                <w:sz w:val="28"/>
                <w:szCs w:val="28"/>
              </w:rPr>
              <w:t>lucrările</w:t>
            </w:r>
            <w:proofErr w:type="spellEnd"/>
            <w:r>
              <w:rPr>
                <w:sz w:val="28"/>
                <w:szCs w:val="28"/>
              </w:rPr>
              <w:t xml:space="preserve"> </w:t>
            </w:r>
            <w:proofErr w:type="spellStart"/>
            <w:r>
              <w:rPr>
                <w:sz w:val="28"/>
                <w:szCs w:val="28"/>
              </w:rPr>
              <w:t>realizate</w:t>
            </w:r>
            <w:proofErr w:type="spellEnd"/>
          </w:p>
        </w:tc>
      </w:tr>
      <w:tr w:rsidR="00F90FA6" w:rsidTr="00F90FA6">
        <w:trPr>
          <w:trHeight w:val="114"/>
        </w:trPr>
        <w:tc>
          <w:tcPr>
            <w:tcW w:w="645" w:type="dxa"/>
            <w:tcBorders>
              <w:top w:val="single" w:sz="4" w:space="0" w:color="auto"/>
              <w:bottom w:val="single" w:sz="4" w:space="0" w:color="auto"/>
            </w:tcBorders>
          </w:tcPr>
          <w:p w:rsidR="00F90FA6" w:rsidRDefault="00F90FA6" w:rsidP="003F1EE4">
            <w:pPr>
              <w:spacing w:after="0" w:line="240" w:lineRule="auto"/>
              <w:jc w:val="center"/>
              <w:rPr>
                <w:sz w:val="28"/>
                <w:szCs w:val="28"/>
              </w:rPr>
            </w:pPr>
            <w:r>
              <w:rPr>
                <w:sz w:val="28"/>
                <w:szCs w:val="28"/>
              </w:rPr>
              <w:t>10</w:t>
            </w:r>
          </w:p>
        </w:tc>
        <w:tc>
          <w:tcPr>
            <w:tcW w:w="1923" w:type="dxa"/>
            <w:tcBorders>
              <w:top w:val="single" w:sz="4" w:space="0" w:color="auto"/>
              <w:bottom w:val="single" w:sz="4" w:space="0" w:color="auto"/>
            </w:tcBorders>
          </w:tcPr>
          <w:p w:rsidR="00F90FA6" w:rsidRDefault="00F90FA6" w:rsidP="003F1EE4">
            <w:pPr>
              <w:spacing w:after="0" w:line="240" w:lineRule="auto"/>
              <w:jc w:val="center"/>
              <w:rPr>
                <w:sz w:val="28"/>
                <w:szCs w:val="28"/>
              </w:rPr>
            </w:pPr>
            <w:proofErr w:type="spellStart"/>
            <w:r>
              <w:rPr>
                <w:sz w:val="28"/>
                <w:szCs w:val="28"/>
              </w:rPr>
              <w:t>Roșu</w:t>
            </w:r>
            <w:proofErr w:type="spellEnd"/>
            <w:r>
              <w:rPr>
                <w:sz w:val="28"/>
                <w:szCs w:val="28"/>
              </w:rPr>
              <w:t>-Sava Daniela</w:t>
            </w:r>
          </w:p>
        </w:tc>
        <w:tc>
          <w:tcPr>
            <w:tcW w:w="829" w:type="dxa"/>
            <w:tcBorders>
              <w:top w:val="single" w:sz="4" w:space="0" w:color="auto"/>
              <w:bottom w:val="single" w:sz="4" w:space="0" w:color="auto"/>
            </w:tcBorders>
          </w:tcPr>
          <w:p w:rsidR="00F90FA6" w:rsidRDefault="00F90FA6" w:rsidP="003F1EE4">
            <w:pPr>
              <w:spacing w:after="0" w:line="240" w:lineRule="auto"/>
              <w:jc w:val="center"/>
              <w:rPr>
                <w:sz w:val="28"/>
                <w:szCs w:val="28"/>
              </w:rPr>
            </w:pPr>
            <w:r>
              <w:rPr>
                <w:sz w:val="28"/>
                <w:szCs w:val="28"/>
              </w:rPr>
              <w:t>V-VIII</w:t>
            </w:r>
          </w:p>
        </w:tc>
        <w:tc>
          <w:tcPr>
            <w:tcW w:w="1985" w:type="dxa"/>
            <w:tcBorders>
              <w:top w:val="single" w:sz="4" w:space="0" w:color="auto"/>
              <w:bottom w:val="single" w:sz="4" w:space="0" w:color="auto"/>
            </w:tcBorders>
          </w:tcPr>
          <w:p w:rsidR="00F90FA6" w:rsidRPr="00F90FA6" w:rsidRDefault="00F90FA6" w:rsidP="003F1EE4">
            <w:pPr>
              <w:spacing w:after="0" w:line="240" w:lineRule="auto"/>
              <w:jc w:val="center"/>
              <w:rPr>
                <w:rFonts w:asciiTheme="majorHAnsi" w:hAnsiTheme="majorHAnsi" w:cstheme="majorHAnsi"/>
                <w:b/>
                <w:sz w:val="28"/>
                <w:szCs w:val="28"/>
              </w:rPr>
            </w:pPr>
            <w:r w:rsidRPr="00F90FA6">
              <w:rPr>
                <w:rFonts w:asciiTheme="majorHAnsi" w:hAnsiTheme="majorHAnsi" w:cstheme="majorHAnsi"/>
                <w:b/>
                <w:sz w:val="28"/>
                <w:szCs w:val="28"/>
              </w:rPr>
              <w:t xml:space="preserve">Atelier de </w:t>
            </w:r>
            <w:proofErr w:type="spellStart"/>
            <w:r w:rsidRPr="00F90FA6">
              <w:rPr>
                <w:rFonts w:asciiTheme="majorHAnsi" w:hAnsiTheme="majorHAnsi" w:cstheme="majorHAnsi"/>
                <w:b/>
                <w:sz w:val="28"/>
                <w:szCs w:val="28"/>
              </w:rPr>
              <w:t>povești</w:t>
            </w:r>
            <w:proofErr w:type="spellEnd"/>
          </w:p>
        </w:tc>
        <w:tc>
          <w:tcPr>
            <w:tcW w:w="1984" w:type="dxa"/>
            <w:tcBorders>
              <w:top w:val="single" w:sz="4" w:space="0" w:color="auto"/>
              <w:bottom w:val="single" w:sz="4" w:space="0" w:color="auto"/>
            </w:tcBorders>
          </w:tcPr>
          <w:p w:rsidR="00F90FA6" w:rsidRPr="00F90FA6" w:rsidRDefault="00F90FA6" w:rsidP="003F1EE4">
            <w:pPr>
              <w:pStyle w:val="Normal1"/>
              <w:rPr>
                <w:rFonts w:asciiTheme="majorHAnsi" w:hAnsiTheme="majorHAnsi" w:cstheme="majorHAnsi"/>
                <w:sz w:val="28"/>
                <w:szCs w:val="28"/>
              </w:rPr>
            </w:pPr>
            <w:r w:rsidRPr="00F90FA6">
              <w:rPr>
                <w:sz w:val="28"/>
                <w:szCs w:val="28"/>
                <w:u w:val="single"/>
              </w:rPr>
              <w:t>1</w:t>
            </w:r>
            <w:r w:rsidRPr="00F90FA6">
              <w:rPr>
                <w:rFonts w:asciiTheme="majorHAnsi" w:hAnsiTheme="majorHAnsi" w:cstheme="majorHAnsi"/>
                <w:sz w:val="28"/>
                <w:szCs w:val="28"/>
              </w:rPr>
              <w:t>.Dezvoltarea abilității de a redacta diferite tipuri de texte după cerințe date;</w:t>
            </w:r>
          </w:p>
          <w:p w:rsidR="00F90FA6" w:rsidRPr="00F90FA6" w:rsidRDefault="00F90FA6" w:rsidP="003F1EE4">
            <w:pPr>
              <w:pStyle w:val="Normal1"/>
              <w:rPr>
                <w:rFonts w:asciiTheme="majorHAnsi" w:hAnsiTheme="majorHAnsi" w:cstheme="majorHAnsi"/>
                <w:sz w:val="28"/>
                <w:szCs w:val="28"/>
              </w:rPr>
            </w:pPr>
            <w:r w:rsidRPr="00F90FA6">
              <w:rPr>
                <w:rFonts w:asciiTheme="majorHAnsi" w:hAnsiTheme="majorHAnsi" w:cstheme="majorHAnsi"/>
                <w:sz w:val="28"/>
                <w:szCs w:val="28"/>
              </w:rPr>
              <w:t xml:space="preserve">2. Formularea </w:t>
            </w:r>
            <w:r w:rsidRPr="00F90FA6">
              <w:rPr>
                <w:rFonts w:asciiTheme="majorHAnsi" w:hAnsiTheme="majorHAnsi" w:cstheme="majorHAnsi"/>
                <w:sz w:val="28"/>
                <w:szCs w:val="28"/>
              </w:rPr>
              <w:lastRenderedPageBreak/>
              <w:t>unor opinii si puncte de vedere proprii, cu privire la modul de redactare si prezentare a textelor create;</w:t>
            </w:r>
          </w:p>
          <w:p w:rsidR="00F90FA6" w:rsidRPr="00F90FA6" w:rsidRDefault="00F90FA6" w:rsidP="003F1EE4">
            <w:pPr>
              <w:spacing w:after="0" w:line="240" w:lineRule="auto"/>
              <w:rPr>
                <w:rFonts w:asciiTheme="majorHAnsi" w:eastAsia="Times New Roman" w:hAnsiTheme="majorHAnsi" w:cstheme="majorHAnsi"/>
                <w:sz w:val="28"/>
                <w:szCs w:val="28"/>
              </w:rPr>
            </w:pPr>
          </w:p>
        </w:tc>
        <w:tc>
          <w:tcPr>
            <w:tcW w:w="1560" w:type="dxa"/>
            <w:tcBorders>
              <w:top w:val="single" w:sz="4" w:space="0" w:color="auto"/>
              <w:bottom w:val="single" w:sz="4" w:space="0" w:color="auto"/>
            </w:tcBorders>
          </w:tcPr>
          <w:p w:rsidR="00F90FA6" w:rsidRDefault="00F90FA6" w:rsidP="003F1EE4">
            <w:pPr>
              <w:spacing w:after="0" w:line="240" w:lineRule="auto"/>
              <w:jc w:val="center"/>
              <w:rPr>
                <w:sz w:val="28"/>
                <w:szCs w:val="28"/>
              </w:rPr>
            </w:pPr>
            <w:r>
              <w:rPr>
                <w:sz w:val="28"/>
                <w:szCs w:val="28"/>
              </w:rPr>
              <w:lastRenderedPageBreak/>
              <w:t>25.10.2024</w:t>
            </w:r>
          </w:p>
        </w:tc>
        <w:tc>
          <w:tcPr>
            <w:tcW w:w="1712" w:type="dxa"/>
            <w:tcBorders>
              <w:top w:val="single" w:sz="4" w:space="0" w:color="auto"/>
              <w:bottom w:val="single" w:sz="4" w:space="0" w:color="auto"/>
            </w:tcBorders>
          </w:tcPr>
          <w:p w:rsidR="00F90FA6" w:rsidRDefault="00F90FA6" w:rsidP="003F1EE4">
            <w:pPr>
              <w:spacing w:after="0" w:line="240" w:lineRule="auto"/>
              <w:jc w:val="center"/>
              <w:rPr>
                <w:sz w:val="28"/>
                <w:szCs w:val="28"/>
              </w:rPr>
            </w:pPr>
            <w:proofErr w:type="spellStart"/>
            <w:r>
              <w:rPr>
                <w:sz w:val="28"/>
                <w:szCs w:val="28"/>
              </w:rPr>
              <w:t>Sala</w:t>
            </w:r>
            <w:proofErr w:type="spellEnd"/>
            <w:r>
              <w:rPr>
                <w:sz w:val="28"/>
                <w:szCs w:val="28"/>
              </w:rPr>
              <w:t xml:space="preserve"> de </w:t>
            </w:r>
            <w:proofErr w:type="spellStart"/>
            <w:r>
              <w:rPr>
                <w:sz w:val="28"/>
                <w:szCs w:val="28"/>
              </w:rPr>
              <w:t>clasă</w:t>
            </w:r>
            <w:proofErr w:type="spellEnd"/>
          </w:p>
        </w:tc>
        <w:tc>
          <w:tcPr>
            <w:tcW w:w="990" w:type="dxa"/>
            <w:tcBorders>
              <w:top w:val="single" w:sz="4" w:space="0" w:color="auto"/>
              <w:bottom w:val="single" w:sz="4" w:space="0" w:color="auto"/>
            </w:tcBorders>
          </w:tcPr>
          <w:p w:rsidR="00F90FA6" w:rsidRDefault="00F90FA6" w:rsidP="003F1EE4">
            <w:pPr>
              <w:spacing w:after="0" w:line="240" w:lineRule="auto"/>
              <w:jc w:val="center"/>
              <w:rPr>
                <w:sz w:val="28"/>
                <w:szCs w:val="28"/>
              </w:rPr>
            </w:pPr>
            <w:proofErr w:type="spellStart"/>
            <w:r>
              <w:rPr>
                <w:sz w:val="28"/>
                <w:szCs w:val="28"/>
              </w:rPr>
              <w:t>Elevii</w:t>
            </w:r>
            <w:proofErr w:type="spellEnd"/>
          </w:p>
        </w:tc>
        <w:tc>
          <w:tcPr>
            <w:tcW w:w="1890" w:type="dxa"/>
            <w:tcBorders>
              <w:top w:val="single" w:sz="4" w:space="0" w:color="auto"/>
              <w:bottom w:val="single" w:sz="4" w:space="0" w:color="auto"/>
            </w:tcBorders>
          </w:tcPr>
          <w:p w:rsidR="00F90FA6" w:rsidRDefault="00F90FA6" w:rsidP="003F1EE4">
            <w:pPr>
              <w:spacing w:after="0" w:line="240" w:lineRule="auto"/>
              <w:jc w:val="center"/>
              <w:rPr>
                <w:sz w:val="28"/>
                <w:szCs w:val="28"/>
              </w:rPr>
            </w:pPr>
            <w:proofErr w:type="spellStart"/>
            <w:r>
              <w:rPr>
                <w:sz w:val="28"/>
                <w:szCs w:val="28"/>
              </w:rPr>
              <w:t>Expoziție</w:t>
            </w:r>
            <w:proofErr w:type="spellEnd"/>
            <w:r>
              <w:rPr>
                <w:sz w:val="28"/>
                <w:szCs w:val="28"/>
              </w:rPr>
              <w:t xml:space="preserve"> cu </w:t>
            </w:r>
            <w:proofErr w:type="spellStart"/>
            <w:r>
              <w:rPr>
                <w:sz w:val="28"/>
                <w:szCs w:val="28"/>
              </w:rPr>
              <w:t>lucrările</w:t>
            </w:r>
            <w:proofErr w:type="spellEnd"/>
            <w:r>
              <w:rPr>
                <w:sz w:val="28"/>
                <w:szCs w:val="28"/>
              </w:rPr>
              <w:t xml:space="preserve"> </w:t>
            </w:r>
            <w:proofErr w:type="spellStart"/>
            <w:r>
              <w:rPr>
                <w:sz w:val="28"/>
                <w:szCs w:val="28"/>
              </w:rPr>
              <w:t>realizate</w:t>
            </w:r>
            <w:proofErr w:type="spellEnd"/>
          </w:p>
        </w:tc>
      </w:tr>
      <w:tr w:rsidR="00F90FA6" w:rsidTr="00F90FA6">
        <w:trPr>
          <w:trHeight w:val="114"/>
        </w:trPr>
        <w:tc>
          <w:tcPr>
            <w:tcW w:w="645" w:type="dxa"/>
            <w:tcBorders>
              <w:top w:val="single" w:sz="4" w:space="0" w:color="auto"/>
              <w:bottom w:val="single" w:sz="4" w:space="0" w:color="auto"/>
            </w:tcBorders>
          </w:tcPr>
          <w:p w:rsidR="00F90FA6" w:rsidRDefault="00F90FA6" w:rsidP="003F1EE4">
            <w:pPr>
              <w:spacing w:after="0" w:line="240" w:lineRule="auto"/>
              <w:jc w:val="center"/>
              <w:rPr>
                <w:sz w:val="28"/>
                <w:szCs w:val="28"/>
              </w:rPr>
            </w:pPr>
            <w:r>
              <w:rPr>
                <w:sz w:val="28"/>
                <w:szCs w:val="28"/>
              </w:rPr>
              <w:lastRenderedPageBreak/>
              <w:t>11.</w:t>
            </w:r>
          </w:p>
        </w:tc>
        <w:tc>
          <w:tcPr>
            <w:tcW w:w="1923" w:type="dxa"/>
            <w:tcBorders>
              <w:top w:val="single" w:sz="4" w:space="0" w:color="auto"/>
              <w:bottom w:val="single" w:sz="4" w:space="0" w:color="auto"/>
            </w:tcBorders>
          </w:tcPr>
          <w:p w:rsidR="00F90FA6" w:rsidRDefault="00F90FA6" w:rsidP="003F1EE4">
            <w:pPr>
              <w:spacing w:after="0" w:line="240" w:lineRule="auto"/>
              <w:jc w:val="center"/>
              <w:rPr>
                <w:sz w:val="28"/>
                <w:szCs w:val="28"/>
              </w:rPr>
            </w:pPr>
            <w:proofErr w:type="spellStart"/>
            <w:r>
              <w:rPr>
                <w:sz w:val="28"/>
                <w:szCs w:val="28"/>
              </w:rPr>
              <w:t>Alexe</w:t>
            </w:r>
            <w:proofErr w:type="spellEnd"/>
            <w:r>
              <w:rPr>
                <w:sz w:val="28"/>
                <w:szCs w:val="28"/>
              </w:rPr>
              <w:t xml:space="preserve"> </w:t>
            </w:r>
            <w:proofErr w:type="spellStart"/>
            <w:r>
              <w:rPr>
                <w:sz w:val="28"/>
                <w:szCs w:val="28"/>
              </w:rPr>
              <w:t>Nicoleta</w:t>
            </w:r>
            <w:proofErr w:type="spellEnd"/>
            <w:r>
              <w:rPr>
                <w:sz w:val="28"/>
                <w:szCs w:val="28"/>
              </w:rPr>
              <w:t xml:space="preserve"> Georgiana</w:t>
            </w:r>
          </w:p>
        </w:tc>
        <w:tc>
          <w:tcPr>
            <w:tcW w:w="829" w:type="dxa"/>
            <w:tcBorders>
              <w:top w:val="single" w:sz="4" w:space="0" w:color="auto"/>
              <w:bottom w:val="single" w:sz="4" w:space="0" w:color="auto"/>
            </w:tcBorders>
          </w:tcPr>
          <w:p w:rsidR="00F90FA6" w:rsidRDefault="00F90FA6" w:rsidP="003F1EE4">
            <w:pPr>
              <w:spacing w:after="0" w:line="240" w:lineRule="auto"/>
              <w:jc w:val="center"/>
              <w:rPr>
                <w:sz w:val="28"/>
                <w:szCs w:val="28"/>
              </w:rPr>
            </w:pPr>
            <w:r>
              <w:rPr>
                <w:sz w:val="28"/>
                <w:szCs w:val="28"/>
              </w:rPr>
              <w:t>V-VII</w:t>
            </w:r>
          </w:p>
        </w:tc>
        <w:tc>
          <w:tcPr>
            <w:tcW w:w="1985" w:type="dxa"/>
            <w:tcBorders>
              <w:top w:val="single" w:sz="4" w:space="0" w:color="auto"/>
              <w:bottom w:val="single" w:sz="4" w:space="0" w:color="auto"/>
            </w:tcBorders>
          </w:tcPr>
          <w:p w:rsidR="00F90FA6" w:rsidRPr="00F90FA6" w:rsidRDefault="00F90FA6" w:rsidP="003F1EE4">
            <w:pPr>
              <w:spacing w:after="0" w:line="240" w:lineRule="auto"/>
              <w:rPr>
                <w:rFonts w:asciiTheme="majorHAnsi" w:hAnsiTheme="majorHAnsi" w:cstheme="majorHAnsi"/>
                <w:b/>
                <w:sz w:val="28"/>
                <w:szCs w:val="28"/>
              </w:rPr>
            </w:pPr>
            <w:proofErr w:type="gramStart"/>
            <w:r w:rsidRPr="00F90FA6">
              <w:rPr>
                <w:rFonts w:asciiTheme="majorHAnsi" w:hAnsiTheme="majorHAnsi" w:cstheme="majorHAnsi"/>
                <w:b/>
                <w:sz w:val="28"/>
                <w:szCs w:val="28"/>
              </w:rPr>
              <w:t>1.Happy</w:t>
            </w:r>
            <w:proofErr w:type="gramEnd"/>
            <w:r w:rsidRPr="00F90FA6">
              <w:rPr>
                <w:rFonts w:asciiTheme="majorHAnsi" w:hAnsiTheme="majorHAnsi" w:cstheme="majorHAnsi"/>
                <w:b/>
                <w:sz w:val="28"/>
                <w:szCs w:val="28"/>
              </w:rPr>
              <w:t xml:space="preserve"> </w:t>
            </w:r>
            <w:proofErr w:type="spellStart"/>
            <w:r w:rsidRPr="00F90FA6">
              <w:rPr>
                <w:rFonts w:asciiTheme="majorHAnsi" w:hAnsiTheme="majorHAnsi" w:cstheme="majorHAnsi"/>
                <w:b/>
                <w:sz w:val="28"/>
                <w:szCs w:val="28"/>
              </w:rPr>
              <w:t>Haloween</w:t>
            </w:r>
            <w:proofErr w:type="spellEnd"/>
            <w:r w:rsidRPr="00F90FA6">
              <w:rPr>
                <w:rFonts w:asciiTheme="majorHAnsi" w:hAnsiTheme="majorHAnsi" w:cstheme="majorHAnsi"/>
                <w:b/>
                <w:sz w:val="28"/>
                <w:szCs w:val="28"/>
              </w:rPr>
              <w:t>!</w:t>
            </w:r>
          </w:p>
          <w:p w:rsidR="00F90FA6" w:rsidRPr="00F90FA6" w:rsidRDefault="00F90FA6" w:rsidP="003F1EE4">
            <w:pPr>
              <w:spacing w:after="0" w:line="240" w:lineRule="auto"/>
              <w:rPr>
                <w:rFonts w:asciiTheme="majorHAnsi" w:hAnsiTheme="majorHAnsi" w:cstheme="majorHAnsi"/>
                <w:b/>
                <w:sz w:val="28"/>
                <w:szCs w:val="28"/>
              </w:rPr>
            </w:pPr>
          </w:p>
        </w:tc>
        <w:tc>
          <w:tcPr>
            <w:tcW w:w="1984" w:type="dxa"/>
            <w:tcBorders>
              <w:top w:val="single" w:sz="4" w:space="0" w:color="auto"/>
              <w:bottom w:val="single" w:sz="4" w:space="0" w:color="auto"/>
            </w:tcBorders>
          </w:tcPr>
          <w:p w:rsidR="00F90FA6" w:rsidRPr="00F90FA6" w:rsidRDefault="00F90FA6" w:rsidP="003F1EE4">
            <w:pPr>
              <w:pStyle w:val="Normal1"/>
              <w:rPr>
                <w:sz w:val="28"/>
                <w:szCs w:val="28"/>
              </w:rPr>
            </w:pPr>
            <w:r w:rsidRPr="00F90FA6">
              <w:rPr>
                <w:sz w:val="28"/>
                <w:szCs w:val="28"/>
              </w:rPr>
              <w:t>1.Dezvoltarea abilităților manuale și a creativității prin realizarea de decoruri tematice.</w:t>
            </w:r>
          </w:p>
          <w:p w:rsidR="00F90FA6" w:rsidRPr="00F90FA6" w:rsidRDefault="00F90FA6" w:rsidP="003F1EE4">
            <w:pPr>
              <w:pStyle w:val="Normal1"/>
              <w:rPr>
                <w:sz w:val="28"/>
                <w:szCs w:val="28"/>
                <w:u w:val="single"/>
              </w:rPr>
            </w:pPr>
            <w:r w:rsidRPr="00F90FA6">
              <w:rPr>
                <w:sz w:val="28"/>
                <w:szCs w:val="28"/>
                <w:u w:val="single"/>
              </w:rPr>
              <w:t>2.</w:t>
            </w:r>
            <w:r w:rsidRPr="00F90FA6">
              <w:rPr>
                <w:sz w:val="28"/>
                <w:szCs w:val="28"/>
              </w:rPr>
              <w:t xml:space="preserve"> Dezvoltarea gândirii critice și colaborative</w:t>
            </w:r>
          </w:p>
        </w:tc>
        <w:tc>
          <w:tcPr>
            <w:tcW w:w="1560" w:type="dxa"/>
            <w:tcBorders>
              <w:top w:val="single" w:sz="4" w:space="0" w:color="auto"/>
              <w:bottom w:val="single" w:sz="4" w:space="0" w:color="auto"/>
            </w:tcBorders>
          </w:tcPr>
          <w:p w:rsidR="00F90FA6" w:rsidRDefault="00F90FA6" w:rsidP="003F1EE4">
            <w:pPr>
              <w:spacing w:after="0" w:line="240" w:lineRule="auto"/>
              <w:jc w:val="center"/>
              <w:rPr>
                <w:sz w:val="28"/>
                <w:szCs w:val="28"/>
              </w:rPr>
            </w:pPr>
          </w:p>
        </w:tc>
        <w:tc>
          <w:tcPr>
            <w:tcW w:w="1712" w:type="dxa"/>
            <w:tcBorders>
              <w:top w:val="single" w:sz="4" w:space="0" w:color="auto"/>
              <w:bottom w:val="single" w:sz="4" w:space="0" w:color="auto"/>
            </w:tcBorders>
          </w:tcPr>
          <w:p w:rsidR="00F90FA6" w:rsidRDefault="00F90FA6" w:rsidP="003F1EE4">
            <w:pPr>
              <w:spacing w:after="0" w:line="240" w:lineRule="auto"/>
              <w:jc w:val="center"/>
              <w:rPr>
                <w:sz w:val="28"/>
                <w:szCs w:val="28"/>
              </w:rPr>
            </w:pPr>
          </w:p>
        </w:tc>
        <w:tc>
          <w:tcPr>
            <w:tcW w:w="990" w:type="dxa"/>
            <w:tcBorders>
              <w:top w:val="single" w:sz="4" w:space="0" w:color="auto"/>
              <w:bottom w:val="single" w:sz="4" w:space="0" w:color="auto"/>
            </w:tcBorders>
          </w:tcPr>
          <w:p w:rsidR="00F90FA6" w:rsidRDefault="00F90FA6" w:rsidP="003F1EE4">
            <w:pPr>
              <w:spacing w:after="0" w:line="240" w:lineRule="auto"/>
              <w:jc w:val="center"/>
              <w:rPr>
                <w:sz w:val="28"/>
                <w:szCs w:val="28"/>
              </w:rPr>
            </w:pPr>
          </w:p>
        </w:tc>
        <w:tc>
          <w:tcPr>
            <w:tcW w:w="1890" w:type="dxa"/>
            <w:tcBorders>
              <w:top w:val="single" w:sz="4" w:space="0" w:color="auto"/>
              <w:bottom w:val="single" w:sz="4" w:space="0" w:color="auto"/>
            </w:tcBorders>
          </w:tcPr>
          <w:p w:rsidR="00F90FA6" w:rsidRDefault="00F90FA6" w:rsidP="003F1EE4">
            <w:pPr>
              <w:spacing w:after="0" w:line="240" w:lineRule="auto"/>
              <w:jc w:val="center"/>
              <w:rPr>
                <w:sz w:val="28"/>
                <w:szCs w:val="28"/>
              </w:rPr>
            </w:pPr>
          </w:p>
        </w:tc>
      </w:tr>
      <w:tr w:rsidR="00F90FA6" w:rsidTr="00F90FA6">
        <w:trPr>
          <w:trHeight w:val="114"/>
        </w:trPr>
        <w:tc>
          <w:tcPr>
            <w:tcW w:w="645" w:type="dxa"/>
            <w:tcBorders>
              <w:top w:val="single" w:sz="4" w:space="0" w:color="auto"/>
              <w:bottom w:val="single" w:sz="4" w:space="0" w:color="auto"/>
            </w:tcBorders>
          </w:tcPr>
          <w:p w:rsidR="00F90FA6" w:rsidRDefault="00F90FA6" w:rsidP="003F1EE4">
            <w:pPr>
              <w:spacing w:after="0" w:line="240" w:lineRule="auto"/>
              <w:jc w:val="center"/>
              <w:rPr>
                <w:sz w:val="28"/>
                <w:szCs w:val="28"/>
              </w:rPr>
            </w:pPr>
            <w:r>
              <w:rPr>
                <w:sz w:val="28"/>
                <w:szCs w:val="28"/>
              </w:rPr>
              <w:t>12.</w:t>
            </w:r>
          </w:p>
        </w:tc>
        <w:tc>
          <w:tcPr>
            <w:tcW w:w="1923" w:type="dxa"/>
            <w:tcBorders>
              <w:top w:val="single" w:sz="4" w:space="0" w:color="auto"/>
              <w:bottom w:val="single" w:sz="4" w:space="0" w:color="auto"/>
            </w:tcBorders>
          </w:tcPr>
          <w:p w:rsidR="00F90FA6" w:rsidRDefault="00F90FA6" w:rsidP="003F1EE4">
            <w:pPr>
              <w:spacing w:after="0" w:line="240" w:lineRule="auto"/>
              <w:jc w:val="center"/>
              <w:rPr>
                <w:sz w:val="28"/>
                <w:szCs w:val="28"/>
              </w:rPr>
            </w:pPr>
            <w:proofErr w:type="spellStart"/>
            <w:r>
              <w:rPr>
                <w:sz w:val="28"/>
                <w:szCs w:val="28"/>
              </w:rPr>
              <w:t>Alexe</w:t>
            </w:r>
            <w:proofErr w:type="spellEnd"/>
            <w:r>
              <w:rPr>
                <w:sz w:val="28"/>
                <w:szCs w:val="28"/>
              </w:rPr>
              <w:t xml:space="preserve"> </w:t>
            </w:r>
            <w:proofErr w:type="spellStart"/>
            <w:r>
              <w:rPr>
                <w:sz w:val="28"/>
                <w:szCs w:val="28"/>
              </w:rPr>
              <w:t>Nicoleta</w:t>
            </w:r>
            <w:proofErr w:type="spellEnd"/>
            <w:r>
              <w:rPr>
                <w:sz w:val="28"/>
                <w:szCs w:val="28"/>
              </w:rPr>
              <w:t xml:space="preserve"> Georgiana</w:t>
            </w:r>
          </w:p>
        </w:tc>
        <w:tc>
          <w:tcPr>
            <w:tcW w:w="829" w:type="dxa"/>
            <w:tcBorders>
              <w:top w:val="single" w:sz="4" w:space="0" w:color="auto"/>
              <w:bottom w:val="single" w:sz="4" w:space="0" w:color="auto"/>
            </w:tcBorders>
          </w:tcPr>
          <w:p w:rsidR="00F90FA6" w:rsidRDefault="00F90FA6" w:rsidP="003F1EE4">
            <w:pPr>
              <w:spacing w:after="0" w:line="240" w:lineRule="auto"/>
              <w:jc w:val="center"/>
              <w:rPr>
                <w:sz w:val="28"/>
                <w:szCs w:val="28"/>
              </w:rPr>
            </w:pPr>
            <w:r>
              <w:rPr>
                <w:sz w:val="28"/>
                <w:szCs w:val="28"/>
              </w:rPr>
              <w:t>VIII</w:t>
            </w:r>
          </w:p>
        </w:tc>
        <w:tc>
          <w:tcPr>
            <w:tcW w:w="1985" w:type="dxa"/>
            <w:tcBorders>
              <w:top w:val="single" w:sz="4" w:space="0" w:color="auto"/>
              <w:bottom w:val="single" w:sz="4" w:space="0" w:color="auto"/>
            </w:tcBorders>
          </w:tcPr>
          <w:p w:rsidR="00F90FA6" w:rsidRPr="00F90FA6" w:rsidRDefault="00F90FA6" w:rsidP="003F1EE4">
            <w:pPr>
              <w:spacing w:after="0" w:line="240" w:lineRule="auto"/>
              <w:rPr>
                <w:rFonts w:asciiTheme="majorHAnsi" w:hAnsiTheme="majorHAnsi" w:cstheme="majorHAnsi"/>
                <w:b/>
                <w:sz w:val="28"/>
                <w:szCs w:val="28"/>
              </w:rPr>
            </w:pPr>
            <w:r w:rsidRPr="00F90FA6">
              <w:rPr>
                <w:rFonts w:asciiTheme="majorHAnsi" w:hAnsiTheme="majorHAnsi" w:cstheme="majorHAnsi"/>
                <w:b/>
                <w:sz w:val="28"/>
                <w:szCs w:val="28"/>
              </w:rPr>
              <w:t xml:space="preserve">1.Film </w:t>
            </w:r>
            <w:proofErr w:type="spellStart"/>
            <w:r w:rsidRPr="00F90FA6">
              <w:rPr>
                <w:rFonts w:asciiTheme="majorHAnsi" w:hAnsiTheme="majorHAnsi" w:cstheme="majorHAnsi"/>
                <w:b/>
                <w:sz w:val="28"/>
                <w:szCs w:val="28"/>
              </w:rPr>
              <w:t>documentar</w:t>
            </w:r>
            <w:proofErr w:type="spellEnd"/>
            <w:r w:rsidRPr="00F90FA6">
              <w:rPr>
                <w:rFonts w:asciiTheme="majorHAnsi" w:hAnsiTheme="majorHAnsi" w:cstheme="majorHAnsi"/>
                <w:b/>
                <w:sz w:val="28"/>
                <w:szCs w:val="28"/>
              </w:rPr>
              <w:t xml:space="preserve"> </w:t>
            </w:r>
          </w:p>
          <w:p w:rsidR="00F90FA6" w:rsidRPr="00F90FA6" w:rsidRDefault="00F90FA6" w:rsidP="003F1EE4">
            <w:pPr>
              <w:spacing w:after="0" w:line="240" w:lineRule="auto"/>
              <w:jc w:val="center"/>
              <w:rPr>
                <w:rFonts w:asciiTheme="majorHAnsi" w:hAnsiTheme="majorHAnsi" w:cstheme="majorHAnsi"/>
                <w:b/>
                <w:sz w:val="28"/>
                <w:szCs w:val="28"/>
              </w:rPr>
            </w:pPr>
            <w:r w:rsidRPr="00F90FA6">
              <w:rPr>
                <w:rFonts w:asciiTheme="majorHAnsi" w:hAnsiTheme="majorHAnsi" w:cstheme="majorHAnsi"/>
                <w:b/>
                <w:sz w:val="28"/>
                <w:szCs w:val="28"/>
              </w:rPr>
              <w:t>”</w:t>
            </w:r>
            <w:proofErr w:type="spellStart"/>
            <w:r w:rsidRPr="00F90FA6">
              <w:rPr>
                <w:rFonts w:asciiTheme="majorHAnsi" w:hAnsiTheme="majorHAnsi" w:cstheme="majorHAnsi"/>
                <w:b/>
                <w:sz w:val="28"/>
                <w:szCs w:val="28"/>
              </w:rPr>
              <w:t>Ce-ai</w:t>
            </w:r>
            <w:proofErr w:type="spellEnd"/>
            <w:r w:rsidRPr="00F90FA6">
              <w:rPr>
                <w:rFonts w:asciiTheme="majorHAnsi" w:hAnsiTheme="majorHAnsi" w:cstheme="majorHAnsi"/>
                <w:b/>
                <w:sz w:val="28"/>
                <w:szCs w:val="28"/>
              </w:rPr>
              <w:t xml:space="preserve"> </w:t>
            </w:r>
            <w:proofErr w:type="spellStart"/>
            <w:r w:rsidRPr="00F90FA6">
              <w:rPr>
                <w:rFonts w:asciiTheme="majorHAnsi" w:hAnsiTheme="majorHAnsi" w:cstheme="majorHAnsi"/>
                <w:b/>
                <w:sz w:val="28"/>
                <w:szCs w:val="28"/>
              </w:rPr>
              <w:t>făcut</w:t>
            </w:r>
            <w:proofErr w:type="spellEnd"/>
            <w:r w:rsidRPr="00F90FA6">
              <w:rPr>
                <w:rFonts w:asciiTheme="majorHAnsi" w:hAnsiTheme="majorHAnsi" w:cstheme="majorHAnsi"/>
                <w:b/>
                <w:sz w:val="28"/>
                <w:szCs w:val="28"/>
              </w:rPr>
              <w:t xml:space="preserve"> la </w:t>
            </w:r>
            <w:proofErr w:type="spellStart"/>
            <w:r w:rsidRPr="00F90FA6">
              <w:rPr>
                <w:rFonts w:asciiTheme="majorHAnsi" w:hAnsiTheme="majorHAnsi" w:cstheme="majorHAnsi"/>
                <w:b/>
                <w:sz w:val="28"/>
                <w:szCs w:val="28"/>
              </w:rPr>
              <w:t>școală</w:t>
            </w:r>
            <w:proofErr w:type="spellEnd"/>
            <w:r w:rsidRPr="00F90FA6">
              <w:rPr>
                <w:rFonts w:asciiTheme="majorHAnsi" w:hAnsiTheme="majorHAnsi" w:cstheme="majorHAnsi"/>
                <w:b/>
                <w:sz w:val="28"/>
                <w:szCs w:val="28"/>
              </w:rPr>
              <w:t>”</w:t>
            </w:r>
          </w:p>
        </w:tc>
        <w:tc>
          <w:tcPr>
            <w:tcW w:w="1984" w:type="dxa"/>
            <w:tcBorders>
              <w:top w:val="single" w:sz="4" w:space="0" w:color="auto"/>
              <w:bottom w:val="single" w:sz="4" w:space="0" w:color="auto"/>
            </w:tcBorders>
          </w:tcPr>
          <w:p w:rsidR="00F90FA6" w:rsidRPr="00F90FA6" w:rsidRDefault="00F90FA6" w:rsidP="003F1EE4">
            <w:pPr>
              <w:pStyle w:val="Normal1"/>
              <w:rPr>
                <w:sz w:val="28"/>
                <w:szCs w:val="28"/>
                <w:u w:val="single"/>
              </w:rPr>
            </w:pPr>
            <w:r w:rsidRPr="00F90FA6">
              <w:rPr>
                <w:sz w:val="28"/>
                <w:szCs w:val="28"/>
                <w:u w:val="single"/>
              </w:rPr>
              <w:t xml:space="preserve">1.Explorarea relațiilor sociale și dezvoltării </w:t>
            </w:r>
            <w:r w:rsidRPr="00F90FA6">
              <w:rPr>
                <w:sz w:val="28"/>
                <w:szCs w:val="28"/>
                <w:u w:val="single"/>
              </w:rPr>
              <w:lastRenderedPageBreak/>
              <w:t>personale</w:t>
            </w:r>
          </w:p>
          <w:p w:rsidR="00F90FA6" w:rsidRPr="00F90FA6" w:rsidRDefault="00F90FA6" w:rsidP="003F1EE4">
            <w:pPr>
              <w:pStyle w:val="Normal1"/>
              <w:rPr>
                <w:sz w:val="28"/>
                <w:szCs w:val="28"/>
                <w:u w:val="single"/>
              </w:rPr>
            </w:pPr>
            <w:r w:rsidRPr="00F90FA6">
              <w:rPr>
                <w:sz w:val="28"/>
                <w:szCs w:val="28"/>
                <w:u w:val="single"/>
              </w:rPr>
              <w:t>2. Promovarea valorilor educative</w:t>
            </w:r>
          </w:p>
        </w:tc>
        <w:tc>
          <w:tcPr>
            <w:tcW w:w="1560" w:type="dxa"/>
            <w:tcBorders>
              <w:top w:val="single" w:sz="4" w:space="0" w:color="auto"/>
              <w:bottom w:val="single" w:sz="4" w:space="0" w:color="auto"/>
            </w:tcBorders>
          </w:tcPr>
          <w:p w:rsidR="00F90FA6" w:rsidRDefault="00F90FA6" w:rsidP="003F1EE4">
            <w:pPr>
              <w:spacing w:after="0" w:line="240" w:lineRule="auto"/>
              <w:jc w:val="center"/>
              <w:rPr>
                <w:sz w:val="28"/>
                <w:szCs w:val="28"/>
              </w:rPr>
            </w:pPr>
          </w:p>
        </w:tc>
        <w:tc>
          <w:tcPr>
            <w:tcW w:w="1712" w:type="dxa"/>
            <w:tcBorders>
              <w:top w:val="single" w:sz="4" w:space="0" w:color="auto"/>
              <w:bottom w:val="single" w:sz="4" w:space="0" w:color="auto"/>
            </w:tcBorders>
          </w:tcPr>
          <w:p w:rsidR="00F90FA6" w:rsidRDefault="00F90FA6" w:rsidP="003F1EE4">
            <w:pPr>
              <w:spacing w:after="0" w:line="240" w:lineRule="auto"/>
              <w:jc w:val="center"/>
              <w:rPr>
                <w:sz w:val="28"/>
                <w:szCs w:val="28"/>
              </w:rPr>
            </w:pPr>
          </w:p>
        </w:tc>
        <w:tc>
          <w:tcPr>
            <w:tcW w:w="990" w:type="dxa"/>
            <w:tcBorders>
              <w:top w:val="single" w:sz="4" w:space="0" w:color="auto"/>
              <w:bottom w:val="single" w:sz="4" w:space="0" w:color="auto"/>
            </w:tcBorders>
          </w:tcPr>
          <w:p w:rsidR="00F90FA6" w:rsidRDefault="00F90FA6" w:rsidP="003F1EE4">
            <w:pPr>
              <w:spacing w:after="0" w:line="240" w:lineRule="auto"/>
              <w:jc w:val="center"/>
              <w:rPr>
                <w:sz w:val="28"/>
                <w:szCs w:val="28"/>
              </w:rPr>
            </w:pPr>
          </w:p>
        </w:tc>
        <w:tc>
          <w:tcPr>
            <w:tcW w:w="1890" w:type="dxa"/>
            <w:tcBorders>
              <w:top w:val="single" w:sz="4" w:space="0" w:color="auto"/>
              <w:bottom w:val="single" w:sz="4" w:space="0" w:color="auto"/>
            </w:tcBorders>
          </w:tcPr>
          <w:p w:rsidR="00F90FA6" w:rsidRDefault="00F90FA6" w:rsidP="003F1EE4">
            <w:pPr>
              <w:spacing w:after="0" w:line="240" w:lineRule="auto"/>
              <w:jc w:val="center"/>
              <w:rPr>
                <w:sz w:val="28"/>
                <w:szCs w:val="28"/>
              </w:rPr>
            </w:pPr>
          </w:p>
        </w:tc>
      </w:tr>
      <w:tr w:rsidR="00F90FA6" w:rsidTr="00F90FA6">
        <w:trPr>
          <w:trHeight w:val="3285"/>
        </w:trPr>
        <w:tc>
          <w:tcPr>
            <w:tcW w:w="645" w:type="dxa"/>
            <w:tcBorders>
              <w:top w:val="single" w:sz="4" w:space="0" w:color="auto"/>
              <w:bottom w:val="single" w:sz="4" w:space="0" w:color="auto"/>
            </w:tcBorders>
          </w:tcPr>
          <w:p w:rsidR="00F90FA6" w:rsidRDefault="00F90FA6" w:rsidP="003F1EE4">
            <w:pPr>
              <w:spacing w:after="0" w:line="240" w:lineRule="auto"/>
              <w:jc w:val="center"/>
              <w:rPr>
                <w:sz w:val="28"/>
                <w:szCs w:val="28"/>
              </w:rPr>
            </w:pPr>
            <w:r>
              <w:rPr>
                <w:sz w:val="28"/>
                <w:szCs w:val="28"/>
              </w:rPr>
              <w:lastRenderedPageBreak/>
              <w:t>13.</w:t>
            </w:r>
          </w:p>
        </w:tc>
        <w:tc>
          <w:tcPr>
            <w:tcW w:w="1923" w:type="dxa"/>
            <w:tcBorders>
              <w:top w:val="single" w:sz="4" w:space="0" w:color="auto"/>
              <w:bottom w:val="single" w:sz="4" w:space="0" w:color="auto"/>
            </w:tcBorders>
          </w:tcPr>
          <w:p w:rsidR="00F90FA6" w:rsidRDefault="00F90FA6" w:rsidP="003F1EE4">
            <w:pPr>
              <w:spacing w:after="0" w:line="240" w:lineRule="auto"/>
              <w:jc w:val="center"/>
              <w:rPr>
                <w:sz w:val="28"/>
                <w:szCs w:val="28"/>
              </w:rPr>
            </w:pPr>
            <w:proofErr w:type="spellStart"/>
            <w:r>
              <w:rPr>
                <w:sz w:val="28"/>
                <w:szCs w:val="28"/>
              </w:rPr>
              <w:t>Minu</w:t>
            </w:r>
            <w:proofErr w:type="spellEnd"/>
            <w:r>
              <w:rPr>
                <w:sz w:val="28"/>
                <w:szCs w:val="28"/>
              </w:rPr>
              <w:t xml:space="preserve"> Florin </w:t>
            </w:r>
            <w:proofErr w:type="spellStart"/>
            <w:r>
              <w:rPr>
                <w:sz w:val="28"/>
                <w:szCs w:val="28"/>
              </w:rPr>
              <w:t>Cătălin</w:t>
            </w:r>
            <w:proofErr w:type="spellEnd"/>
          </w:p>
        </w:tc>
        <w:tc>
          <w:tcPr>
            <w:tcW w:w="829" w:type="dxa"/>
            <w:tcBorders>
              <w:top w:val="single" w:sz="4" w:space="0" w:color="auto"/>
              <w:bottom w:val="single" w:sz="4" w:space="0" w:color="auto"/>
            </w:tcBorders>
          </w:tcPr>
          <w:p w:rsidR="00F90FA6" w:rsidRDefault="00F90FA6" w:rsidP="003F1EE4">
            <w:pPr>
              <w:spacing w:after="0" w:line="240" w:lineRule="auto"/>
              <w:jc w:val="center"/>
              <w:rPr>
                <w:sz w:val="28"/>
                <w:szCs w:val="28"/>
              </w:rPr>
            </w:pPr>
            <w:r>
              <w:rPr>
                <w:sz w:val="28"/>
                <w:szCs w:val="28"/>
              </w:rPr>
              <w:t>V-VII</w:t>
            </w:r>
          </w:p>
        </w:tc>
        <w:tc>
          <w:tcPr>
            <w:tcW w:w="1985" w:type="dxa"/>
            <w:tcBorders>
              <w:top w:val="single" w:sz="4" w:space="0" w:color="auto"/>
              <w:bottom w:val="single" w:sz="4" w:space="0" w:color="auto"/>
            </w:tcBorders>
          </w:tcPr>
          <w:p w:rsidR="00F90FA6" w:rsidRPr="00F90FA6" w:rsidRDefault="00F90FA6" w:rsidP="003F1EE4">
            <w:pPr>
              <w:spacing w:after="0" w:line="240" w:lineRule="auto"/>
              <w:jc w:val="center"/>
              <w:rPr>
                <w:rFonts w:asciiTheme="majorHAnsi" w:hAnsiTheme="majorHAnsi" w:cstheme="majorHAnsi"/>
                <w:b/>
                <w:sz w:val="28"/>
                <w:szCs w:val="28"/>
              </w:rPr>
            </w:pPr>
            <w:r w:rsidRPr="00F90FA6">
              <w:rPr>
                <w:rFonts w:asciiTheme="majorHAnsi" w:hAnsiTheme="majorHAnsi" w:cstheme="majorHAnsi"/>
                <w:b/>
                <w:sz w:val="28"/>
                <w:szCs w:val="28"/>
              </w:rPr>
              <w:t xml:space="preserve">1. </w:t>
            </w:r>
            <w:proofErr w:type="spellStart"/>
            <w:r w:rsidRPr="00F90FA6">
              <w:rPr>
                <w:rFonts w:asciiTheme="majorHAnsi" w:hAnsiTheme="majorHAnsi" w:cstheme="majorHAnsi"/>
                <w:b/>
                <w:sz w:val="28"/>
                <w:szCs w:val="28"/>
              </w:rPr>
              <w:t>Activitate</w:t>
            </w:r>
            <w:proofErr w:type="spellEnd"/>
          </w:p>
          <w:p w:rsidR="00F90FA6" w:rsidRPr="00F90FA6" w:rsidRDefault="00F90FA6" w:rsidP="003F1EE4">
            <w:pPr>
              <w:spacing w:after="0" w:line="240" w:lineRule="auto"/>
              <w:jc w:val="center"/>
              <w:rPr>
                <w:rFonts w:asciiTheme="majorHAnsi" w:hAnsiTheme="majorHAnsi" w:cstheme="majorHAnsi"/>
                <w:b/>
                <w:sz w:val="28"/>
                <w:szCs w:val="28"/>
              </w:rPr>
            </w:pPr>
            <w:r w:rsidRPr="00F90FA6">
              <w:rPr>
                <w:rFonts w:asciiTheme="majorHAnsi" w:hAnsiTheme="majorHAnsi" w:cstheme="majorHAnsi"/>
                <w:b/>
                <w:sz w:val="28"/>
                <w:szCs w:val="28"/>
              </w:rPr>
              <w:t>‘Stop Bullying’</w:t>
            </w:r>
          </w:p>
        </w:tc>
        <w:tc>
          <w:tcPr>
            <w:tcW w:w="1984" w:type="dxa"/>
            <w:tcBorders>
              <w:top w:val="single" w:sz="4" w:space="0" w:color="auto"/>
              <w:bottom w:val="single" w:sz="4" w:space="0" w:color="auto"/>
            </w:tcBorders>
          </w:tcPr>
          <w:p w:rsidR="00F90FA6" w:rsidRPr="00F90FA6" w:rsidRDefault="00F90FA6" w:rsidP="003F1EE4">
            <w:pPr>
              <w:spacing w:after="120" w:line="240" w:lineRule="auto"/>
              <w:rPr>
                <w:rFonts w:asciiTheme="majorHAnsi" w:hAnsiTheme="majorHAnsi" w:cstheme="majorHAnsi"/>
                <w:sz w:val="28"/>
                <w:szCs w:val="28"/>
              </w:rPr>
            </w:pPr>
            <w:r w:rsidRPr="00F90FA6">
              <w:rPr>
                <w:sz w:val="28"/>
                <w:szCs w:val="28"/>
                <w:lang w:val="fr-FR"/>
              </w:rPr>
              <w:t>1</w:t>
            </w:r>
            <w:r w:rsidRPr="00F90FA6">
              <w:rPr>
                <w:rFonts w:asciiTheme="majorHAnsi" w:hAnsiTheme="majorHAnsi" w:cstheme="majorHAnsi"/>
                <w:sz w:val="28"/>
                <w:szCs w:val="28"/>
              </w:rPr>
              <w:t xml:space="preserve">. </w:t>
            </w:r>
            <w:proofErr w:type="spellStart"/>
            <w:r w:rsidRPr="00F90FA6">
              <w:rPr>
                <w:rFonts w:asciiTheme="majorHAnsi" w:hAnsiTheme="majorHAnsi" w:cstheme="majorHAnsi"/>
                <w:sz w:val="28"/>
                <w:szCs w:val="28"/>
              </w:rPr>
              <w:t>Creșterea</w:t>
            </w:r>
            <w:proofErr w:type="spellEnd"/>
            <w:r w:rsidRPr="00F90FA6">
              <w:rPr>
                <w:rFonts w:asciiTheme="majorHAnsi" w:hAnsiTheme="majorHAnsi" w:cstheme="majorHAnsi"/>
                <w:sz w:val="28"/>
                <w:szCs w:val="28"/>
              </w:rPr>
              <w:t xml:space="preserve"> </w:t>
            </w:r>
            <w:proofErr w:type="spellStart"/>
            <w:r w:rsidRPr="00F90FA6">
              <w:rPr>
                <w:rFonts w:asciiTheme="majorHAnsi" w:hAnsiTheme="majorHAnsi" w:cstheme="majorHAnsi"/>
                <w:sz w:val="28"/>
                <w:szCs w:val="28"/>
              </w:rPr>
              <w:t>nivelului</w:t>
            </w:r>
            <w:proofErr w:type="spellEnd"/>
            <w:r w:rsidRPr="00F90FA6">
              <w:rPr>
                <w:rFonts w:asciiTheme="majorHAnsi" w:hAnsiTheme="majorHAnsi" w:cstheme="majorHAnsi"/>
                <w:sz w:val="28"/>
                <w:szCs w:val="28"/>
              </w:rPr>
              <w:t xml:space="preserve"> </w:t>
            </w:r>
            <w:proofErr w:type="gramStart"/>
            <w:r w:rsidRPr="00F90FA6">
              <w:rPr>
                <w:rFonts w:asciiTheme="majorHAnsi" w:hAnsiTheme="majorHAnsi" w:cstheme="majorHAnsi"/>
                <w:sz w:val="28"/>
                <w:szCs w:val="28"/>
              </w:rPr>
              <w:t xml:space="preserve">de </w:t>
            </w:r>
            <w:proofErr w:type="spellStart"/>
            <w:r w:rsidRPr="00F90FA6">
              <w:rPr>
                <w:rFonts w:asciiTheme="majorHAnsi" w:hAnsiTheme="majorHAnsi" w:cstheme="majorHAnsi"/>
                <w:sz w:val="28"/>
                <w:szCs w:val="28"/>
              </w:rPr>
              <w:t>autoconștientiza</w:t>
            </w:r>
            <w:proofErr w:type="spellEnd"/>
            <w:r w:rsidRPr="00F90FA6">
              <w:rPr>
                <w:rFonts w:asciiTheme="majorHAnsi" w:hAnsiTheme="majorHAnsi" w:cstheme="majorHAnsi"/>
                <w:sz w:val="28"/>
                <w:szCs w:val="28"/>
              </w:rPr>
              <w:t>-</w:t>
            </w:r>
            <w:proofErr w:type="gramEnd"/>
          </w:p>
          <w:p w:rsidR="00F90FA6" w:rsidRPr="00F90FA6" w:rsidRDefault="00F90FA6" w:rsidP="003F1EE4">
            <w:pPr>
              <w:spacing w:after="120" w:line="240" w:lineRule="auto"/>
              <w:rPr>
                <w:rFonts w:asciiTheme="majorHAnsi" w:hAnsiTheme="majorHAnsi" w:cstheme="majorHAnsi"/>
                <w:sz w:val="28"/>
                <w:szCs w:val="28"/>
              </w:rPr>
            </w:pPr>
            <w:r w:rsidRPr="00F90FA6">
              <w:rPr>
                <w:rFonts w:asciiTheme="majorHAnsi" w:hAnsiTheme="majorHAnsi" w:cstheme="majorHAnsi"/>
                <w:sz w:val="28"/>
                <w:szCs w:val="28"/>
              </w:rPr>
              <w:t xml:space="preserve">re </w:t>
            </w:r>
          </w:p>
          <w:p w:rsidR="00F90FA6" w:rsidRPr="00F90FA6" w:rsidRDefault="00F90FA6" w:rsidP="003F1EE4">
            <w:pPr>
              <w:pStyle w:val="Normal1"/>
              <w:rPr>
                <w:sz w:val="28"/>
                <w:szCs w:val="28"/>
                <w:u w:val="single"/>
                <w:lang w:val="en-US"/>
              </w:rPr>
            </w:pPr>
            <w:r w:rsidRPr="00F90FA6">
              <w:rPr>
                <w:rFonts w:asciiTheme="majorHAnsi" w:hAnsiTheme="majorHAnsi" w:cstheme="majorHAnsi"/>
                <w:sz w:val="28"/>
                <w:szCs w:val="28"/>
              </w:rPr>
              <w:t>2. Dezvoltarea abilitaților de a reacționa optim la situațiile care implica violenta</w:t>
            </w:r>
            <w:r w:rsidRPr="00F90FA6">
              <w:rPr>
                <w:rFonts w:asciiTheme="majorHAnsi" w:hAnsiTheme="majorHAnsi" w:cstheme="majorHAnsi"/>
                <w:sz w:val="28"/>
                <w:szCs w:val="28"/>
                <w:lang w:val="en-US"/>
              </w:rPr>
              <w:t>.</w:t>
            </w:r>
          </w:p>
        </w:tc>
        <w:tc>
          <w:tcPr>
            <w:tcW w:w="1560" w:type="dxa"/>
            <w:tcBorders>
              <w:top w:val="single" w:sz="4" w:space="0" w:color="auto"/>
              <w:bottom w:val="single" w:sz="4" w:space="0" w:color="auto"/>
            </w:tcBorders>
          </w:tcPr>
          <w:p w:rsidR="00F90FA6" w:rsidRDefault="00F90FA6" w:rsidP="003F1EE4">
            <w:pPr>
              <w:spacing w:after="0" w:line="240" w:lineRule="auto"/>
              <w:jc w:val="center"/>
              <w:rPr>
                <w:sz w:val="28"/>
                <w:szCs w:val="28"/>
              </w:rPr>
            </w:pPr>
            <w:r>
              <w:rPr>
                <w:sz w:val="28"/>
                <w:szCs w:val="28"/>
              </w:rPr>
              <w:t>20.10.2024</w:t>
            </w:r>
          </w:p>
        </w:tc>
        <w:tc>
          <w:tcPr>
            <w:tcW w:w="1712" w:type="dxa"/>
            <w:tcBorders>
              <w:top w:val="single" w:sz="4" w:space="0" w:color="auto"/>
              <w:bottom w:val="single" w:sz="4" w:space="0" w:color="auto"/>
            </w:tcBorders>
          </w:tcPr>
          <w:p w:rsidR="00F90FA6" w:rsidRDefault="00F90FA6" w:rsidP="003F1EE4">
            <w:pPr>
              <w:spacing w:after="0" w:line="240" w:lineRule="auto"/>
              <w:jc w:val="center"/>
              <w:rPr>
                <w:sz w:val="28"/>
                <w:szCs w:val="28"/>
              </w:rPr>
            </w:pPr>
            <w:proofErr w:type="spellStart"/>
            <w:r>
              <w:rPr>
                <w:sz w:val="28"/>
                <w:szCs w:val="28"/>
              </w:rPr>
              <w:t>Sala</w:t>
            </w:r>
            <w:proofErr w:type="spellEnd"/>
            <w:r>
              <w:rPr>
                <w:sz w:val="28"/>
                <w:szCs w:val="28"/>
              </w:rPr>
              <w:t xml:space="preserve"> de </w:t>
            </w:r>
            <w:proofErr w:type="spellStart"/>
            <w:r>
              <w:rPr>
                <w:sz w:val="28"/>
                <w:szCs w:val="28"/>
              </w:rPr>
              <w:t>clasă</w:t>
            </w:r>
            <w:proofErr w:type="spellEnd"/>
          </w:p>
        </w:tc>
        <w:tc>
          <w:tcPr>
            <w:tcW w:w="990" w:type="dxa"/>
            <w:tcBorders>
              <w:top w:val="single" w:sz="4" w:space="0" w:color="auto"/>
              <w:bottom w:val="single" w:sz="4" w:space="0" w:color="auto"/>
            </w:tcBorders>
          </w:tcPr>
          <w:p w:rsidR="00F90FA6" w:rsidRDefault="00F90FA6" w:rsidP="003F1EE4">
            <w:pPr>
              <w:spacing w:after="0" w:line="240" w:lineRule="auto"/>
              <w:jc w:val="center"/>
              <w:rPr>
                <w:sz w:val="28"/>
                <w:szCs w:val="28"/>
              </w:rPr>
            </w:pPr>
            <w:proofErr w:type="spellStart"/>
            <w:r>
              <w:rPr>
                <w:sz w:val="28"/>
                <w:szCs w:val="28"/>
              </w:rPr>
              <w:t>Elevii</w:t>
            </w:r>
            <w:proofErr w:type="spellEnd"/>
          </w:p>
        </w:tc>
        <w:tc>
          <w:tcPr>
            <w:tcW w:w="1890" w:type="dxa"/>
            <w:tcBorders>
              <w:top w:val="single" w:sz="4" w:space="0" w:color="auto"/>
              <w:bottom w:val="single" w:sz="4" w:space="0" w:color="auto"/>
            </w:tcBorders>
          </w:tcPr>
          <w:p w:rsidR="00F90FA6" w:rsidRDefault="00F90FA6" w:rsidP="003F1EE4">
            <w:pPr>
              <w:spacing w:after="0" w:line="240" w:lineRule="auto"/>
              <w:jc w:val="center"/>
              <w:rPr>
                <w:sz w:val="28"/>
                <w:szCs w:val="28"/>
              </w:rPr>
            </w:pPr>
            <w:proofErr w:type="spellStart"/>
            <w:r>
              <w:rPr>
                <w:sz w:val="28"/>
                <w:szCs w:val="28"/>
              </w:rPr>
              <w:t>Expoziție</w:t>
            </w:r>
            <w:proofErr w:type="spellEnd"/>
            <w:r>
              <w:rPr>
                <w:sz w:val="28"/>
                <w:szCs w:val="28"/>
              </w:rPr>
              <w:t xml:space="preserve"> cu </w:t>
            </w:r>
            <w:proofErr w:type="spellStart"/>
            <w:r>
              <w:rPr>
                <w:sz w:val="28"/>
                <w:szCs w:val="28"/>
              </w:rPr>
              <w:t>lucrările</w:t>
            </w:r>
            <w:proofErr w:type="spellEnd"/>
            <w:r>
              <w:rPr>
                <w:sz w:val="28"/>
                <w:szCs w:val="28"/>
              </w:rPr>
              <w:t xml:space="preserve"> </w:t>
            </w:r>
            <w:proofErr w:type="spellStart"/>
            <w:r>
              <w:rPr>
                <w:sz w:val="28"/>
                <w:szCs w:val="28"/>
              </w:rPr>
              <w:t>realizate</w:t>
            </w:r>
            <w:proofErr w:type="spellEnd"/>
          </w:p>
        </w:tc>
      </w:tr>
      <w:tr w:rsidR="00F90FA6" w:rsidTr="00F90FA6">
        <w:trPr>
          <w:trHeight w:val="3090"/>
        </w:trPr>
        <w:tc>
          <w:tcPr>
            <w:tcW w:w="645" w:type="dxa"/>
            <w:tcBorders>
              <w:top w:val="single" w:sz="4" w:space="0" w:color="auto"/>
              <w:bottom w:val="single" w:sz="4" w:space="0" w:color="auto"/>
            </w:tcBorders>
          </w:tcPr>
          <w:p w:rsidR="00F90FA6" w:rsidRDefault="00F90FA6" w:rsidP="003F1EE4">
            <w:pPr>
              <w:spacing w:after="0" w:line="240" w:lineRule="auto"/>
              <w:jc w:val="center"/>
              <w:rPr>
                <w:sz w:val="28"/>
                <w:szCs w:val="28"/>
              </w:rPr>
            </w:pPr>
            <w:r>
              <w:rPr>
                <w:sz w:val="28"/>
                <w:szCs w:val="28"/>
              </w:rPr>
              <w:lastRenderedPageBreak/>
              <w:t>14.</w:t>
            </w:r>
          </w:p>
        </w:tc>
        <w:tc>
          <w:tcPr>
            <w:tcW w:w="1923" w:type="dxa"/>
            <w:tcBorders>
              <w:top w:val="single" w:sz="4" w:space="0" w:color="auto"/>
              <w:bottom w:val="single" w:sz="4" w:space="0" w:color="auto"/>
            </w:tcBorders>
          </w:tcPr>
          <w:p w:rsidR="00F90FA6" w:rsidRDefault="00F90FA6" w:rsidP="003F1EE4">
            <w:pPr>
              <w:spacing w:after="0" w:line="240" w:lineRule="auto"/>
              <w:jc w:val="center"/>
              <w:rPr>
                <w:sz w:val="28"/>
                <w:szCs w:val="28"/>
              </w:rPr>
            </w:pPr>
            <w:proofErr w:type="spellStart"/>
            <w:r>
              <w:rPr>
                <w:sz w:val="28"/>
                <w:szCs w:val="28"/>
              </w:rPr>
              <w:t>Popescu</w:t>
            </w:r>
            <w:proofErr w:type="spellEnd"/>
            <w:r>
              <w:rPr>
                <w:sz w:val="28"/>
                <w:szCs w:val="28"/>
              </w:rPr>
              <w:t xml:space="preserve"> </w:t>
            </w:r>
            <w:proofErr w:type="spellStart"/>
            <w:r>
              <w:rPr>
                <w:sz w:val="28"/>
                <w:szCs w:val="28"/>
              </w:rPr>
              <w:t>Ticuta</w:t>
            </w:r>
            <w:proofErr w:type="spellEnd"/>
          </w:p>
        </w:tc>
        <w:tc>
          <w:tcPr>
            <w:tcW w:w="829" w:type="dxa"/>
            <w:tcBorders>
              <w:top w:val="single" w:sz="4" w:space="0" w:color="auto"/>
              <w:bottom w:val="single" w:sz="4" w:space="0" w:color="auto"/>
            </w:tcBorders>
          </w:tcPr>
          <w:p w:rsidR="00F90FA6" w:rsidRDefault="00F90FA6" w:rsidP="003F1EE4">
            <w:pPr>
              <w:spacing w:after="0" w:line="240" w:lineRule="auto"/>
              <w:jc w:val="center"/>
              <w:rPr>
                <w:sz w:val="28"/>
                <w:szCs w:val="28"/>
              </w:rPr>
            </w:pPr>
            <w:r>
              <w:rPr>
                <w:sz w:val="28"/>
                <w:szCs w:val="28"/>
              </w:rPr>
              <w:t>V-VIII</w:t>
            </w:r>
          </w:p>
        </w:tc>
        <w:tc>
          <w:tcPr>
            <w:tcW w:w="1985" w:type="dxa"/>
            <w:tcBorders>
              <w:top w:val="single" w:sz="4" w:space="0" w:color="auto"/>
              <w:bottom w:val="single" w:sz="4" w:space="0" w:color="auto"/>
            </w:tcBorders>
          </w:tcPr>
          <w:p w:rsidR="00F90FA6" w:rsidRPr="00F90FA6" w:rsidRDefault="00F90FA6" w:rsidP="003F1EE4">
            <w:pPr>
              <w:spacing w:after="0" w:line="240" w:lineRule="auto"/>
              <w:jc w:val="center"/>
              <w:rPr>
                <w:rFonts w:asciiTheme="majorHAnsi" w:hAnsiTheme="majorHAnsi" w:cstheme="majorHAnsi"/>
                <w:b/>
                <w:sz w:val="28"/>
                <w:szCs w:val="28"/>
              </w:rPr>
            </w:pPr>
            <w:r w:rsidRPr="00F90FA6">
              <w:rPr>
                <w:rFonts w:asciiTheme="majorHAnsi" w:hAnsiTheme="majorHAnsi" w:cstheme="majorHAnsi"/>
                <w:b/>
                <w:sz w:val="28"/>
                <w:szCs w:val="28"/>
              </w:rPr>
              <w:t xml:space="preserve">1.”Mainile </w:t>
            </w:r>
            <w:proofErr w:type="spellStart"/>
            <w:r w:rsidRPr="00F90FA6">
              <w:rPr>
                <w:rFonts w:asciiTheme="majorHAnsi" w:hAnsiTheme="majorHAnsi" w:cstheme="majorHAnsi"/>
                <w:b/>
                <w:sz w:val="28"/>
                <w:szCs w:val="28"/>
              </w:rPr>
              <w:t>copiilor</w:t>
            </w:r>
            <w:proofErr w:type="spellEnd"/>
            <w:r w:rsidRPr="00F90FA6">
              <w:rPr>
                <w:rFonts w:asciiTheme="majorHAnsi" w:hAnsiTheme="majorHAnsi" w:cstheme="majorHAnsi"/>
                <w:b/>
                <w:sz w:val="28"/>
                <w:szCs w:val="28"/>
              </w:rPr>
              <w:t xml:space="preserve"> </w:t>
            </w:r>
            <w:proofErr w:type="spellStart"/>
            <w:r w:rsidRPr="00F90FA6">
              <w:rPr>
                <w:rFonts w:asciiTheme="majorHAnsi" w:hAnsiTheme="majorHAnsi" w:cstheme="majorHAnsi"/>
                <w:b/>
                <w:sz w:val="28"/>
                <w:szCs w:val="28"/>
              </w:rPr>
              <w:t>creatoare</w:t>
            </w:r>
            <w:proofErr w:type="spellEnd"/>
            <w:r w:rsidRPr="00F90FA6">
              <w:rPr>
                <w:rFonts w:asciiTheme="majorHAnsi" w:hAnsiTheme="majorHAnsi" w:cstheme="majorHAnsi"/>
                <w:b/>
                <w:sz w:val="28"/>
                <w:szCs w:val="28"/>
              </w:rPr>
              <w:t xml:space="preserve"> de </w:t>
            </w:r>
            <w:proofErr w:type="spellStart"/>
            <w:r w:rsidRPr="00F90FA6">
              <w:rPr>
                <w:rFonts w:asciiTheme="majorHAnsi" w:hAnsiTheme="majorHAnsi" w:cstheme="majorHAnsi"/>
                <w:b/>
                <w:sz w:val="28"/>
                <w:szCs w:val="28"/>
              </w:rPr>
              <w:t>minuni</w:t>
            </w:r>
            <w:proofErr w:type="spellEnd"/>
            <w:r w:rsidRPr="00F90FA6">
              <w:rPr>
                <w:rFonts w:asciiTheme="majorHAnsi" w:hAnsiTheme="majorHAnsi" w:cstheme="majorHAnsi"/>
                <w:b/>
                <w:sz w:val="28"/>
                <w:szCs w:val="28"/>
              </w:rPr>
              <w:t>”</w:t>
            </w:r>
          </w:p>
        </w:tc>
        <w:tc>
          <w:tcPr>
            <w:tcW w:w="1984" w:type="dxa"/>
            <w:tcBorders>
              <w:top w:val="single" w:sz="4" w:space="0" w:color="auto"/>
              <w:bottom w:val="single" w:sz="4" w:space="0" w:color="auto"/>
            </w:tcBorders>
          </w:tcPr>
          <w:p w:rsidR="00F90FA6" w:rsidRPr="00F90FA6" w:rsidRDefault="00F90FA6" w:rsidP="003F1EE4">
            <w:pPr>
              <w:spacing w:after="120" w:line="240" w:lineRule="auto"/>
              <w:rPr>
                <w:sz w:val="28"/>
                <w:szCs w:val="28"/>
                <w:lang w:val="fr-FR"/>
              </w:rPr>
            </w:pPr>
            <w:proofErr w:type="spellStart"/>
            <w:r w:rsidRPr="00F90FA6">
              <w:rPr>
                <w:sz w:val="28"/>
                <w:szCs w:val="28"/>
                <w:lang w:val="fr-FR"/>
              </w:rPr>
              <w:t>Formarea</w:t>
            </w:r>
            <w:proofErr w:type="spellEnd"/>
            <w:r>
              <w:rPr>
                <w:sz w:val="28"/>
                <w:szCs w:val="28"/>
                <w:lang w:val="fr-FR"/>
              </w:rPr>
              <w:t xml:space="preserve"> </w:t>
            </w:r>
            <w:proofErr w:type="spellStart"/>
            <w:r w:rsidRPr="00F90FA6">
              <w:rPr>
                <w:sz w:val="28"/>
                <w:szCs w:val="28"/>
                <w:lang w:val="fr-FR"/>
              </w:rPr>
              <w:t>gustului</w:t>
            </w:r>
            <w:proofErr w:type="spellEnd"/>
            <w:r>
              <w:rPr>
                <w:sz w:val="28"/>
                <w:szCs w:val="28"/>
                <w:lang w:val="fr-FR"/>
              </w:rPr>
              <w:t xml:space="preserve"> </w:t>
            </w:r>
            <w:proofErr w:type="spellStart"/>
            <w:r w:rsidRPr="00F90FA6">
              <w:rPr>
                <w:sz w:val="28"/>
                <w:szCs w:val="28"/>
                <w:lang w:val="fr-FR"/>
              </w:rPr>
              <w:t>pentru</w:t>
            </w:r>
            <w:proofErr w:type="spellEnd"/>
            <w:r>
              <w:rPr>
                <w:sz w:val="28"/>
                <w:szCs w:val="28"/>
                <w:lang w:val="fr-FR"/>
              </w:rPr>
              <w:t xml:space="preserve"> </w:t>
            </w:r>
            <w:proofErr w:type="spellStart"/>
            <w:r>
              <w:rPr>
                <w:sz w:val="28"/>
                <w:szCs w:val="28"/>
                <w:lang w:val="fr-FR"/>
              </w:rPr>
              <w:t>estetic</w:t>
            </w:r>
            <w:proofErr w:type="spellEnd"/>
            <w:r>
              <w:rPr>
                <w:sz w:val="28"/>
                <w:szCs w:val="28"/>
                <w:lang w:val="fr-FR"/>
              </w:rPr>
              <w:t xml:space="preserve"> </w:t>
            </w:r>
            <w:proofErr w:type="spellStart"/>
            <w:r w:rsidRPr="00F90FA6">
              <w:rPr>
                <w:sz w:val="28"/>
                <w:szCs w:val="28"/>
                <w:lang w:val="fr-FR"/>
              </w:rPr>
              <w:t>prin</w:t>
            </w:r>
            <w:proofErr w:type="spellEnd"/>
            <w:r>
              <w:rPr>
                <w:sz w:val="28"/>
                <w:szCs w:val="28"/>
                <w:lang w:val="fr-FR"/>
              </w:rPr>
              <w:t xml:space="preserve"> </w:t>
            </w:r>
            <w:proofErr w:type="spellStart"/>
            <w:r w:rsidRPr="00F90FA6">
              <w:rPr>
                <w:sz w:val="28"/>
                <w:szCs w:val="28"/>
                <w:lang w:val="fr-FR"/>
              </w:rPr>
              <w:t>realizarea</w:t>
            </w:r>
            <w:proofErr w:type="spellEnd"/>
            <w:r>
              <w:rPr>
                <w:sz w:val="28"/>
                <w:szCs w:val="28"/>
                <w:lang w:val="fr-FR"/>
              </w:rPr>
              <w:t xml:space="preserve"> </w:t>
            </w:r>
            <w:proofErr w:type="spellStart"/>
            <w:r w:rsidRPr="00F90FA6">
              <w:rPr>
                <w:sz w:val="28"/>
                <w:szCs w:val="28"/>
                <w:lang w:val="fr-FR"/>
              </w:rPr>
              <w:t>unor</w:t>
            </w:r>
            <w:proofErr w:type="spellEnd"/>
            <w:r>
              <w:rPr>
                <w:sz w:val="28"/>
                <w:szCs w:val="28"/>
                <w:lang w:val="fr-FR"/>
              </w:rPr>
              <w:t xml:space="preserve"> </w:t>
            </w:r>
            <w:proofErr w:type="spellStart"/>
            <w:r>
              <w:rPr>
                <w:sz w:val="28"/>
                <w:szCs w:val="28"/>
                <w:lang w:val="fr-FR"/>
              </w:rPr>
              <w:t>lucrari</w:t>
            </w:r>
            <w:proofErr w:type="spellEnd"/>
            <w:r>
              <w:rPr>
                <w:sz w:val="28"/>
                <w:szCs w:val="28"/>
                <w:lang w:val="fr-FR"/>
              </w:rPr>
              <w:t xml:space="preserve"> </w:t>
            </w:r>
            <w:proofErr w:type="spellStart"/>
            <w:r>
              <w:rPr>
                <w:sz w:val="28"/>
                <w:szCs w:val="28"/>
                <w:lang w:val="fr-FR"/>
              </w:rPr>
              <w:t>e</w:t>
            </w:r>
            <w:r w:rsidRPr="00F90FA6">
              <w:rPr>
                <w:sz w:val="28"/>
                <w:szCs w:val="28"/>
                <w:lang w:val="fr-FR"/>
              </w:rPr>
              <w:t>stetice</w:t>
            </w:r>
            <w:proofErr w:type="spellEnd"/>
          </w:p>
          <w:p w:rsidR="00F90FA6" w:rsidRPr="00F90FA6" w:rsidRDefault="00F90FA6" w:rsidP="003F1EE4">
            <w:pPr>
              <w:spacing w:after="120" w:line="240" w:lineRule="auto"/>
              <w:rPr>
                <w:sz w:val="28"/>
                <w:szCs w:val="28"/>
                <w:lang w:val="fr-FR"/>
              </w:rPr>
            </w:pPr>
            <w:proofErr w:type="spellStart"/>
            <w:r w:rsidRPr="00F90FA6">
              <w:rPr>
                <w:sz w:val="28"/>
                <w:szCs w:val="28"/>
                <w:lang w:val="fr-FR"/>
              </w:rPr>
              <w:t>Formarea</w:t>
            </w:r>
            <w:proofErr w:type="spellEnd"/>
            <w:r>
              <w:rPr>
                <w:sz w:val="28"/>
                <w:szCs w:val="28"/>
                <w:lang w:val="fr-FR"/>
              </w:rPr>
              <w:t xml:space="preserve"> </w:t>
            </w:r>
            <w:proofErr w:type="spellStart"/>
            <w:r w:rsidRPr="00F90FA6">
              <w:rPr>
                <w:sz w:val="28"/>
                <w:szCs w:val="28"/>
                <w:lang w:val="fr-FR"/>
              </w:rPr>
              <w:t>deprinderilor</w:t>
            </w:r>
            <w:proofErr w:type="spellEnd"/>
            <w:r w:rsidRPr="00F90FA6">
              <w:rPr>
                <w:sz w:val="28"/>
                <w:szCs w:val="28"/>
                <w:lang w:val="fr-FR"/>
              </w:rPr>
              <w:t xml:space="preserve"> de </w:t>
            </w:r>
            <w:proofErr w:type="spellStart"/>
            <w:r w:rsidRPr="00F90FA6">
              <w:rPr>
                <w:sz w:val="28"/>
                <w:szCs w:val="28"/>
                <w:lang w:val="fr-FR"/>
              </w:rPr>
              <w:t>lucru</w:t>
            </w:r>
            <w:proofErr w:type="spellEnd"/>
            <w:r w:rsidRPr="00F90FA6">
              <w:rPr>
                <w:sz w:val="28"/>
                <w:szCs w:val="28"/>
                <w:lang w:val="fr-FR"/>
              </w:rPr>
              <w:t xml:space="preserve"> in </w:t>
            </w:r>
            <w:proofErr w:type="spellStart"/>
            <w:r w:rsidRPr="00F90FA6">
              <w:rPr>
                <w:sz w:val="28"/>
                <w:szCs w:val="28"/>
                <w:lang w:val="fr-FR"/>
              </w:rPr>
              <w:t>echipa</w:t>
            </w:r>
            <w:proofErr w:type="spellEnd"/>
          </w:p>
          <w:p w:rsidR="00F90FA6" w:rsidRPr="00F90FA6" w:rsidRDefault="00F90FA6" w:rsidP="003F1EE4">
            <w:pPr>
              <w:spacing w:after="120" w:line="240" w:lineRule="auto"/>
              <w:rPr>
                <w:sz w:val="28"/>
                <w:szCs w:val="28"/>
                <w:lang w:val="fr-FR"/>
              </w:rPr>
            </w:pPr>
            <w:proofErr w:type="spellStart"/>
            <w:r w:rsidRPr="00F90FA6">
              <w:rPr>
                <w:sz w:val="28"/>
                <w:szCs w:val="28"/>
                <w:lang w:val="fr-FR"/>
              </w:rPr>
              <w:t>Stimularea</w:t>
            </w:r>
            <w:proofErr w:type="spellEnd"/>
            <w:r>
              <w:rPr>
                <w:sz w:val="28"/>
                <w:szCs w:val="28"/>
                <w:lang w:val="fr-FR"/>
              </w:rPr>
              <w:t xml:space="preserve"> </w:t>
            </w:r>
            <w:proofErr w:type="spellStart"/>
            <w:r w:rsidRPr="00F90FA6">
              <w:rPr>
                <w:sz w:val="28"/>
                <w:szCs w:val="28"/>
                <w:lang w:val="fr-FR"/>
              </w:rPr>
              <w:t>potentialului</w:t>
            </w:r>
            <w:proofErr w:type="spellEnd"/>
            <w:r>
              <w:rPr>
                <w:sz w:val="28"/>
                <w:szCs w:val="28"/>
                <w:lang w:val="fr-FR"/>
              </w:rPr>
              <w:t xml:space="preserve"> </w:t>
            </w:r>
            <w:proofErr w:type="spellStart"/>
            <w:r w:rsidRPr="00F90FA6">
              <w:rPr>
                <w:sz w:val="28"/>
                <w:szCs w:val="28"/>
                <w:lang w:val="fr-FR"/>
              </w:rPr>
              <w:t>creativ</w:t>
            </w:r>
            <w:proofErr w:type="spellEnd"/>
            <w:r w:rsidRPr="00F90FA6">
              <w:rPr>
                <w:sz w:val="28"/>
                <w:szCs w:val="28"/>
                <w:lang w:val="fr-FR"/>
              </w:rPr>
              <w:t>.</w:t>
            </w:r>
          </w:p>
        </w:tc>
        <w:tc>
          <w:tcPr>
            <w:tcW w:w="1560" w:type="dxa"/>
            <w:tcBorders>
              <w:top w:val="single" w:sz="4" w:space="0" w:color="auto"/>
              <w:bottom w:val="single" w:sz="4" w:space="0" w:color="auto"/>
            </w:tcBorders>
          </w:tcPr>
          <w:p w:rsidR="00F90FA6" w:rsidRDefault="00F90FA6" w:rsidP="003F1EE4">
            <w:pPr>
              <w:spacing w:after="0" w:line="240" w:lineRule="auto"/>
              <w:jc w:val="center"/>
              <w:rPr>
                <w:sz w:val="28"/>
                <w:szCs w:val="28"/>
              </w:rPr>
            </w:pPr>
            <w:r>
              <w:rPr>
                <w:sz w:val="28"/>
                <w:szCs w:val="28"/>
              </w:rPr>
              <w:t>22.10.2024</w:t>
            </w:r>
          </w:p>
        </w:tc>
        <w:tc>
          <w:tcPr>
            <w:tcW w:w="1712" w:type="dxa"/>
            <w:tcBorders>
              <w:top w:val="single" w:sz="4" w:space="0" w:color="auto"/>
              <w:bottom w:val="single" w:sz="4" w:space="0" w:color="auto"/>
            </w:tcBorders>
          </w:tcPr>
          <w:p w:rsidR="00F90FA6" w:rsidRDefault="00F90FA6" w:rsidP="003F1EE4">
            <w:pPr>
              <w:spacing w:after="0" w:line="240" w:lineRule="auto"/>
              <w:jc w:val="center"/>
              <w:rPr>
                <w:sz w:val="28"/>
                <w:szCs w:val="28"/>
              </w:rPr>
            </w:pPr>
            <w:proofErr w:type="spellStart"/>
            <w:r>
              <w:rPr>
                <w:sz w:val="28"/>
                <w:szCs w:val="28"/>
              </w:rPr>
              <w:t>Sala</w:t>
            </w:r>
            <w:proofErr w:type="spellEnd"/>
            <w:r>
              <w:rPr>
                <w:sz w:val="28"/>
                <w:szCs w:val="28"/>
              </w:rPr>
              <w:t xml:space="preserve"> de </w:t>
            </w:r>
            <w:proofErr w:type="spellStart"/>
            <w:r>
              <w:rPr>
                <w:sz w:val="28"/>
                <w:szCs w:val="28"/>
              </w:rPr>
              <w:t>clasa</w:t>
            </w:r>
            <w:proofErr w:type="spellEnd"/>
          </w:p>
        </w:tc>
        <w:tc>
          <w:tcPr>
            <w:tcW w:w="990" w:type="dxa"/>
            <w:tcBorders>
              <w:top w:val="single" w:sz="4" w:space="0" w:color="auto"/>
              <w:bottom w:val="single" w:sz="4" w:space="0" w:color="auto"/>
            </w:tcBorders>
          </w:tcPr>
          <w:p w:rsidR="00F90FA6" w:rsidRDefault="00F90FA6" w:rsidP="003F1EE4">
            <w:pPr>
              <w:spacing w:after="0" w:line="240" w:lineRule="auto"/>
              <w:jc w:val="center"/>
              <w:rPr>
                <w:sz w:val="28"/>
                <w:szCs w:val="28"/>
              </w:rPr>
            </w:pPr>
            <w:proofErr w:type="spellStart"/>
            <w:r>
              <w:rPr>
                <w:sz w:val="28"/>
                <w:szCs w:val="28"/>
              </w:rPr>
              <w:t>Elevii</w:t>
            </w:r>
            <w:proofErr w:type="spellEnd"/>
          </w:p>
        </w:tc>
        <w:tc>
          <w:tcPr>
            <w:tcW w:w="1890" w:type="dxa"/>
            <w:tcBorders>
              <w:top w:val="single" w:sz="4" w:space="0" w:color="auto"/>
              <w:bottom w:val="single" w:sz="4" w:space="0" w:color="auto"/>
            </w:tcBorders>
          </w:tcPr>
          <w:p w:rsidR="00F90FA6" w:rsidRDefault="00F90FA6" w:rsidP="003F1EE4">
            <w:pPr>
              <w:spacing w:after="0" w:line="240" w:lineRule="auto"/>
              <w:jc w:val="center"/>
              <w:rPr>
                <w:sz w:val="28"/>
                <w:szCs w:val="28"/>
              </w:rPr>
            </w:pPr>
            <w:proofErr w:type="spellStart"/>
            <w:r>
              <w:rPr>
                <w:sz w:val="28"/>
                <w:szCs w:val="28"/>
              </w:rPr>
              <w:t>Expozitii</w:t>
            </w:r>
            <w:proofErr w:type="spellEnd"/>
            <w:r>
              <w:rPr>
                <w:sz w:val="28"/>
                <w:szCs w:val="28"/>
              </w:rPr>
              <w:t xml:space="preserve"> </w:t>
            </w:r>
            <w:proofErr w:type="spellStart"/>
            <w:r>
              <w:rPr>
                <w:sz w:val="28"/>
                <w:szCs w:val="28"/>
              </w:rPr>
              <w:t>tematice</w:t>
            </w:r>
            <w:proofErr w:type="spellEnd"/>
            <w:r>
              <w:rPr>
                <w:sz w:val="28"/>
                <w:szCs w:val="28"/>
              </w:rPr>
              <w:t xml:space="preserve"> cu </w:t>
            </w:r>
            <w:proofErr w:type="spellStart"/>
            <w:r>
              <w:rPr>
                <w:sz w:val="28"/>
                <w:szCs w:val="28"/>
              </w:rPr>
              <w:t>lucrarile</w:t>
            </w:r>
            <w:proofErr w:type="spellEnd"/>
            <w:r>
              <w:rPr>
                <w:sz w:val="28"/>
                <w:szCs w:val="28"/>
              </w:rPr>
              <w:t xml:space="preserve"> </w:t>
            </w:r>
            <w:proofErr w:type="spellStart"/>
            <w:r>
              <w:rPr>
                <w:sz w:val="28"/>
                <w:szCs w:val="28"/>
              </w:rPr>
              <w:t>realizate</w:t>
            </w:r>
            <w:proofErr w:type="spellEnd"/>
          </w:p>
        </w:tc>
      </w:tr>
      <w:tr w:rsidR="00F90FA6" w:rsidTr="00F90FA6">
        <w:trPr>
          <w:trHeight w:val="2658"/>
        </w:trPr>
        <w:tc>
          <w:tcPr>
            <w:tcW w:w="645" w:type="dxa"/>
            <w:tcBorders>
              <w:top w:val="single" w:sz="4" w:space="0" w:color="auto"/>
            </w:tcBorders>
          </w:tcPr>
          <w:p w:rsidR="00F90FA6" w:rsidRDefault="00F90FA6" w:rsidP="003F1EE4">
            <w:pPr>
              <w:spacing w:after="0" w:line="240" w:lineRule="auto"/>
              <w:jc w:val="center"/>
              <w:rPr>
                <w:sz w:val="28"/>
                <w:szCs w:val="28"/>
              </w:rPr>
            </w:pPr>
            <w:r>
              <w:rPr>
                <w:sz w:val="28"/>
                <w:szCs w:val="28"/>
              </w:rPr>
              <w:t>15.</w:t>
            </w:r>
          </w:p>
        </w:tc>
        <w:tc>
          <w:tcPr>
            <w:tcW w:w="1923" w:type="dxa"/>
            <w:tcBorders>
              <w:top w:val="single" w:sz="4" w:space="0" w:color="auto"/>
            </w:tcBorders>
          </w:tcPr>
          <w:p w:rsidR="00F90FA6" w:rsidRDefault="00F90FA6" w:rsidP="003F1EE4">
            <w:pPr>
              <w:spacing w:after="0" w:line="240" w:lineRule="auto"/>
              <w:jc w:val="center"/>
              <w:rPr>
                <w:sz w:val="28"/>
                <w:szCs w:val="28"/>
              </w:rPr>
            </w:pPr>
            <w:proofErr w:type="spellStart"/>
            <w:r>
              <w:rPr>
                <w:sz w:val="28"/>
                <w:szCs w:val="28"/>
              </w:rPr>
              <w:t>Goga</w:t>
            </w:r>
            <w:proofErr w:type="spellEnd"/>
            <w:r>
              <w:rPr>
                <w:sz w:val="28"/>
                <w:szCs w:val="28"/>
              </w:rPr>
              <w:t xml:space="preserve"> </w:t>
            </w:r>
            <w:proofErr w:type="spellStart"/>
            <w:r>
              <w:rPr>
                <w:sz w:val="28"/>
                <w:szCs w:val="28"/>
              </w:rPr>
              <w:t>Valentina</w:t>
            </w:r>
            <w:proofErr w:type="spellEnd"/>
          </w:p>
        </w:tc>
        <w:tc>
          <w:tcPr>
            <w:tcW w:w="829" w:type="dxa"/>
            <w:tcBorders>
              <w:top w:val="single" w:sz="4" w:space="0" w:color="auto"/>
            </w:tcBorders>
          </w:tcPr>
          <w:p w:rsidR="00F90FA6" w:rsidRDefault="00F90FA6" w:rsidP="003F1EE4">
            <w:pPr>
              <w:spacing w:after="0" w:line="240" w:lineRule="auto"/>
              <w:jc w:val="center"/>
              <w:rPr>
                <w:sz w:val="28"/>
                <w:szCs w:val="28"/>
              </w:rPr>
            </w:pPr>
            <w:r>
              <w:rPr>
                <w:sz w:val="28"/>
                <w:szCs w:val="28"/>
              </w:rPr>
              <w:t>VII-VIII</w:t>
            </w:r>
          </w:p>
        </w:tc>
        <w:tc>
          <w:tcPr>
            <w:tcW w:w="1985" w:type="dxa"/>
            <w:tcBorders>
              <w:top w:val="single" w:sz="4" w:space="0" w:color="auto"/>
            </w:tcBorders>
          </w:tcPr>
          <w:p w:rsidR="00F90FA6" w:rsidRPr="00F90FA6" w:rsidRDefault="00F90FA6" w:rsidP="003F1EE4">
            <w:pPr>
              <w:spacing w:after="0" w:line="240" w:lineRule="auto"/>
              <w:jc w:val="center"/>
              <w:rPr>
                <w:rFonts w:asciiTheme="majorHAnsi" w:hAnsiTheme="majorHAnsi" w:cstheme="majorHAnsi"/>
                <w:b/>
                <w:sz w:val="28"/>
                <w:szCs w:val="28"/>
              </w:rPr>
            </w:pPr>
            <w:proofErr w:type="spellStart"/>
            <w:r w:rsidRPr="00F90FA6">
              <w:rPr>
                <w:rFonts w:asciiTheme="majorHAnsi" w:hAnsiTheme="majorHAnsi" w:cstheme="majorHAnsi"/>
                <w:b/>
                <w:sz w:val="28"/>
                <w:szCs w:val="28"/>
              </w:rPr>
              <w:t>Chimia</w:t>
            </w:r>
            <w:proofErr w:type="spellEnd"/>
            <w:r w:rsidRPr="00F90FA6">
              <w:rPr>
                <w:rFonts w:asciiTheme="majorHAnsi" w:hAnsiTheme="majorHAnsi" w:cstheme="majorHAnsi"/>
                <w:b/>
                <w:sz w:val="28"/>
                <w:szCs w:val="28"/>
              </w:rPr>
              <w:t xml:space="preserve"> </w:t>
            </w:r>
            <w:proofErr w:type="spellStart"/>
            <w:r w:rsidRPr="00F90FA6">
              <w:rPr>
                <w:rFonts w:asciiTheme="majorHAnsi" w:hAnsiTheme="majorHAnsi" w:cstheme="majorHAnsi"/>
                <w:b/>
                <w:sz w:val="28"/>
                <w:szCs w:val="28"/>
              </w:rPr>
              <w:t>distractivă</w:t>
            </w:r>
            <w:proofErr w:type="spellEnd"/>
          </w:p>
        </w:tc>
        <w:tc>
          <w:tcPr>
            <w:tcW w:w="1984" w:type="dxa"/>
            <w:tcBorders>
              <w:top w:val="single" w:sz="4" w:space="0" w:color="auto"/>
            </w:tcBorders>
          </w:tcPr>
          <w:p w:rsidR="00F90FA6" w:rsidRPr="00F90FA6" w:rsidRDefault="00F90FA6" w:rsidP="003F1EE4">
            <w:pPr>
              <w:spacing w:after="120" w:line="240" w:lineRule="auto"/>
              <w:rPr>
                <w:sz w:val="28"/>
                <w:szCs w:val="28"/>
                <w:lang w:val="fr-FR"/>
              </w:rPr>
            </w:pPr>
            <w:proofErr w:type="spellStart"/>
            <w:r w:rsidRPr="00F90FA6">
              <w:rPr>
                <w:sz w:val="28"/>
                <w:szCs w:val="28"/>
                <w:lang w:val="fr-FR"/>
              </w:rPr>
              <w:t>Formularea</w:t>
            </w:r>
            <w:proofErr w:type="spellEnd"/>
            <w:r>
              <w:rPr>
                <w:sz w:val="28"/>
                <w:szCs w:val="28"/>
                <w:lang w:val="fr-FR"/>
              </w:rPr>
              <w:t xml:space="preserve"> </w:t>
            </w:r>
            <w:proofErr w:type="spellStart"/>
            <w:r w:rsidRPr="00F90FA6">
              <w:rPr>
                <w:sz w:val="28"/>
                <w:szCs w:val="28"/>
                <w:lang w:val="fr-FR"/>
              </w:rPr>
              <w:t>ipotezelor</w:t>
            </w:r>
            <w:proofErr w:type="spellEnd"/>
            <w:r>
              <w:rPr>
                <w:sz w:val="28"/>
                <w:szCs w:val="28"/>
                <w:lang w:val="fr-FR"/>
              </w:rPr>
              <w:t xml:space="preserve"> </w:t>
            </w:r>
            <w:r w:rsidRPr="00F90FA6">
              <w:rPr>
                <w:sz w:val="28"/>
                <w:szCs w:val="28"/>
                <w:lang w:val="fr-FR"/>
              </w:rPr>
              <w:t>și</w:t>
            </w:r>
            <w:r>
              <w:rPr>
                <w:sz w:val="28"/>
                <w:szCs w:val="28"/>
                <w:lang w:val="fr-FR"/>
              </w:rPr>
              <w:t xml:space="preserve"> </w:t>
            </w:r>
            <w:proofErr w:type="spellStart"/>
            <w:proofErr w:type="gramStart"/>
            <w:r w:rsidRPr="00F90FA6">
              <w:rPr>
                <w:sz w:val="28"/>
                <w:szCs w:val="28"/>
                <w:lang w:val="fr-FR"/>
              </w:rPr>
              <w:t>concluziilor</w:t>
            </w:r>
            <w:proofErr w:type="spellEnd"/>
            <w:r w:rsidRPr="00F90FA6">
              <w:rPr>
                <w:sz w:val="28"/>
                <w:szCs w:val="28"/>
                <w:lang w:val="fr-FR"/>
              </w:rPr>
              <w:t xml:space="preserve"> ,</w:t>
            </w:r>
            <w:proofErr w:type="spellStart"/>
            <w:r w:rsidRPr="00F90FA6">
              <w:rPr>
                <w:sz w:val="28"/>
                <w:szCs w:val="28"/>
                <w:lang w:val="fr-FR"/>
              </w:rPr>
              <w:t>corelarea</w:t>
            </w:r>
            <w:proofErr w:type="spellEnd"/>
            <w:proofErr w:type="gramEnd"/>
            <w:r>
              <w:rPr>
                <w:sz w:val="28"/>
                <w:szCs w:val="28"/>
                <w:lang w:val="fr-FR"/>
              </w:rPr>
              <w:t xml:space="preserve"> </w:t>
            </w:r>
            <w:proofErr w:type="spellStart"/>
            <w:r w:rsidRPr="00F90FA6">
              <w:rPr>
                <w:sz w:val="28"/>
                <w:szCs w:val="28"/>
                <w:lang w:val="fr-FR"/>
              </w:rPr>
              <w:t>teoriei</w:t>
            </w:r>
            <w:proofErr w:type="spellEnd"/>
            <w:r>
              <w:rPr>
                <w:sz w:val="28"/>
                <w:szCs w:val="28"/>
                <w:lang w:val="fr-FR"/>
              </w:rPr>
              <w:t xml:space="preserve"> </w:t>
            </w:r>
            <w:proofErr w:type="spellStart"/>
            <w:r w:rsidRPr="00F90FA6">
              <w:rPr>
                <w:sz w:val="28"/>
                <w:szCs w:val="28"/>
                <w:lang w:val="fr-FR"/>
              </w:rPr>
              <w:t>cu</w:t>
            </w:r>
            <w:proofErr w:type="spellEnd"/>
            <w:r>
              <w:rPr>
                <w:sz w:val="28"/>
                <w:szCs w:val="28"/>
                <w:lang w:val="fr-FR"/>
              </w:rPr>
              <w:t xml:space="preserve"> </w:t>
            </w:r>
            <w:proofErr w:type="spellStart"/>
            <w:r w:rsidRPr="00F90FA6">
              <w:rPr>
                <w:sz w:val="28"/>
                <w:szCs w:val="28"/>
                <w:lang w:val="fr-FR"/>
              </w:rPr>
              <w:t>practica</w:t>
            </w:r>
            <w:proofErr w:type="spellEnd"/>
            <w:r w:rsidRPr="00F90FA6">
              <w:rPr>
                <w:sz w:val="28"/>
                <w:szCs w:val="28"/>
                <w:lang w:val="fr-FR"/>
              </w:rPr>
              <w:t>.</w:t>
            </w:r>
          </w:p>
          <w:p w:rsidR="00F90FA6" w:rsidRPr="00F90FA6" w:rsidRDefault="00F90FA6" w:rsidP="003F1EE4">
            <w:pPr>
              <w:spacing w:after="120" w:line="240" w:lineRule="auto"/>
              <w:rPr>
                <w:sz w:val="28"/>
                <w:szCs w:val="28"/>
                <w:lang w:val="fr-FR"/>
              </w:rPr>
            </w:pPr>
            <w:proofErr w:type="spellStart"/>
            <w:r w:rsidRPr="00F90FA6">
              <w:rPr>
                <w:sz w:val="28"/>
                <w:szCs w:val="28"/>
                <w:lang w:val="fr-FR"/>
              </w:rPr>
              <w:t>Dezvolatarea</w:t>
            </w:r>
            <w:proofErr w:type="spellEnd"/>
            <w:r>
              <w:rPr>
                <w:sz w:val="28"/>
                <w:szCs w:val="28"/>
                <w:lang w:val="fr-FR"/>
              </w:rPr>
              <w:t xml:space="preserve"> </w:t>
            </w:r>
            <w:proofErr w:type="spellStart"/>
            <w:r w:rsidRPr="00F90FA6">
              <w:rPr>
                <w:sz w:val="28"/>
                <w:szCs w:val="28"/>
                <w:lang w:val="fr-FR"/>
              </w:rPr>
              <w:t>curiozită</w:t>
            </w:r>
            <w:proofErr w:type="spellEnd"/>
            <w:r w:rsidRPr="00F90FA6">
              <w:rPr>
                <w:sz w:val="28"/>
                <w:szCs w:val="28"/>
                <w:lang w:val="fr-FR"/>
              </w:rPr>
              <w:t>ții</w:t>
            </w:r>
            <w:r>
              <w:rPr>
                <w:sz w:val="28"/>
                <w:szCs w:val="28"/>
                <w:lang w:val="fr-FR"/>
              </w:rPr>
              <w:t xml:space="preserve"> </w:t>
            </w:r>
            <w:proofErr w:type="spellStart"/>
            <w:r w:rsidRPr="00F90FA6">
              <w:rPr>
                <w:sz w:val="28"/>
                <w:szCs w:val="28"/>
                <w:lang w:val="fr-FR"/>
              </w:rPr>
              <w:t>pentru</w:t>
            </w:r>
            <w:proofErr w:type="spellEnd"/>
            <w:r>
              <w:rPr>
                <w:sz w:val="28"/>
                <w:szCs w:val="28"/>
                <w:lang w:val="fr-FR"/>
              </w:rPr>
              <w:t xml:space="preserve"> </w:t>
            </w:r>
            <w:r w:rsidRPr="00F90FA6">
              <w:rPr>
                <w:sz w:val="28"/>
                <w:szCs w:val="28"/>
                <w:lang w:val="fr-FR"/>
              </w:rPr>
              <w:t>ș</w:t>
            </w:r>
            <w:proofErr w:type="spellStart"/>
            <w:r w:rsidRPr="00F90FA6">
              <w:rPr>
                <w:sz w:val="28"/>
                <w:szCs w:val="28"/>
                <w:lang w:val="fr-FR"/>
              </w:rPr>
              <w:t>tiin</w:t>
            </w:r>
            <w:proofErr w:type="spellEnd"/>
            <w:r w:rsidRPr="00F90FA6">
              <w:rPr>
                <w:sz w:val="28"/>
                <w:szCs w:val="28"/>
                <w:lang w:val="fr-FR"/>
              </w:rPr>
              <w:t>ță</w:t>
            </w:r>
          </w:p>
        </w:tc>
        <w:tc>
          <w:tcPr>
            <w:tcW w:w="1560" w:type="dxa"/>
            <w:tcBorders>
              <w:top w:val="single" w:sz="4" w:space="0" w:color="auto"/>
            </w:tcBorders>
          </w:tcPr>
          <w:p w:rsidR="00F90FA6" w:rsidRDefault="00F90FA6" w:rsidP="003F1EE4">
            <w:pPr>
              <w:spacing w:after="0" w:line="240" w:lineRule="auto"/>
              <w:jc w:val="center"/>
              <w:rPr>
                <w:sz w:val="28"/>
                <w:szCs w:val="28"/>
              </w:rPr>
            </w:pPr>
            <w:r>
              <w:rPr>
                <w:sz w:val="28"/>
                <w:szCs w:val="28"/>
              </w:rPr>
              <w:t>23.10.2024</w:t>
            </w:r>
          </w:p>
        </w:tc>
        <w:tc>
          <w:tcPr>
            <w:tcW w:w="1712" w:type="dxa"/>
            <w:tcBorders>
              <w:top w:val="single" w:sz="4" w:space="0" w:color="auto"/>
            </w:tcBorders>
          </w:tcPr>
          <w:p w:rsidR="00F90FA6" w:rsidRDefault="00F90FA6" w:rsidP="003F1EE4">
            <w:pPr>
              <w:spacing w:after="0" w:line="240" w:lineRule="auto"/>
              <w:jc w:val="center"/>
              <w:rPr>
                <w:sz w:val="28"/>
                <w:szCs w:val="28"/>
              </w:rPr>
            </w:pPr>
            <w:proofErr w:type="spellStart"/>
            <w:r>
              <w:rPr>
                <w:sz w:val="28"/>
                <w:szCs w:val="28"/>
              </w:rPr>
              <w:t>Sala</w:t>
            </w:r>
            <w:proofErr w:type="spellEnd"/>
            <w:r>
              <w:rPr>
                <w:sz w:val="28"/>
                <w:szCs w:val="28"/>
              </w:rPr>
              <w:t xml:space="preserve"> de </w:t>
            </w:r>
            <w:proofErr w:type="spellStart"/>
            <w:r>
              <w:rPr>
                <w:sz w:val="28"/>
                <w:szCs w:val="28"/>
              </w:rPr>
              <w:t>clasă</w:t>
            </w:r>
            <w:proofErr w:type="spellEnd"/>
          </w:p>
        </w:tc>
        <w:tc>
          <w:tcPr>
            <w:tcW w:w="990" w:type="dxa"/>
            <w:tcBorders>
              <w:top w:val="single" w:sz="4" w:space="0" w:color="auto"/>
            </w:tcBorders>
          </w:tcPr>
          <w:p w:rsidR="00F90FA6" w:rsidRDefault="00F90FA6" w:rsidP="003F1EE4">
            <w:pPr>
              <w:spacing w:after="0" w:line="240" w:lineRule="auto"/>
              <w:jc w:val="center"/>
              <w:rPr>
                <w:sz w:val="28"/>
                <w:szCs w:val="28"/>
              </w:rPr>
            </w:pPr>
            <w:proofErr w:type="spellStart"/>
            <w:r>
              <w:rPr>
                <w:sz w:val="28"/>
                <w:szCs w:val="28"/>
              </w:rPr>
              <w:t>Elevii</w:t>
            </w:r>
            <w:proofErr w:type="spellEnd"/>
          </w:p>
        </w:tc>
        <w:tc>
          <w:tcPr>
            <w:tcW w:w="1890" w:type="dxa"/>
            <w:tcBorders>
              <w:top w:val="single" w:sz="4" w:space="0" w:color="auto"/>
            </w:tcBorders>
          </w:tcPr>
          <w:p w:rsidR="00F90FA6" w:rsidRDefault="00F90FA6" w:rsidP="003F1EE4">
            <w:pPr>
              <w:spacing w:after="0" w:line="240" w:lineRule="auto"/>
              <w:jc w:val="center"/>
              <w:rPr>
                <w:sz w:val="28"/>
                <w:szCs w:val="28"/>
              </w:rPr>
            </w:pPr>
            <w:proofErr w:type="spellStart"/>
            <w:r>
              <w:rPr>
                <w:sz w:val="28"/>
                <w:szCs w:val="28"/>
              </w:rPr>
              <w:t>Expoziție</w:t>
            </w:r>
            <w:proofErr w:type="spellEnd"/>
            <w:r>
              <w:rPr>
                <w:sz w:val="28"/>
                <w:szCs w:val="28"/>
              </w:rPr>
              <w:t xml:space="preserve"> cu </w:t>
            </w:r>
            <w:proofErr w:type="spellStart"/>
            <w:r>
              <w:rPr>
                <w:sz w:val="28"/>
                <w:szCs w:val="28"/>
              </w:rPr>
              <w:t>fotografiile</w:t>
            </w:r>
            <w:proofErr w:type="spellEnd"/>
            <w:r>
              <w:rPr>
                <w:sz w:val="28"/>
                <w:szCs w:val="28"/>
              </w:rPr>
              <w:t xml:space="preserve"> </w:t>
            </w:r>
            <w:proofErr w:type="spellStart"/>
            <w:r>
              <w:rPr>
                <w:sz w:val="28"/>
                <w:szCs w:val="28"/>
              </w:rPr>
              <w:t>experimentelor</w:t>
            </w:r>
            <w:proofErr w:type="spellEnd"/>
            <w:r>
              <w:rPr>
                <w:sz w:val="28"/>
                <w:szCs w:val="28"/>
              </w:rPr>
              <w:t xml:space="preserve"> </w:t>
            </w:r>
            <w:proofErr w:type="spellStart"/>
            <w:r>
              <w:rPr>
                <w:sz w:val="28"/>
                <w:szCs w:val="28"/>
              </w:rPr>
              <w:t>realizate</w:t>
            </w:r>
            <w:proofErr w:type="spellEnd"/>
          </w:p>
        </w:tc>
      </w:tr>
    </w:tbl>
    <w:p w:rsidR="00F90FA6" w:rsidRPr="00C85FF9" w:rsidRDefault="00C85FF9">
      <w:pPr>
        <w:rPr>
          <w:b/>
          <w:sz w:val="28"/>
          <w:szCs w:val="28"/>
        </w:rPr>
      </w:pPr>
      <w:r w:rsidRPr="00C85FF9">
        <w:rPr>
          <w:b/>
          <w:sz w:val="28"/>
          <w:szCs w:val="28"/>
        </w:rPr>
        <w:t xml:space="preserve">                                                 Director:</w:t>
      </w:r>
      <w:r w:rsidRPr="00C85FF9">
        <w:rPr>
          <w:b/>
          <w:sz w:val="28"/>
          <w:szCs w:val="28"/>
        </w:rPr>
        <w:tab/>
      </w:r>
      <w:r w:rsidRPr="00C85FF9">
        <w:rPr>
          <w:b/>
          <w:sz w:val="28"/>
          <w:szCs w:val="28"/>
        </w:rPr>
        <w:tab/>
      </w:r>
      <w:r w:rsidRPr="00C85FF9">
        <w:rPr>
          <w:b/>
          <w:sz w:val="28"/>
          <w:szCs w:val="28"/>
        </w:rPr>
        <w:tab/>
      </w:r>
      <w:r w:rsidRPr="00C85FF9">
        <w:rPr>
          <w:b/>
          <w:sz w:val="28"/>
          <w:szCs w:val="28"/>
        </w:rPr>
        <w:tab/>
      </w:r>
      <w:r w:rsidRPr="00C85FF9">
        <w:rPr>
          <w:b/>
          <w:sz w:val="28"/>
          <w:szCs w:val="28"/>
        </w:rPr>
        <w:tab/>
      </w:r>
      <w:r w:rsidRPr="00C85FF9">
        <w:rPr>
          <w:b/>
          <w:sz w:val="28"/>
          <w:szCs w:val="28"/>
        </w:rPr>
        <w:tab/>
      </w:r>
      <w:r w:rsidRPr="00C85FF9">
        <w:rPr>
          <w:b/>
          <w:sz w:val="28"/>
          <w:szCs w:val="28"/>
        </w:rPr>
        <w:tab/>
      </w:r>
      <w:r w:rsidRPr="00C85FF9">
        <w:rPr>
          <w:b/>
          <w:sz w:val="28"/>
          <w:szCs w:val="28"/>
        </w:rPr>
        <w:tab/>
      </w:r>
      <w:proofErr w:type="spellStart"/>
      <w:r w:rsidRPr="00C85FF9">
        <w:rPr>
          <w:b/>
          <w:sz w:val="28"/>
          <w:szCs w:val="28"/>
        </w:rPr>
        <w:t>Consilier</w:t>
      </w:r>
      <w:proofErr w:type="spellEnd"/>
      <w:r w:rsidRPr="00C85FF9">
        <w:rPr>
          <w:b/>
          <w:sz w:val="28"/>
          <w:szCs w:val="28"/>
        </w:rPr>
        <w:t xml:space="preserve"> </w:t>
      </w:r>
      <w:proofErr w:type="spellStart"/>
      <w:r w:rsidRPr="00C85FF9">
        <w:rPr>
          <w:b/>
          <w:sz w:val="28"/>
          <w:szCs w:val="28"/>
        </w:rPr>
        <w:t>educativ</w:t>
      </w:r>
      <w:proofErr w:type="spellEnd"/>
      <w:r w:rsidRPr="00C85FF9">
        <w:rPr>
          <w:b/>
          <w:sz w:val="28"/>
          <w:szCs w:val="28"/>
        </w:rPr>
        <w:t>:</w:t>
      </w:r>
    </w:p>
    <w:p w:rsidR="00C85FF9" w:rsidRPr="00C85FF9" w:rsidRDefault="00C85FF9">
      <w:pPr>
        <w:rPr>
          <w:sz w:val="28"/>
          <w:szCs w:val="28"/>
        </w:rPr>
      </w:pPr>
      <w:r w:rsidRPr="00C85FF9">
        <w:rPr>
          <w:sz w:val="28"/>
          <w:szCs w:val="28"/>
        </w:rPr>
        <w:tab/>
      </w:r>
      <w:r w:rsidRPr="00C85FF9">
        <w:rPr>
          <w:sz w:val="28"/>
          <w:szCs w:val="28"/>
        </w:rPr>
        <w:tab/>
      </w:r>
      <w:r w:rsidRPr="00C85FF9">
        <w:rPr>
          <w:sz w:val="28"/>
          <w:szCs w:val="28"/>
        </w:rPr>
        <w:tab/>
        <w:t xml:space="preserve">PROF.STANCU CARMEN                      </w:t>
      </w:r>
      <w:r w:rsidRPr="00C85FF9">
        <w:rPr>
          <w:sz w:val="28"/>
          <w:szCs w:val="28"/>
        </w:rPr>
        <w:tab/>
      </w:r>
      <w:r w:rsidRPr="00C85FF9">
        <w:rPr>
          <w:sz w:val="28"/>
          <w:szCs w:val="28"/>
        </w:rPr>
        <w:tab/>
      </w:r>
      <w:r w:rsidRPr="00C85FF9">
        <w:rPr>
          <w:sz w:val="28"/>
          <w:szCs w:val="28"/>
        </w:rPr>
        <w:tab/>
      </w:r>
      <w:r w:rsidRPr="00C85FF9">
        <w:rPr>
          <w:sz w:val="28"/>
          <w:szCs w:val="28"/>
        </w:rPr>
        <w:tab/>
      </w:r>
      <w:r w:rsidRPr="00C85FF9">
        <w:rPr>
          <w:sz w:val="28"/>
          <w:szCs w:val="28"/>
        </w:rPr>
        <w:tab/>
      </w:r>
      <w:proofErr w:type="spellStart"/>
      <w:r w:rsidRPr="00C85FF9">
        <w:rPr>
          <w:sz w:val="28"/>
          <w:szCs w:val="28"/>
        </w:rPr>
        <w:t>Prof.PIRVAN</w:t>
      </w:r>
      <w:proofErr w:type="spellEnd"/>
      <w:r w:rsidRPr="00C85FF9">
        <w:rPr>
          <w:sz w:val="28"/>
          <w:szCs w:val="28"/>
        </w:rPr>
        <w:t xml:space="preserve"> SANDA</w:t>
      </w:r>
    </w:p>
    <w:sectPr w:rsidR="00C85FF9" w:rsidRPr="00C85FF9" w:rsidSect="00483A95">
      <w:pgSz w:w="15840" w:h="12240"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74236"/>
    <w:multiLevelType w:val="hybridMultilevel"/>
    <w:tmpl w:val="9DE85E84"/>
    <w:lvl w:ilvl="0" w:tplc="C3C019B0">
      <w:start w:val="17"/>
      <w:numFmt w:val="bullet"/>
      <w:lvlText w:val="-"/>
      <w:lvlJc w:val="left"/>
      <w:pPr>
        <w:ind w:left="720" w:hanging="360"/>
      </w:pPr>
      <w:rPr>
        <w:rFonts w:ascii="Tahoma" w:eastAsiaTheme="minorHAnsi" w:hAnsi="Tahoma" w:cs="Tahoma"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
    <w:nsid w:val="23122A7D"/>
    <w:multiLevelType w:val="hybridMultilevel"/>
    <w:tmpl w:val="902EAD0C"/>
    <w:lvl w:ilvl="0" w:tplc="C3C019B0">
      <w:start w:val="17"/>
      <w:numFmt w:val="bullet"/>
      <w:lvlText w:val="-"/>
      <w:lvlJc w:val="left"/>
      <w:pPr>
        <w:ind w:left="720" w:hanging="360"/>
      </w:pPr>
      <w:rPr>
        <w:rFonts w:ascii="Tahoma" w:eastAsiaTheme="minorHAnsi" w:hAnsi="Tahoma" w:cs="Tahoma"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
    <w:nsid w:val="2BAA5997"/>
    <w:multiLevelType w:val="hybridMultilevel"/>
    <w:tmpl w:val="E9B8C564"/>
    <w:lvl w:ilvl="0" w:tplc="13701F26">
      <w:start w:val="1"/>
      <w:numFmt w:val="lowerLetter"/>
      <w:lvlText w:val="%1."/>
      <w:lvlJc w:val="left"/>
      <w:pPr>
        <w:ind w:left="720" w:hanging="360"/>
      </w:pPr>
      <w:rPr>
        <w:b/>
        <w:bCs w:val="0"/>
        <w:i/>
        <w:iCs/>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nsid w:val="2DFE1BAA"/>
    <w:multiLevelType w:val="hybridMultilevel"/>
    <w:tmpl w:val="E37ED4F8"/>
    <w:lvl w:ilvl="0" w:tplc="C3C019B0">
      <w:start w:val="17"/>
      <w:numFmt w:val="bullet"/>
      <w:lvlText w:val="-"/>
      <w:lvlJc w:val="left"/>
      <w:pPr>
        <w:ind w:left="1080" w:hanging="360"/>
      </w:pPr>
      <w:rPr>
        <w:rFonts w:ascii="Tahoma" w:eastAsiaTheme="minorHAnsi" w:hAnsi="Tahoma" w:cs="Tahoma"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4">
    <w:nsid w:val="2E8D1CB6"/>
    <w:multiLevelType w:val="hybridMultilevel"/>
    <w:tmpl w:val="4C48FE26"/>
    <w:lvl w:ilvl="0" w:tplc="C3C019B0">
      <w:start w:val="17"/>
      <w:numFmt w:val="bullet"/>
      <w:lvlText w:val="-"/>
      <w:lvlJc w:val="left"/>
      <w:pPr>
        <w:ind w:left="1080" w:hanging="360"/>
      </w:pPr>
      <w:rPr>
        <w:rFonts w:ascii="Tahoma" w:eastAsiaTheme="minorHAnsi" w:hAnsi="Tahoma" w:cs="Tahoma"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5">
    <w:nsid w:val="329543BE"/>
    <w:multiLevelType w:val="hybridMultilevel"/>
    <w:tmpl w:val="20B04888"/>
    <w:lvl w:ilvl="0" w:tplc="C3C019B0">
      <w:start w:val="17"/>
      <w:numFmt w:val="bullet"/>
      <w:lvlText w:val="-"/>
      <w:lvlJc w:val="left"/>
      <w:pPr>
        <w:ind w:left="1080" w:hanging="360"/>
      </w:pPr>
      <w:rPr>
        <w:rFonts w:ascii="Tahoma" w:eastAsiaTheme="minorHAnsi" w:hAnsi="Tahoma" w:cs="Tahoma"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6">
    <w:nsid w:val="36A16CFD"/>
    <w:multiLevelType w:val="hybridMultilevel"/>
    <w:tmpl w:val="0D5E1810"/>
    <w:lvl w:ilvl="0" w:tplc="C3C019B0">
      <w:start w:val="17"/>
      <w:numFmt w:val="bullet"/>
      <w:lvlText w:val="-"/>
      <w:lvlJc w:val="left"/>
      <w:pPr>
        <w:ind w:left="1080" w:hanging="360"/>
      </w:pPr>
      <w:rPr>
        <w:rFonts w:ascii="Tahoma" w:eastAsiaTheme="minorHAnsi" w:hAnsi="Tahoma" w:cs="Tahoma"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7">
    <w:nsid w:val="54D00728"/>
    <w:multiLevelType w:val="hybridMultilevel"/>
    <w:tmpl w:val="6226CCA6"/>
    <w:lvl w:ilvl="0" w:tplc="C3C019B0">
      <w:start w:val="17"/>
      <w:numFmt w:val="bullet"/>
      <w:lvlText w:val="-"/>
      <w:lvlJc w:val="left"/>
      <w:pPr>
        <w:ind w:left="1080" w:hanging="360"/>
      </w:pPr>
      <w:rPr>
        <w:rFonts w:ascii="Tahoma" w:eastAsiaTheme="minorHAnsi" w:hAnsi="Tahoma" w:cs="Tahoma"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8">
    <w:nsid w:val="59DA4FC2"/>
    <w:multiLevelType w:val="hybridMultilevel"/>
    <w:tmpl w:val="3C6ECD42"/>
    <w:lvl w:ilvl="0" w:tplc="C3C019B0">
      <w:start w:val="17"/>
      <w:numFmt w:val="bullet"/>
      <w:lvlText w:val="-"/>
      <w:lvlJc w:val="left"/>
      <w:pPr>
        <w:ind w:left="720" w:hanging="360"/>
      </w:pPr>
      <w:rPr>
        <w:rFonts w:ascii="Tahoma" w:eastAsiaTheme="minorHAnsi" w:hAnsi="Tahoma" w:cs="Tahoma"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
    <w:nsid w:val="59F429D3"/>
    <w:multiLevelType w:val="hybridMultilevel"/>
    <w:tmpl w:val="810AE5A8"/>
    <w:lvl w:ilvl="0" w:tplc="0418000F">
      <w:start w:val="1"/>
      <w:numFmt w:val="decimal"/>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0">
    <w:nsid w:val="5E2D330D"/>
    <w:multiLevelType w:val="hybridMultilevel"/>
    <w:tmpl w:val="6A42BDD8"/>
    <w:lvl w:ilvl="0" w:tplc="C3C019B0">
      <w:start w:val="17"/>
      <w:numFmt w:val="bullet"/>
      <w:lvlText w:val="-"/>
      <w:lvlJc w:val="left"/>
      <w:pPr>
        <w:ind w:left="1080" w:hanging="360"/>
      </w:pPr>
      <w:rPr>
        <w:rFonts w:ascii="Tahoma" w:eastAsiaTheme="minorHAnsi" w:hAnsi="Tahoma" w:cs="Tahoma"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11">
    <w:nsid w:val="676F124F"/>
    <w:multiLevelType w:val="singleLevel"/>
    <w:tmpl w:val="676F124F"/>
    <w:lvl w:ilvl="0">
      <w:start w:val="1"/>
      <w:numFmt w:val="decimal"/>
      <w:lvlText w:val="%1."/>
      <w:lvlJc w:val="left"/>
      <w:pPr>
        <w:tabs>
          <w:tab w:val="left" w:pos="312"/>
        </w:tabs>
      </w:pPr>
    </w:lvl>
  </w:abstractNum>
  <w:abstractNum w:abstractNumId="12">
    <w:nsid w:val="6AC556DE"/>
    <w:multiLevelType w:val="hybridMultilevel"/>
    <w:tmpl w:val="F5BE2F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5"/>
  </w:num>
  <w:num w:numId="8">
    <w:abstractNumId w:val="4"/>
  </w:num>
  <w:num w:numId="9">
    <w:abstractNumId w:val="3"/>
  </w:num>
  <w:num w:numId="10">
    <w:abstractNumId w:val="10"/>
  </w:num>
  <w:num w:numId="11">
    <w:abstractNumId w:val="1"/>
  </w:num>
  <w:num w:numId="12">
    <w:abstractNumId w:val="8"/>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452FEA"/>
    <w:rsid w:val="00024EA6"/>
    <w:rsid w:val="00452FEA"/>
    <w:rsid w:val="00483A95"/>
    <w:rsid w:val="00BF0A8E"/>
    <w:rsid w:val="00C85FF9"/>
    <w:rsid w:val="00F90FA6"/>
    <w:rsid w:val="00FB7F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FE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FEA"/>
    <w:pPr>
      <w:spacing w:after="200" w:line="276" w:lineRule="auto"/>
      <w:ind w:left="720"/>
      <w:contextualSpacing/>
    </w:pPr>
    <w:rPr>
      <w:rFonts w:ascii="Calibri" w:eastAsia="Calibri" w:hAnsi="Calibri" w:cs="Times New Roman"/>
      <w:lang w:val="ro-RO"/>
    </w:rPr>
  </w:style>
  <w:style w:type="paragraph" w:styleId="NormalWeb">
    <w:name w:val="Normal (Web)"/>
    <w:basedOn w:val="Normal"/>
    <w:uiPriority w:val="99"/>
    <w:unhideWhenUsed/>
    <w:rsid w:val="00F90FA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Style10">
    <w:name w:val="_Style 10"/>
    <w:basedOn w:val="TableNormal"/>
    <w:qFormat/>
    <w:rsid w:val="00F90FA6"/>
    <w:pPr>
      <w:spacing w:after="0" w:line="240" w:lineRule="auto"/>
    </w:pPr>
    <w:rPr>
      <w:rFonts w:ascii="Calibri" w:eastAsia="Calibri" w:hAnsi="Calibri" w:cs="Calibri"/>
      <w:sz w:val="20"/>
      <w:szCs w:val="20"/>
    </w:rPr>
    <w:tblPr>
      <w:tblCellMar>
        <w:top w:w="0" w:type="dxa"/>
        <w:left w:w="108" w:type="dxa"/>
        <w:bottom w:w="0" w:type="dxa"/>
        <w:right w:w="108" w:type="dxa"/>
      </w:tblCellMar>
    </w:tblPr>
  </w:style>
  <w:style w:type="paragraph" w:customStyle="1" w:styleId="Normal1">
    <w:name w:val="Normal1"/>
    <w:qFormat/>
    <w:rsid w:val="00F90FA6"/>
    <w:pPr>
      <w:spacing w:after="160" w:line="259" w:lineRule="auto"/>
    </w:pPr>
    <w:rPr>
      <w:rFonts w:ascii="Times New Roman" w:eastAsia="Times New Roman" w:hAnsi="Times New Roman" w:cs="Times New Roman"/>
      <w:sz w:val="24"/>
      <w:szCs w:val="24"/>
      <w:lang w:val="ro-RO"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14</Pages>
  <Words>1232</Words>
  <Characters>8444</Characters>
  <Application>Microsoft Office Word</Application>
  <DocSecurity>0</DocSecurity>
  <Lines>938</Lines>
  <Paragraphs>439</Paragraphs>
  <ScaleCrop>false</ScaleCrop>
  <Company>Grizli777</Company>
  <LinksUpToDate>false</LinksUpToDate>
  <CharactersWithSpaces>9237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2024-11-11T07:03:00Z</dcterms:created>
  <dcterms:modified xsi:type="dcterms:W3CDTF">2024-11-11T07:46:00Z</dcterms:modified>
</cp:coreProperties>
</file>